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A03" w:rsidRPr="00D12558" w:rsidRDefault="001E1A03" w:rsidP="001E1A03">
      <w:pPr>
        <w:pStyle w:val="a6"/>
        <w:jc w:val="center"/>
        <w:rPr>
          <w:lang w:val="tt-RU"/>
        </w:rPr>
      </w:pPr>
      <w:r>
        <w:rPr>
          <w:rFonts w:ascii="Arial" w:hAnsi="Arial" w:cs="Arial"/>
          <w:lang w:val="tt-RU"/>
        </w:rPr>
        <w:tab/>
      </w:r>
      <w:r>
        <w:rPr>
          <w:rFonts w:ascii="Arial" w:hAnsi="Arial" w:cs="Arial"/>
          <w:b/>
          <w:lang w:val="tt-RU"/>
        </w:rPr>
        <w:t xml:space="preserve">                                                    </w:t>
      </w:r>
    </w:p>
    <w:p w:rsidR="00CF101C" w:rsidRDefault="00CF101C" w:rsidP="00CF101C">
      <w:pPr>
        <w:pStyle w:val="a6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Муниципальное бюджетное общеобразовательное учреждение “Чуракаевская основная общеобразовательная школа”</w:t>
      </w:r>
    </w:p>
    <w:p w:rsidR="00CF101C" w:rsidRDefault="00CF101C" w:rsidP="00CF101C">
      <w:pPr>
        <w:pStyle w:val="a6"/>
        <w:jc w:val="center"/>
        <w:rPr>
          <w:b/>
          <w:sz w:val="28"/>
          <w:szCs w:val="28"/>
          <w:lang w:val="tt-RU"/>
        </w:rPr>
      </w:pPr>
      <w:r w:rsidRPr="0024556B">
        <w:rPr>
          <w:b/>
          <w:sz w:val="28"/>
          <w:szCs w:val="28"/>
          <w:lang w:val="tt-RU"/>
        </w:rPr>
        <w:t>Актаныш</w:t>
      </w:r>
      <w:r>
        <w:rPr>
          <w:b/>
          <w:sz w:val="28"/>
          <w:szCs w:val="28"/>
          <w:lang w:val="tt-RU"/>
        </w:rPr>
        <w:t>ского</w:t>
      </w:r>
      <w:r w:rsidRPr="0024556B">
        <w:rPr>
          <w:b/>
          <w:sz w:val="28"/>
          <w:szCs w:val="28"/>
          <w:lang w:val="tt-RU"/>
        </w:rPr>
        <w:t xml:space="preserve"> муниципаль</w:t>
      </w:r>
      <w:r>
        <w:rPr>
          <w:b/>
          <w:sz w:val="28"/>
          <w:szCs w:val="28"/>
          <w:lang w:val="tt-RU"/>
        </w:rPr>
        <w:t>ного района Республики Татарстан</w:t>
      </w:r>
    </w:p>
    <w:p w:rsidR="00CF101C" w:rsidRPr="00CF101C" w:rsidRDefault="00CF101C" w:rsidP="00CF101C">
      <w:pPr>
        <w:pStyle w:val="a6"/>
        <w:jc w:val="center"/>
        <w:rPr>
          <w:b/>
          <w:sz w:val="22"/>
          <w:szCs w:val="22"/>
          <w:lang w:val="tt-RU"/>
        </w:rPr>
      </w:pPr>
      <w:r w:rsidRPr="00CF101C">
        <w:rPr>
          <w:b/>
          <w:sz w:val="22"/>
          <w:szCs w:val="22"/>
          <w:lang w:val="tt-RU"/>
        </w:rPr>
        <w:t xml:space="preserve"> </w:t>
      </w:r>
    </w:p>
    <w:tbl>
      <w:tblPr>
        <w:tblpPr w:leftFromText="180" w:rightFromText="180" w:vertAnchor="page" w:horzAnchor="margin" w:tblpX="-494" w:tblpY="2626"/>
        <w:tblW w:w="14000" w:type="dxa"/>
        <w:tblLayout w:type="fixed"/>
        <w:tblLook w:val="04A0"/>
      </w:tblPr>
      <w:tblGrid>
        <w:gridCol w:w="5070"/>
        <w:gridCol w:w="4536"/>
        <w:gridCol w:w="4394"/>
      </w:tblGrid>
      <w:tr w:rsidR="00CF101C" w:rsidRPr="00CF101C" w:rsidTr="00CF101C">
        <w:trPr>
          <w:trHeight w:val="1833"/>
        </w:trPr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F101C" w:rsidRPr="00CF101C" w:rsidRDefault="00CF101C" w:rsidP="00253093">
            <w:pPr>
              <w:pStyle w:val="a6"/>
              <w:rPr>
                <w:sz w:val="22"/>
                <w:szCs w:val="22"/>
                <w:lang w:val="tt-RU"/>
              </w:rPr>
            </w:pPr>
            <w:r w:rsidRPr="00CF101C">
              <w:rPr>
                <w:sz w:val="22"/>
                <w:szCs w:val="22"/>
                <w:lang w:val="tt-RU"/>
              </w:rPr>
              <w:t>Рассмотрено на ШМО учителей начальных классов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  <w:lang w:val="tt-RU"/>
              </w:rPr>
            </w:pPr>
            <w:r w:rsidRPr="00CF101C">
              <w:rPr>
                <w:sz w:val="22"/>
                <w:szCs w:val="22"/>
                <w:lang w:val="tt-RU"/>
              </w:rPr>
              <w:t>Протокол № __</w:t>
            </w:r>
            <w:r w:rsidRPr="00CF101C">
              <w:rPr>
                <w:sz w:val="22"/>
                <w:szCs w:val="22"/>
                <w:u w:val="single"/>
                <w:lang w:val="tt-RU"/>
              </w:rPr>
              <w:t>1_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  <w:u w:val="single"/>
                <w:lang w:val="tt-RU"/>
              </w:rPr>
            </w:pPr>
            <w:r w:rsidRPr="00CF101C">
              <w:rPr>
                <w:sz w:val="22"/>
                <w:szCs w:val="22"/>
                <w:u w:val="single"/>
                <w:lang w:val="tt-RU"/>
              </w:rPr>
              <w:t>“ 27”  августа  2021 года.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  <w:lang w:val="tt-RU"/>
              </w:rPr>
            </w:pPr>
            <w:r w:rsidRPr="00CF101C">
              <w:rPr>
                <w:sz w:val="22"/>
                <w:szCs w:val="22"/>
                <w:lang w:val="tt-RU"/>
              </w:rPr>
              <w:t xml:space="preserve">Руководитель МО 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  <w:lang w:val="tt-RU"/>
              </w:rPr>
            </w:pPr>
            <w:r w:rsidRPr="00CF101C">
              <w:rPr>
                <w:sz w:val="22"/>
                <w:szCs w:val="22"/>
                <w:lang w:val="tt-RU"/>
              </w:rPr>
              <w:t>______________Камалова Р.Р</w:t>
            </w:r>
            <w:bookmarkStart w:id="0" w:name="_GoBack"/>
            <w:bookmarkEnd w:id="0"/>
            <w:r w:rsidRPr="00CF101C">
              <w:rPr>
                <w:sz w:val="22"/>
                <w:szCs w:val="22"/>
              </w:rPr>
              <w:t>.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F101C" w:rsidRPr="00CF101C" w:rsidRDefault="00CF101C" w:rsidP="00253093">
            <w:pPr>
              <w:pStyle w:val="a6"/>
              <w:rPr>
                <w:sz w:val="22"/>
                <w:szCs w:val="22"/>
                <w:lang w:val="tt-RU"/>
              </w:rPr>
            </w:pPr>
            <w:r w:rsidRPr="00CF101C">
              <w:rPr>
                <w:sz w:val="22"/>
                <w:szCs w:val="22"/>
                <w:lang w:val="tt-RU"/>
              </w:rPr>
              <w:t>"Согласовано"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  <w:u w:val="single"/>
                <w:lang w:val="tt-RU"/>
              </w:rPr>
            </w:pPr>
            <w:r w:rsidRPr="00CF101C">
              <w:rPr>
                <w:sz w:val="22"/>
                <w:szCs w:val="22"/>
                <w:u w:val="single"/>
                <w:lang w:val="tt-RU"/>
              </w:rPr>
              <w:t>Зам директора по УВР:</w:t>
            </w:r>
            <w:r w:rsidRPr="00CF101C">
              <w:rPr>
                <w:sz w:val="22"/>
                <w:szCs w:val="22"/>
                <w:lang w:val="tt-RU"/>
              </w:rPr>
              <w:t xml:space="preserve">      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  <w:u w:val="single"/>
                <w:lang w:val="tt-RU"/>
              </w:rPr>
            </w:pPr>
            <w:r w:rsidRPr="00CF101C">
              <w:rPr>
                <w:sz w:val="22"/>
                <w:szCs w:val="22"/>
                <w:lang w:val="tt-RU"/>
              </w:rPr>
              <w:t xml:space="preserve">  ______________</w:t>
            </w:r>
            <w:r w:rsidRPr="00CF101C">
              <w:rPr>
                <w:sz w:val="22"/>
                <w:szCs w:val="22"/>
                <w:u w:val="single"/>
                <w:lang w:val="tt-RU"/>
              </w:rPr>
              <w:t>/Миназова Р.З./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  <w:u w:val="single"/>
                <w:lang w:val="tt-RU"/>
              </w:rPr>
            </w:pPr>
            <w:r w:rsidRPr="00CF101C">
              <w:rPr>
                <w:sz w:val="22"/>
                <w:szCs w:val="22"/>
                <w:u w:val="single"/>
                <w:lang w:val="tt-RU"/>
              </w:rPr>
              <w:t xml:space="preserve">Протокол педсовета  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  <w:u w:val="single"/>
                <w:lang w:val="tt-RU"/>
              </w:rPr>
            </w:pPr>
            <w:r w:rsidRPr="00CF101C">
              <w:rPr>
                <w:sz w:val="22"/>
                <w:szCs w:val="22"/>
                <w:u w:val="single"/>
                <w:lang w:val="tt-RU"/>
              </w:rPr>
              <w:t xml:space="preserve"> № 2     31 августа    2021   года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F101C" w:rsidRPr="00CF101C" w:rsidRDefault="00CF101C" w:rsidP="00253093">
            <w:pPr>
              <w:pStyle w:val="a6"/>
              <w:rPr>
                <w:sz w:val="22"/>
                <w:szCs w:val="22"/>
                <w:lang w:val="tt-RU"/>
              </w:rPr>
            </w:pPr>
            <w:r w:rsidRPr="00CF101C">
              <w:rPr>
                <w:sz w:val="22"/>
                <w:szCs w:val="22"/>
                <w:lang w:val="tt-RU"/>
              </w:rPr>
              <w:t>“Утверждено”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  <w:lang w:val="tt-RU"/>
              </w:rPr>
            </w:pPr>
            <w:r w:rsidRPr="00CF101C">
              <w:rPr>
                <w:sz w:val="22"/>
                <w:szCs w:val="22"/>
                <w:u w:val="single"/>
                <w:lang w:val="tt-RU"/>
              </w:rPr>
              <w:t>Директор школы:</w:t>
            </w:r>
            <w:r w:rsidRPr="00CF101C">
              <w:rPr>
                <w:sz w:val="22"/>
                <w:szCs w:val="22"/>
                <w:lang w:val="tt-RU"/>
              </w:rPr>
              <w:t xml:space="preserve">          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  <w:u w:val="single"/>
                <w:lang w:val="tt-RU"/>
              </w:rPr>
            </w:pPr>
            <w:r w:rsidRPr="00CF101C">
              <w:rPr>
                <w:sz w:val="22"/>
                <w:szCs w:val="22"/>
                <w:lang w:val="tt-RU"/>
              </w:rPr>
              <w:t xml:space="preserve">  _________</w:t>
            </w:r>
            <w:r w:rsidRPr="00CF101C">
              <w:rPr>
                <w:sz w:val="22"/>
                <w:szCs w:val="22"/>
                <w:u w:val="single"/>
                <w:lang w:val="tt-RU"/>
              </w:rPr>
              <w:t>/Набиева Д.Ф./</w:t>
            </w:r>
          </w:p>
          <w:p w:rsidR="00CF101C" w:rsidRPr="00CF101C" w:rsidRDefault="00CF101C" w:rsidP="00253093">
            <w:pPr>
              <w:pStyle w:val="a6"/>
              <w:rPr>
                <w:sz w:val="22"/>
                <w:szCs w:val="22"/>
                <w:u w:val="single"/>
                <w:lang w:val="tt-RU"/>
              </w:rPr>
            </w:pPr>
            <w:r w:rsidRPr="00CF101C">
              <w:rPr>
                <w:sz w:val="22"/>
                <w:szCs w:val="22"/>
                <w:lang w:val="tt-RU"/>
              </w:rPr>
              <w:t xml:space="preserve"> </w:t>
            </w:r>
            <w:r w:rsidRPr="00CF101C">
              <w:rPr>
                <w:sz w:val="22"/>
                <w:szCs w:val="22"/>
                <w:u w:val="single"/>
                <w:lang w:val="tt-RU"/>
              </w:rPr>
              <w:t>Приказ № 66</w:t>
            </w:r>
            <w:r w:rsidRPr="00CF101C">
              <w:rPr>
                <w:sz w:val="22"/>
                <w:szCs w:val="22"/>
                <w:u w:val="single"/>
              </w:rPr>
              <w:t xml:space="preserve">   31 августа 2021 </w:t>
            </w:r>
            <w:r w:rsidRPr="00CF101C">
              <w:rPr>
                <w:sz w:val="22"/>
                <w:szCs w:val="22"/>
                <w:u w:val="single"/>
                <w:lang w:val="tt-RU"/>
              </w:rPr>
              <w:t>года</w:t>
            </w:r>
          </w:p>
        </w:tc>
      </w:tr>
    </w:tbl>
    <w:p w:rsidR="00CF101C" w:rsidRPr="004526FB" w:rsidRDefault="00CF101C" w:rsidP="00CF101C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CF101C" w:rsidRDefault="00CF101C" w:rsidP="00CF101C"/>
    <w:p w:rsidR="00CF101C" w:rsidRDefault="00CF101C" w:rsidP="00CF101C"/>
    <w:p w:rsidR="00CF101C" w:rsidRDefault="00CF101C" w:rsidP="00CF101C"/>
    <w:p w:rsidR="00CF101C" w:rsidRDefault="00CF101C" w:rsidP="00CF101C"/>
    <w:p w:rsidR="00CF101C" w:rsidRDefault="00CF101C" w:rsidP="00CF101C"/>
    <w:p w:rsidR="00CF101C" w:rsidRDefault="00CF101C" w:rsidP="00CF101C"/>
    <w:p w:rsidR="00CF101C" w:rsidRPr="00CF101C" w:rsidRDefault="00CF101C" w:rsidP="00CF101C">
      <w:pPr>
        <w:pStyle w:val="13"/>
        <w:rPr>
          <w:b/>
        </w:rPr>
      </w:pPr>
      <w:r>
        <w:t xml:space="preserve">                                                                                                     </w:t>
      </w:r>
      <w:r w:rsidRPr="00CF101C">
        <w:rPr>
          <w:b/>
        </w:rPr>
        <w:t>Рабочая программа</w:t>
      </w:r>
    </w:p>
    <w:p w:rsidR="00CF101C" w:rsidRPr="00CF101C" w:rsidRDefault="00CF101C" w:rsidP="00CF101C">
      <w:pPr>
        <w:pStyle w:val="13"/>
        <w:rPr>
          <w:b/>
        </w:rPr>
      </w:pPr>
      <w:r w:rsidRPr="00CF101C">
        <w:rPr>
          <w:b/>
        </w:rPr>
        <w:t xml:space="preserve">                                                                                     (</w:t>
      </w:r>
      <w:proofErr w:type="gramStart"/>
      <w:r w:rsidRPr="00CF101C">
        <w:rPr>
          <w:b/>
        </w:rPr>
        <w:t>приложение</w:t>
      </w:r>
      <w:proofErr w:type="gramEnd"/>
      <w:r w:rsidRPr="00CF101C">
        <w:rPr>
          <w:b/>
        </w:rPr>
        <w:t xml:space="preserve"> к основной образовательной программе</w:t>
      </w:r>
    </w:p>
    <w:p w:rsidR="00CF101C" w:rsidRPr="000B09CE" w:rsidRDefault="00CF101C" w:rsidP="00CF101C">
      <w:pPr>
        <w:pStyle w:val="13"/>
        <w:rPr>
          <w:b/>
          <w:lang w:val="ru-RU"/>
        </w:rPr>
      </w:pPr>
      <w:r w:rsidRPr="000B09CE">
        <w:rPr>
          <w:b/>
          <w:lang w:val="ru-RU"/>
        </w:rPr>
        <w:t xml:space="preserve">                                                                               начального общего образования по п</w:t>
      </w:r>
      <w:r w:rsidR="000B09CE" w:rsidRPr="000B09CE">
        <w:rPr>
          <w:b/>
          <w:lang w:val="ru-RU"/>
        </w:rPr>
        <w:t>редмету “</w:t>
      </w:r>
      <w:r w:rsidR="000B09CE">
        <w:rPr>
          <w:b/>
          <w:lang w:val="ru-RU"/>
        </w:rPr>
        <w:t>Литературное чтение</w:t>
      </w:r>
      <w:r w:rsidRPr="000B09CE">
        <w:rPr>
          <w:b/>
          <w:lang w:val="ru-RU"/>
        </w:rPr>
        <w:t xml:space="preserve"> ”)</w:t>
      </w:r>
    </w:p>
    <w:p w:rsidR="00CF101C" w:rsidRPr="00CF101C" w:rsidRDefault="00CF101C" w:rsidP="00CF101C">
      <w:pPr>
        <w:pStyle w:val="a6"/>
        <w:jc w:val="center"/>
        <w:rPr>
          <w:b/>
          <w:sz w:val="32"/>
          <w:szCs w:val="32"/>
        </w:rPr>
      </w:pPr>
    </w:p>
    <w:p w:rsidR="00CF101C" w:rsidRPr="00CF101C" w:rsidRDefault="00CF101C" w:rsidP="00CF101C">
      <w:pPr>
        <w:pStyle w:val="a6"/>
        <w:jc w:val="center"/>
        <w:rPr>
          <w:b/>
          <w:sz w:val="22"/>
          <w:szCs w:val="22"/>
          <w:lang w:val="tt-RU"/>
        </w:rPr>
      </w:pPr>
    </w:p>
    <w:p w:rsidR="00CF101C" w:rsidRPr="00CF101C" w:rsidRDefault="00CF101C" w:rsidP="00CF101C">
      <w:pPr>
        <w:pStyle w:val="a6"/>
        <w:jc w:val="center"/>
        <w:rPr>
          <w:sz w:val="22"/>
          <w:szCs w:val="22"/>
          <w:lang w:val="tt-RU"/>
        </w:rPr>
      </w:pPr>
      <w:r w:rsidRPr="00CF101C">
        <w:rPr>
          <w:sz w:val="22"/>
          <w:szCs w:val="22"/>
          <w:lang w:val="tt-RU"/>
        </w:rPr>
        <w:tab/>
        <w:t xml:space="preserve">                                                                                   </w:t>
      </w:r>
      <w:r>
        <w:rPr>
          <w:sz w:val="22"/>
          <w:szCs w:val="22"/>
          <w:lang w:val="tt-RU"/>
        </w:rPr>
        <w:t xml:space="preserve">                                                      </w:t>
      </w:r>
      <w:r w:rsidRPr="00CF101C">
        <w:rPr>
          <w:sz w:val="22"/>
          <w:szCs w:val="22"/>
          <w:lang w:val="tt-RU"/>
        </w:rPr>
        <w:t xml:space="preserve"> Составитель: ШМО учителей начальных классов        </w:t>
      </w:r>
    </w:p>
    <w:p w:rsidR="00CF101C" w:rsidRPr="00CF101C" w:rsidRDefault="00CF101C" w:rsidP="00CF101C">
      <w:pPr>
        <w:pStyle w:val="a6"/>
        <w:jc w:val="center"/>
        <w:rPr>
          <w:sz w:val="22"/>
          <w:szCs w:val="22"/>
          <w:lang w:val="tt-RU"/>
        </w:rPr>
      </w:pPr>
      <w:r w:rsidRPr="00CF101C">
        <w:rPr>
          <w:sz w:val="22"/>
          <w:szCs w:val="22"/>
          <w:lang w:val="tt-RU"/>
        </w:rPr>
        <w:t xml:space="preserve">                                                                                                                             </w:t>
      </w:r>
    </w:p>
    <w:p w:rsidR="00CF101C" w:rsidRPr="00CF101C" w:rsidRDefault="00CF101C" w:rsidP="00CF101C">
      <w:pPr>
        <w:pStyle w:val="a6"/>
        <w:jc w:val="center"/>
        <w:rPr>
          <w:sz w:val="22"/>
          <w:szCs w:val="22"/>
          <w:lang w:val="tt-RU"/>
        </w:rPr>
      </w:pPr>
    </w:p>
    <w:p w:rsidR="00CF101C" w:rsidRPr="00CF101C" w:rsidRDefault="00CF101C" w:rsidP="00CF101C">
      <w:pPr>
        <w:pStyle w:val="a6"/>
        <w:jc w:val="center"/>
        <w:rPr>
          <w:sz w:val="22"/>
          <w:szCs w:val="22"/>
          <w:lang w:val="tt-RU"/>
        </w:rPr>
      </w:pPr>
    </w:p>
    <w:p w:rsidR="00CF101C" w:rsidRPr="00CF101C" w:rsidRDefault="00CF101C" w:rsidP="00CF101C">
      <w:pPr>
        <w:pStyle w:val="a6"/>
        <w:rPr>
          <w:rFonts w:ascii="Arial" w:hAnsi="Arial" w:cs="Arial"/>
          <w:sz w:val="22"/>
          <w:szCs w:val="22"/>
          <w:lang w:val="tt-RU"/>
        </w:rPr>
      </w:pPr>
    </w:p>
    <w:p w:rsidR="00CF101C" w:rsidRPr="00CF101C" w:rsidRDefault="00CF101C" w:rsidP="00CF101C">
      <w:pPr>
        <w:pStyle w:val="a6"/>
        <w:jc w:val="center"/>
        <w:rPr>
          <w:sz w:val="22"/>
          <w:szCs w:val="22"/>
          <w:lang w:val="tt-RU"/>
        </w:rPr>
      </w:pPr>
      <w:r w:rsidRPr="00CF101C">
        <w:rPr>
          <w:rFonts w:ascii="Arial" w:hAnsi="Arial" w:cs="Arial"/>
          <w:b/>
          <w:sz w:val="22"/>
          <w:szCs w:val="22"/>
          <w:lang w:val="tt-RU"/>
        </w:rPr>
        <w:t xml:space="preserve">                                                        </w:t>
      </w:r>
    </w:p>
    <w:p w:rsidR="00CF101C" w:rsidRPr="00CF101C" w:rsidRDefault="00CF101C" w:rsidP="00CF101C">
      <w:pPr>
        <w:pStyle w:val="a6"/>
        <w:jc w:val="center"/>
        <w:rPr>
          <w:sz w:val="22"/>
          <w:szCs w:val="22"/>
          <w:lang w:val="tt-RU"/>
        </w:rPr>
      </w:pPr>
      <w:r w:rsidRPr="00CF101C">
        <w:rPr>
          <w:sz w:val="22"/>
          <w:szCs w:val="22"/>
          <w:lang w:val="tt-RU"/>
        </w:rPr>
        <w:tab/>
        <w:t>с.Чуракаево</w:t>
      </w:r>
    </w:p>
    <w:p w:rsidR="00C46457" w:rsidRDefault="00C46457" w:rsidP="00C46457">
      <w:pPr>
        <w:pStyle w:val="a6"/>
        <w:jc w:val="center"/>
        <w:rPr>
          <w:b/>
          <w:sz w:val="28"/>
          <w:szCs w:val="28"/>
          <w:lang w:val="tt-RU"/>
        </w:rPr>
      </w:pPr>
    </w:p>
    <w:p w:rsidR="001E1A03" w:rsidRDefault="001E1A03" w:rsidP="00D031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D031D9" w:rsidRPr="00D031D9" w:rsidRDefault="00D031D9" w:rsidP="00D031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D031D9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Настоящая рабочая программа по литературному чтению для учащихся начальных классов </w:t>
      </w:r>
      <w:proofErr w:type="spellStart"/>
      <w:r w:rsidRPr="00D031D9">
        <w:rPr>
          <w:rFonts w:ascii="Times New Roman" w:eastAsia="Times New Roman" w:hAnsi="Times New Roman" w:cs="Times New Roman"/>
          <w:color w:val="000000"/>
          <w:sz w:val="27"/>
          <w:szCs w:val="27"/>
        </w:rPr>
        <w:t>составленав</w:t>
      </w:r>
      <w:proofErr w:type="spellEnd"/>
      <w:r w:rsidRPr="00D031D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соответствии с требованиями Федерального государственного образовательного стандарта основного общего образования, на основе Примерной программы по учебному предмету «Литературное чтение», с учетом рабочей программы «Литературное чтение».</w:t>
      </w:r>
      <w:proofErr w:type="gramEnd"/>
      <w:r w:rsidRPr="00D031D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Предметная линия учебников системы «Школа России</w:t>
      </w:r>
      <w:proofErr w:type="gramStart"/>
      <w:r w:rsidRPr="00D031D9">
        <w:rPr>
          <w:rFonts w:ascii="Times New Roman" w:eastAsia="Times New Roman" w:hAnsi="Times New Roman" w:cs="Times New Roman"/>
          <w:color w:val="000000"/>
          <w:sz w:val="27"/>
          <w:szCs w:val="27"/>
        </w:rPr>
        <w:t>»Л</w:t>
      </w:r>
      <w:proofErr w:type="gramEnd"/>
      <w:r w:rsidRPr="00D031D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.Ф. Климанова, М.В. </w:t>
      </w:r>
      <w:proofErr w:type="spellStart"/>
      <w:r w:rsidRPr="00D031D9">
        <w:rPr>
          <w:rFonts w:ascii="Times New Roman" w:eastAsia="Times New Roman" w:hAnsi="Times New Roman" w:cs="Times New Roman"/>
          <w:color w:val="000000"/>
          <w:sz w:val="27"/>
          <w:szCs w:val="27"/>
        </w:rPr>
        <w:t>Бойкина</w:t>
      </w:r>
      <w:proofErr w:type="spellEnd"/>
      <w:r w:rsidRPr="00D031D9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="00C84FC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и    ПНШ   </w:t>
      </w:r>
      <w:proofErr w:type="spellStart"/>
      <w:r w:rsidR="00C84FCC">
        <w:rPr>
          <w:rFonts w:ascii="Times New Roman" w:eastAsia="Times New Roman" w:hAnsi="Times New Roman" w:cs="Times New Roman"/>
          <w:color w:val="000000"/>
          <w:sz w:val="27"/>
          <w:szCs w:val="27"/>
        </w:rPr>
        <w:t>Н.А.Чуракова</w:t>
      </w:r>
      <w:proofErr w:type="spellEnd"/>
      <w:r w:rsidR="00C84FC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 </w:t>
      </w:r>
    </w:p>
    <w:p w:rsidR="00D031D9" w:rsidRDefault="00D031D9" w:rsidP="00D031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031D9">
        <w:rPr>
          <w:rFonts w:ascii="Times New Roman" w:eastAsia="Times New Roman" w:hAnsi="Times New Roman" w:cs="Times New Roman"/>
          <w:color w:val="000000"/>
          <w:sz w:val="27"/>
          <w:szCs w:val="27"/>
        </w:rPr>
        <w:t>Реализуется предметная лин</w:t>
      </w:r>
      <w:r w:rsidR="00C84FCC">
        <w:rPr>
          <w:rFonts w:ascii="Times New Roman" w:eastAsia="Times New Roman" w:hAnsi="Times New Roman" w:cs="Times New Roman"/>
          <w:color w:val="000000"/>
          <w:sz w:val="27"/>
          <w:szCs w:val="27"/>
        </w:rPr>
        <w:t>ия учебников УМК «Школа России», ПНШ.</w:t>
      </w:r>
    </w:p>
    <w:tbl>
      <w:tblPr>
        <w:tblStyle w:val="a3"/>
        <w:tblW w:w="0" w:type="auto"/>
        <w:tblLook w:val="04A0"/>
      </w:tblPr>
      <w:tblGrid>
        <w:gridCol w:w="5353"/>
        <w:gridCol w:w="6237"/>
        <w:gridCol w:w="3196"/>
      </w:tblGrid>
      <w:tr w:rsidR="00C84FCC" w:rsidRPr="00BC400D" w:rsidTr="00F658D3">
        <w:tc>
          <w:tcPr>
            <w:tcW w:w="5353" w:type="dxa"/>
          </w:tcPr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>Название учебника</w:t>
            </w:r>
          </w:p>
        </w:tc>
        <w:tc>
          <w:tcPr>
            <w:tcW w:w="6237" w:type="dxa"/>
          </w:tcPr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>Авторы учебников</w:t>
            </w:r>
          </w:p>
        </w:tc>
        <w:tc>
          <w:tcPr>
            <w:tcW w:w="3196" w:type="dxa"/>
          </w:tcPr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C84FCC" w:rsidRPr="00BC400D" w:rsidTr="00F658D3">
        <w:tc>
          <w:tcPr>
            <w:tcW w:w="5353" w:type="dxa"/>
          </w:tcPr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 xml:space="preserve"> Азбука.1 класс. В 2-х частях.</w:t>
            </w:r>
          </w:p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Литературное чтение. 1 класс. В 2-х частях.</w:t>
            </w:r>
          </w:p>
        </w:tc>
        <w:tc>
          <w:tcPr>
            <w:tcW w:w="6237" w:type="dxa"/>
          </w:tcPr>
          <w:p w:rsidR="00C84FCC" w:rsidRPr="00BC400D" w:rsidRDefault="00C84FCC" w:rsidP="00F658D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400D">
              <w:rPr>
                <w:rFonts w:ascii="Times New Roman" w:hAnsi="Times New Roman"/>
                <w:sz w:val="24"/>
                <w:szCs w:val="24"/>
                <w:lang w:val="tt-RU"/>
              </w:rPr>
              <w:t>В.Г. Горецкий, В.А. Кирюшкин, Л.А.Виноградская, М.В.Бойкина.</w:t>
            </w:r>
          </w:p>
          <w:p w:rsidR="00C84FCC" w:rsidRPr="00BC400D" w:rsidRDefault="00C84FCC" w:rsidP="00F658D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C400D">
              <w:rPr>
                <w:rFonts w:ascii="Times New Roman" w:hAnsi="Times New Roman"/>
                <w:sz w:val="24"/>
                <w:szCs w:val="24"/>
                <w:lang w:val="tt-RU"/>
              </w:rPr>
              <w:t>Л.Ф. Климанова,В.Г. Горецкий,М.В.Голованова, Л.А.Виноградская, М.В.Бойкина</w:t>
            </w:r>
          </w:p>
        </w:tc>
        <w:tc>
          <w:tcPr>
            <w:tcW w:w="3196" w:type="dxa"/>
          </w:tcPr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>М. «Просвещение»</w:t>
            </w:r>
          </w:p>
        </w:tc>
      </w:tr>
      <w:tr w:rsidR="00C84FCC" w:rsidRPr="00BC400D" w:rsidTr="00F658D3">
        <w:tc>
          <w:tcPr>
            <w:tcW w:w="5353" w:type="dxa"/>
          </w:tcPr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Литературное чтение. 2 класс. В 2-х частях.</w:t>
            </w:r>
          </w:p>
        </w:tc>
        <w:tc>
          <w:tcPr>
            <w:tcW w:w="6237" w:type="dxa"/>
          </w:tcPr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00D">
              <w:rPr>
                <w:rFonts w:ascii="Times New Roman" w:hAnsi="Times New Roman"/>
                <w:sz w:val="24"/>
                <w:szCs w:val="24"/>
                <w:lang w:val="tt-RU"/>
              </w:rPr>
              <w:t>Л.Ф. Климанова,В.Г. Горецкий, М.В.Голованова, Л.А.Виноградская, М.В.Бойкина</w:t>
            </w:r>
          </w:p>
        </w:tc>
        <w:tc>
          <w:tcPr>
            <w:tcW w:w="3196" w:type="dxa"/>
          </w:tcPr>
          <w:p w:rsidR="00C84FCC" w:rsidRPr="00BC400D" w:rsidRDefault="00C84FCC" w:rsidP="00F658D3">
            <w:pPr>
              <w:jc w:val="both"/>
              <w:rPr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>М. «Просвещение»</w:t>
            </w:r>
          </w:p>
        </w:tc>
      </w:tr>
      <w:tr w:rsidR="00C84FCC" w:rsidRPr="00BC400D" w:rsidTr="00F658D3">
        <w:tc>
          <w:tcPr>
            <w:tcW w:w="5353" w:type="dxa"/>
          </w:tcPr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>Литературное чтение. 3 класс. В 2-х частях.</w:t>
            </w:r>
          </w:p>
        </w:tc>
        <w:tc>
          <w:tcPr>
            <w:tcW w:w="6237" w:type="dxa"/>
          </w:tcPr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00D">
              <w:rPr>
                <w:rFonts w:ascii="Times New Roman" w:hAnsi="Times New Roman"/>
                <w:sz w:val="24"/>
                <w:szCs w:val="24"/>
                <w:lang w:val="tt-RU"/>
              </w:rPr>
              <w:t>Л.Ф. Климанова,В.Г. Горецкий</w:t>
            </w:r>
            <w:r w:rsidRPr="00BC400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C400D">
              <w:rPr>
                <w:rFonts w:ascii="Times New Roman" w:hAnsi="Times New Roman"/>
                <w:sz w:val="24"/>
                <w:szCs w:val="24"/>
                <w:lang w:val="tt-RU"/>
              </w:rPr>
              <w:t>М.В.Голованова, Л.А.Виноградская, М.В.Бойкина</w:t>
            </w:r>
          </w:p>
        </w:tc>
        <w:tc>
          <w:tcPr>
            <w:tcW w:w="3196" w:type="dxa"/>
          </w:tcPr>
          <w:p w:rsidR="00C84FCC" w:rsidRPr="00BC400D" w:rsidRDefault="00C84FCC" w:rsidP="00F658D3">
            <w:pPr>
              <w:jc w:val="both"/>
              <w:rPr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>М. «Просвещение»</w:t>
            </w:r>
          </w:p>
        </w:tc>
      </w:tr>
      <w:tr w:rsidR="00C84FCC" w:rsidRPr="00BC400D" w:rsidTr="00F658D3">
        <w:tc>
          <w:tcPr>
            <w:tcW w:w="5353" w:type="dxa"/>
          </w:tcPr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>Литературное чтение. 4 класс. В 2-х частях.</w:t>
            </w:r>
          </w:p>
        </w:tc>
        <w:tc>
          <w:tcPr>
            <w:tcW w:w="6237" w:type="dxa"/>
          </w:tcPr>
          <w:p w:rsidR="00C84FCC" w:rsidRPr="00BC400D" w:rsidRDefault="00C84FCC" w:rsidP="00F658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Н.А.Чуракова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.</w:t>
            </w:r>
            <w:proofErr w:type="gramEnd"/>
          </w:p>
        </w:tc>
        <w:tc>
          <w:tcPr>
            <w:tcW w:w="3196" w:type="dxa"/>
          </w:tcPr>
          <w:p w:rsidR="00C84FCC" w:rsidRPr="00BC400D" w:rsidRDefault="00C84FCC" w:rsidP="00F658D3">
            <w:pPr>
              <w:jc w:val="both"/>
              <w:rPr>
                <w:sz w:val="24"/>
                <w:szCs w:val="24"/>
              </w:rPr>
            </w:pPr>
            <w:r w:rsidRPr="00BC400D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r w:rsidRPr="00BF645B">
              <w:rPr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C84FCC">
              <w:rPr>
                <w:color w:val="000000"/>
                <w:sz w:val="24"/>
                <w:szCs w:val="24"/>
                <w:shd w:val="clear" w:color="auto" w:fill="FFFFFF"/>
              </w:rPr>
              <w:t>Академкнига</w:t>
            </w:r>
            <w:proofErr w:type="spellEnd"/>
            <w:r w:rsidRPr="00C84FCC">
              <w:rPr>
                <w:color w:val="000000"/>
                <w:sz w:val="24"/>
                <w:szCs w:val="24"/>
                <w:shd w:val="clear" w:color="auto" w:fill="FFFFFF"/>
              </w:rPr>
              <w:t>/учебник</w:t>
            </w:r>
          </w:p>
        </w:tc>
      </w:tr>
    </w:tbl>
    <w:p w:rsidR="00C84FCC" w:rsidRPr="00BC400D" w:rsidRDefault="00C84FCC" w:rsidP="00C84F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4FCC" w:rsidRPr="00D031D9" w:rsidRDefault="00C84FCC" w:rsidP="00D031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D031D9" w:rsidRPr="00D031D9" w:rsidRDefault="00D031D9" w:rsidP="00D031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031D9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Рабочая программа рассчитана на 304 часа</w:t>
      </w:r>
    </w:p>
    <w:p w:rsidR="00D031D9" w:rsidRDefault="00D031D9" w:rsidP="00D031D9">
      <w:pPr>
        <w:pStyle w:val="13"/>
        <w:rPr>
          <w:lang w:val="ru-RU"/>
        </w:rPr>
      </w:pPr>
    </w:p>
    <w:p w:rsidR="00D031D9" w:rsidRDefault="00D031D9" w:rsidP="00D031D9">
      <w:pPr>
        <w:pStyle w:val="13"/>
        <w:rPr>
          <w:lang w:val="ru-RU"/>
        </w:rPr>
      </w:pPr>
    </w:p>
    <w:p w:rsidR="00D031D9" w:rsidRDefault="00D031D9" w:rsidP="00D031D9">
      <w:pPr>
        <w:pStyle w:val="13"/>
        <w:rPr>
          <w:lang w:val="ru-RU"/>
        </w:rPr>
      </w:pPr>
    </w:p>
    <w:p w:rsidR="00D031D9" w:rsidRDefault="00D031D9" w:rsidP="00D031D9">
      <w:pPr>
        <w:pStyle w:val="13"/>
        <w:rPr>
          <w:lang w:val="ru-RU"/>
        </w:rPr>
      </w:pPr>
    </w:p>
    <w:p w:rsidR="00D031D9" w:rsidRDefault="00D031D9" w:rsidP="00D031D9">
      <w:pPr>
        <w:pStyle w:val="13"/>
        <w:rPr>
          <w:lang w:val="ru-RU"/>
        </w:rPr>
      </w:pPr>
    </w:p>
    <w:p w:rsidR="00CF101C" w:rsidRDefault="00D031D9" w:rsidP="00D031D9">
      <w:pPr>
        <w:pStyle w:val="13"/>
        <w:rPr>
          <w:lang w:val="ru-RU"/>
        </w:rPr>
      </w:pPr>
      <w:r>
        <w:rPr>
          <w:lang w:val="ru-RU"/>
        </w:rPr>
        <w:t xml:space="preserve">                                                                                                                           </w:t>
      </w:r>
    </w:p>
    <w:p w:rsidR="000B09CE" w:rsidRDefault="000B09CE" w:rsidP="00D031D9">
      <w:pPr>
        <w:pStyle w:val="13"/>
        <w:rPr>
          <w:lang w:val="ru-RU"/>
        </w:rPr>
      </w:pPr>
    </w:p>
    <w:p w:rsidR="000B09CE" w:rsidRDefault="000B09CE" w:rsidP="00D031D9">
      <w:pPr>
        <w:pStyle w:val="13"/>
        <w:rPr>
          <w:lang w:val="ru-RU"/>
        </w:rPr>
      </w:pPr>
    </w:p>
    <w:p w:rsidR="000B09CE" w:rsidRDefault="000B09CE" w:rsidP="00D031D9">
      <w:pPr>
        <w:pStyle w:val="13"/>
        <w:rPr>
          <w:lang w:val="ru-RU"/>
        </w:rPr>
      </w:pPr>
    </w:p>
    <w:p w:rsidR="000B09CE" w:rsidRDefault="000B09CE" w:rsidP="00D031D9">
      <w:pPr>
        <w:pStyle w:val="13"/>
        <w:rPr>
          <w:lang w:val="ru-RU"/>
        </w:rPr>
      </w:pPr>
    </w:p>
    <w:p w:rsidR="006020A6" w:rsidRPr="00D031D9" w:rsidRDefault="00CF101C" w:rsidP="00D031D9">
      <w:pPr>
        <w:pStyle w:val="13"/>
        <w:rPr>
          <w:b/>
          <w:lang w:val="ru-RU"/>
        </w:rPr>
      </w:pPr>
      <w:r>
        <w:rPr>
          <w:lang w:val="ru-RU"/>
        </w:rPr>
        <w:lastRenderedPageBreak/>
        <w:t xml:space="preserve">                                                                                                                               </w:t>
      </w:r>
      <w:r w:rsidR="00D031D9">
        <w:rPr>
          <w:lang w:val="ru-RU"/>
        </w:rPr>
        <w:t xml:space="preserve"> </w:t>
      </w:r>
      <w:r w:rsidR="006020A6" w:rsidRPr="00D031D9">
        <w:rPr>
          <w:b/>
          <w:lang w:val="ru-RU"/>
        </w:rPr>
        <w:t>1 класс</w:t>
      </w:r>
    </w:p>
    <w:p w:rsidR="003A56BA" w:rsidRPr="00D031D9" w:rsidRDefault="00D031D9" w:rsidP="00D031D9">
      <w:pPr>
        <w:pStyle w:val="13"/>
        <w:rPr>
          <w:b/>
          <w:lang w:val="ru-RU"/>
        </w:rPr>
      </w:pPr>
      <w:r w:rsidRPr="00D031D9">
        <w:rPr>
          <w:b/>
          <w:lang w:val="ru-RU"/>
        </w:rPr>
        <w:t xml:space="preserve">                                                                                          </w:t>
      </w:r>
      <w:r w:rsidR="00DF0051" w:rsidRPr="00D031D9">
        <w:rPr>
          <w:b/>
          <w:lang w:val="ru-RU"/>
        </w:rPr>
        <w:t>План</w:t>
      </w:r>
      <w:r w:rsidR="00DF0051" w:rsidRPr="00D031D9">
        <w:rPr>
          <w:b/>
          <w:spacing w:val="1"/>
          <w:lang w:val="ru-RU"/>
        </w:rPr>
        <w:t>ир</w:t>
      </w:r>
      <w:r w:rsidR="00DF0051" w:rsidRPr="00D031D9">
        <w:rPr>
          <w:b/>
          <w:lang w:val="ru-RU"/>
        </w:rPr>
        <w:t>уемые</w:t>
      </w:r>
      <w:r w:rsidR="00611861" w:rsidRPr="00D031D9">
        <w:rPr>
          <w:b/>
          <w:lang w:val="ru-RU"/>
        </w:rPr>
        <w:t xml:space="preserve"> </w:t>
      </w:r>
      <w:r w:rsidR="00DF0051" w:rsidRPr="00D031D9">
        <w:rPr>
          <w:b/>
          <w:lang w:val="ru-RU"/>
        </w:rPr>
        <w:t>р</w:t>
      </w:r>
      <w:r w:rsidR="00DF0051" w:rsidRPr="00D031D9">
        <w:rPr>
          <w:b/>
          <w:spacing w:val="-1"/>
          <w:lang w:val="ru-RU"/>
        </w:rPr>
        <w:t>е</w:t>
      </w:r>
      <w:r w:rsidR="00DF0051" w:rsidRPr="00D031D9">
        <w:rPr>
          <w:b/>
          <w:lang w:val="ru-RU"/>
        </w:rPr>
        <w:t>зультаты</w:t>
      </w:r>
      <w:r w:rsidR="00611861" w:rsidRPr="00D031D9">
        <w:rPr>
          <w:b/>
          <w:lang w:val="ru-RU"/>
        </w:rPr>
        <w:t xml:space="preserve"> </w:t>
      </w:r>
      <w:r w:rsidR="00DF0051" w:rsidRPr="00D031D9">
        <w:rPr>
          <w:b/>
          <w:lang w:val="ru-RU"/>
        </w:rPr>
        <w:t>осво</w:t>
      </w:r>
      <w:r w:rsidR="00DF0051" w:rsidRPr="00D031D9">
        <w:rPr>
          <w:b/>
          <w:spacing w:val="-1"/>
          <w:lang w:val="ru-RU"/>
        </w:rPr>
        <w:t>е</w:t>
      </w:r>
      <w:r w:rsidR="00DF0051" w:rsidRPr="00D031D9">
        <w:rPr>
          <w:b/>
          <w:lang w:val="ru-RU"/>
        </w:rPr>
        <w:t>н</w:t>
      </w:r>
      <w:r w:rsidR="00DF0051" w:rsidRPr="00D031D9">
        <w:rPr>
          <w:b/>
          <w:spacing w:val="1"/>
          <w:lang w:val="ru-RU"/>
        </w:rPr>
        <w:t>и</w:t>
      </w:r>
      <w:r w:rsidR="00DF0051" w:rsidRPr="00D031D9">
        <w:rPr>
          <w:b/>
          <w:lang w:val="ru-RU"/>
        </w:rPr>
        <w:t>я</w:t>
      </w:r>
      <w:r w:rsidR="00611861" w:rsidRPr="00D031D9">
        <w:rPr>
          <w:b/>
          <w:lang w:val="ru-RU"/>
        </w:rPr>
        <w:t xml:space="preserve"> </w:t>
      </w:r>
      <w:r w:rsidR="00DF0051" w:rsidRPr="00D031D9">
        <w:rPr>
          <w:b/>
          <w:lang w:val="ru-RU"/>
        </w:rPr>
        <w:t>уч</w:t>
      </w:r>
      <w:r w:rsidR="00DF0051" w:rsidRPr="00D031D9">
        <w:rPr>
          <w:b/>
          <w:spacing w:val="-1"/>
          <w:lang w:val="ru-RU"/>
        </w:rPr>
        <w:t>е</w:t>
      </w:r>
      <w:r w:rsidR="00DF0051" w:rsidRPr="00D031D9">
        <w:rPr>
          <w:b/>
          <w:lang w:val="ru-RU"/>
        </w:rPr>
        <w:t>бно</w:t>
      </w:r>
      <w:r w:rsidR="00DF0051" w:rsidRPr="00D031D9">
        <w:rPr>
          <w:b/>
          <w:spacing w:val="-1"/>
          <w:lang w:val="ru-RU"/>
        </w:rPr>
        <w:t>г</w:t>
      </w:r>
      <w:r w:rsidR="00DF0051" w:rsidRPr="00D031D9">
        <w:rPr>
          <w:b/>
          <w:lang w:val="ru-RU"/>
        </w:rPr>
        <w:t>о</w:t>
      </w:r>
      <w:r w:rsidR="00611861" w:rsidRPr="00D031D9">
        <w:rPr>
          <w:b/>
          <w:lang w:val="ru-RU"/>
        </w:rPr>
        <w:t xml:space="preserve"> </w:t>
      </w:r>
      <w:r w:rsidR="00DF0051" w:rsidRPr="00D031D9">
        <w:rPr>
          <w:b/>
          <w:lang w:val="ru-RU"/>
        </w:rPr>
        <w:t>п</w:t>
      </w:r>
      <w:r w:rsidR="00DF0051" w:rsidRPr="00D031D9">
        <w:rPr>
          <w:b/>
          <w:spacing w:val="1"/>
          <w:lang w:val="ru-RU"/>
        </w:rPr>
        <w:t>р</w:t>
      </w:r>
      <w:r w:rsidR="00DF0051" w:rsidRPr="00D031D9">
        <w:rPr>
          <w:b/>
          <w:lang w:val="ru-RU"/>
        </w:rPr>
        <w:t>едм</w:t>
      </w:r>
      <w:r w:rsidR="00DF0051" w:rsidRPr="00D031D9">
        <w:rPr>
          <w:b/>
          <w:spacing w:val="-1"/>
          <w:lang w:val="ru-RU"/>
        </w:rPr>
        <w:t>е</w:t>
      </w:r>
      <w:r w:rsidR="00DF0051" w:rsidRPr="00D031D9">
        <w:rPr>
          <w:b/>
          <w:spacing w:val="1"/>
          <w:lang w:val="ru-RU"/>
        </w:rPr>
        <w:t>т</w:t>
      </w:r>
      <w:r w:rsidR="00DF0051" w:rsidRPr="00D031D9">
        <w:rPr>
          <w:b/>
          <w:lang w:val="ru-RU"/>
        </w:rPr>
        <w:t>а</w:t>
      </w:r>
    </w:p>
    <w:tbl>
      <w:tblPr>
        <w:tblStyle w:val="a3"/>
        <w:tblW w:w="15843" w:type="dxa"/>
        <w:tblLayout w:type="fixed"/>
        <w:tblLook w:val="04A0"/>
      </w:tblPr>
      <w:tblGrid>
        <w:gridCol w:w="1951"/>
        <w:gridCol w:w="4536"/>
        <w:gridCol w:w="4961"/>
        <w:gridCol w:w="2268"/>
        <w:gridCol w:w="2127"/>
      </w:tblGrid>
      <w:tr w:rsidR="00DF0051" w:rsidRPr="00D031D9" w:rsidTr="00611861">
        <w:tc>
          <w:tcPr>
            <w:tcW w:w="1951" w:type="dxa"/>
            <w:vMerge w:val="restart"/>
          </w:tcPr>
          <w:p w:rsidR="00217F49" w:rsidRPr="00D031D9" w:rsidRDefault="00217F49" w:rsidP="00D031D9">
            <w:pPr>
              <w:pStyle w:val="13"/>
              <w:rPr>
                <w:color w:val="000000" w:themeColor="text1"/>
                <w:lang w:val="tt-RU" w:bidi="he-IL"/>
              </w:rPr>
            </w:pPr>
          </w:p>
          <w:p w:rsidR="00DF0051" w:rsidRPr="00D031D9" w:rsidRDefault="00DF0051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Название раздела</w:t>
            </w:r>
          </w:p>
        </w:tc>
        <w:tc>
          <w:tcPr>
            <w:tcW w:w="9497" w:type="dxa"/>
            <w:gridSpan w:val="2"/>
          </w:tcPr>
          <w:p w:rsidR="00DF0051" w:rsidRPr="00D031D9" w:rsidRDefault="00DF0051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Предметные результаты</w:t>
            </w:r>
          </w:p>
        </w:tc>
        <w:tc>
          <w:tcPr>
            <w:tcW w:w="2268" w:type="dxa"/>
            <w:vMerge w:val="restart"/>
          </w:tcPr>
          <w:p w:rsidR="00217F49" w:rsidRPr="00D031D9" w:rsidRDefault="00217F49" w:rsidP="00D031D9">
            <w:pPr>
              <w:pStyle w:val="13"/>
            </w:pPr>
          </w:p>
          <w:p w:rsidR="00DF0051" w:rsidRPr="00D031D9" w:rsidRDefault="00DF0051" w:rsidP="00D031D9">
            <w:pPr>
              <w:pStyle w:val="13"/>
              <w:rPr>
                <w:color w:val="000000" w:themeColor="text1"/>
                <w:lang w:val="tt-RU" w:bidi="he-IL"/>
              </w:rPr>
            </w:pPr>
            <w:proofErr w:type="spellStart"/>
            <w:r w:rsidRPr="00D031D9">
              <w:t>М</w:t>
            </w:r>
            <w:r w:rsidRPr="00D031D9">
              <w:rPr>
                <w:spacing w:val="-1"/>
              </w:rPr>
              <w:t>е</w:t>
            </w:r>
            <w:r w:rsidRPr="00D031D9">
              <w:rPr>
                <w:spacing w:val="1"/>
              </w:rPr>
              <w:t>т</w:t>
            </w:r>
            <w:r w:rsidRPr="00D031D9">
              <w:t>ап</w:t>
            </w:r>
            <w:r w:rsidRPr="00D031D9">
              <w:rPr>
                <w:spacing w:val="1"/>
              </w:rPr>
              <w:t>р</w:t>
            </w:r>
            <w:r w:rsidRPr="00D031D9">
              <w:t>едметные</w:t>
            </w:r>
            <w:proofErr w:type="spellEnd"/>
            <w:r w:rsidR="00611861" w:rsidRPr="00D031D9">
              <w:t xml:space="preserve"> </w:t>
            </w:r>
            <w:proofErr w:type="spellStart"/>
            <w:r w:rsidRPr="00D031D9">
              <w:t>резу</w:t>
            </w:r>
            <w:r w:rsidRPr="00D031D9">
              <w:rPr>
                <w:spacing w:val="-1"/>
              </w:rPr>
              <w:t>л</w:t>
            </w:r>
            <w:r w:rsidRPr="00D031D9">
              <w:t>ь</w:t>
            </w:r>
            <w:r w:rsidRPr="00D031D9">
              <w:rPr>
                <w:spacing w:val="3"/>
              </w:rPr>
              <w:t>т</w:t>
            </w:r>
            <w:r w:rsidRPr="00D031D9">
              <w:t>а</w:t>
            </w:r>
            <w:r w:rsidRPr="00D031D9">
              <w:rPr>
                <w:spacing w:val="2"/>
              </w:rPr>
              <w:t>т</w:t>
            </w:r>
            <w:r w:rsidRPr="00D031D9">
              <w:t>ы</w:t>
            </w:r>
            <w:proofErr w:type="spellEnd"/>
          </w:p>
        </w:tc>
        <w:tc>
          <w:tcPr>
            <w:tcW w:w="2127" w:type="dxa"/>
            <w:vMerge w:val="restart"/>
          </w:tcPr>
          <w:p w:rsidR="00217F49" w:rsidRPr="00D031D9" w:rsidRDefault="00217F49" w:rsidP="00D031D9">
            <w:pPr>
              <w:pStyle w:val="13"/>
            </w:pPr>
          </w:p>
          <w:p w:rsidR="00DF0051" w:rsidRPr="00D031D9" w:rsidRDefault="00217F49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t>Л</w:t>
            </w:r>
            <w:r w:rsidRPr="00D031D9">
              <w:rPr>
                <w:spacing w:val="1"/>
              </w:rPr>
              <w:t>и</w:t>
            </w:r>
            <w:r w:rsidRPr="00D031D9">
              <w:t>чностные</w:t>
            </w:r>
            <w:r w:rsidR="00611861" w:rsidRPr="00D031D9">
              <w:t xml:space="preserve"> </w:t>
            </w:r>
            <w:r w:rsidRPr="00D031D9">
              <w:t>резу</w:t>
            </w:r>
            <w:r w:rsidRPr="00D031D9">
              <w:rPr>
                <w:spacing w:val="-1"/>
              </w:rPr>
              <w:t>л</w:t>
            </w:r>
            <w:r w:rsidRPr="00D031D9">
              <w:t>ь</w:t>
            </w:r>
            <w:r w:rsidRPr="00D031D9">
              <w:rPr>
                <w:spacing w:val="3"/>
              </w:rPr>
              <w:t>т</w:t>
            </w:r>
            <w:r w:rsidRPr="00D031D9">
              <w:rPr>
                <w:spacing w:val="-1"/>
              </w:rPr>
              <w:t>а</w:t>
            </w:r>
            <w:r w:rsidRPr="00D031D9">
              <w:rPr>
                <w:spacing w:val="2"/>
              </w:rPr>
              <w:t>т</w:t>
            </w:r>
            <w:r w:rsidRPr="00D031D9">
              <w:t>ы</w:t>
            </w:r>
          </w:p>
        </w:tc>
      </w:tr>
      <w:tr w:rsidR="00645B74" w:rsidRPr="00D031D9" w:rsidTr="00611861">
        <w:tc>
          <w:tcPr>
            <w:tcW w:w="1951" w:type="dxa"/>
            <w:vMerge/>
          </w:tcPr>
          <w:p w:rsidR="00DF0051" w:rsidRPr="00D031D9" w:rsidRDefault="00DF0051" w:rsidP="00D031D9">
            <w:pPr>
              <w:pStyle w:val="13"/>
              <w:rPr>
                <w:color w:val="000000" w:themeColor="text1"/>
                <w:lang w:val="tt-RU" w:bidi="he-IL"/>
              </w:rPr>
            </w:pPr>
          </w:p>
        </w:tc>
        <w:tc>
          <w:tcPr>
            <w:tcW w:w="4536" w:type="dxa"/>
          </w:tcPr>
          <w:p w:rsidR="00DF0051" w:rsidRPr="00D031D9" w:rsidRDefault="00DF0051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t>У</w:t>
            </w:r>
            <w:r w:rsidRPr="00D031D9">
              <w:rPr>
                <w:spacing w:val="-1"/>
              </w:rPr>
              <w:t>че</w:t>
            </w:r>
            <w:r w:rsidRPr="00D031D9">
              <w:t>ник</w:t>
            </w:r>
            <w:r w:rsidR="00611861" w:rsidRPr="00D031D9">
              <w:t xml:space="preserve"> </w:t>
            </w:r>
            <w:r w:rsidRPr="00D031D9">
              <w:rPr>
                <w:spacing w:val="1"/>
              </w:rPr>
              <w:t>н</w:t>
            </w:r>
            <w:r w:rsidRPr="00D031D9">
              <w:t>аучи</w:t>
            </w:r>
            <w:r w:rsidRPr="00D031D9">
              <w:rPr>
                <w:spacing w:val="1"/>
              </w:rPr>
              <w:t>т</w:t>
            </w:r>
            <w:r w:rsidRPr="00D031D9">
              <w:t>ся</w:t>
            </w:r>
          </w:p>
        </w:tc>
        <w:tc>
          <w:tcPr>
            <w:tcW w:w="4961" w:type="dxa"/>
          </w:tcPr>
          <w:p w:rsidR="00DF0051" w:rsidRPr="00D031D9" w:rsidRDefault="00DF0051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t>У</w:t>
            </w:r>
            <w:r w:rsidRPr="00D031D9">
              <w:rPr>
                <w:spacing w:val="-1"/>
              </w:rPr>
              <w:t>че</w:t>
            </w:r>
            <w:r w:rsidRPr="00D031D9">
              <w:t>ник</w:t>
            </w:r>
            <w:r w:rsidR="00611861" w:rsidRPr="00D031D9">
              <w:t xml:space="preserve"> </w:t>
            </w:r>
            <w:r w:rsidRPr="00D031D9">
              <w:rPr>
                <w:spacing w:val="1"/>
              </w:rPr>
              <w:t>п</w:t>
            </w:r>
            <w:r w:rsidRPr="00D031D9">
              <w:t>олу</w:t>
            </w:r>
            <w:r w:rsidRPr="00D031D9">
              <w:rPr>
                <w:spacing w:val="-1"/>
              </w:rPr>
              <w:t>ч</w:t>
            </w:r>
            <w:r w:rsidRPr="00D031D9">
              <w:t>ит</w:t>
            </w:r>
            <w:r w:rsidR="00611861" w:rsidRPr="00D031D9">
              <w:t xml:space="preserve"> </w:t>
            </w:r>
            <w:r w:rsidRPr="00D031D9">
              <w:t>в</w:t>
            </w:r>
            <w:r w:rsidRPr="00D031D9">
              <w:rPr>
                <w:spacing w:val="2"/>
              </w:rPr>
              <w:t>о</w:t>
            </w:r>
            <w:r w:rsidR="00610575" w:rsidRPr="00D031D9">
              <w:t>з</w:t>
            </w:r>
            <w:r w:rsidRPr="00D031D9">
              <w:t>м</w:t>
            </w:r>
            <w:r w:rsidRPr="00D031D9">
              <w:rPr>
                <w:spacing w:val="1"/>
              </w:rPr>
              <w:t>о</w:t>
            </w:r>
            <w:r w:rsidRPr="00D031D9">
              <w:rPr>
                <w:spacing w:val="-2"/>
              </w:rPr>
              <w:t>ж</w:t>
            </w:r>
            <w:r w:rsidRPr="00D031D9">
              <w:t>нос</w:t>
            </w:r>
            <w:r w:rsidRPr="00D031D9">
              <w:rPr>
                <w:spacing w:val="1"/>
              </w:rPr>
              <w:t>т</w:t>
            </w:r>
            <w:r w:rsidRPr="00D031D9">
              <w:t>ь</w:t>
            </w:r>
            <w:r w:rsidR="00611861" w:rsidRPr="00D031D9">
              <w:t xml:space="preserve"> </w:t>
            </w:r>
            <w:r w:rsidRPr="00D031D9">
              <w:t>науч</w:t>
            </w:r>
            <w:r w:rsidRPr="00D031D9">
              <w:rPr>
                <w:spacing w:val="-1"/>
              </w:rPr>
              <w:t>и</w:t>
            </w:r>
            <w:r w:rsidRPr="00D031D9">
              <w:rPr>
                <w:spacing w:val="1"/>
              </w:rPr>
              <w:t>т</w:t>
            </w:r>
            <w:r w:rsidRPr="00D031D9">
              <w:t>ься</w:t>
            </w:r>
          </w:p>
        </w:tc>
        <w:tc>
          <w:tcPr>
            <w:tcW w:w="2268" w:type="dxa"/>
            <w:vMerge/>
          </w:tcPr>
          <w:p w:rsidR="00DF0051" w:rsidRPr="00D031D9" w:rsidRDefault="00DF0051" w:rsidP="00D031D9">
            <w:pPr>
              <w:pStyle w:val="13"/>
              <w:rPr>
                <w:color w:val="000000" w:themeColor="text1"/>
                <w:lang w:val="tt-RU" w:bidi="he-IL"/>
              </w:rPr>
            </w:pPr>
          </w:p>
        </w:tc>
        <w:tc>
          <w:tcPr>
            <w:tcW w:w="2127" w:type="dxa"/>
            <w:vMerge/>
          </w:tcPr>
          <w:p w:rsidR="00DF0051" w:rsidRPr="00D031D9" w:rsidRDefault="00DF0051" w:rsidP="00D031D9">
            <w:pPr>
              <w:pStyle w:val="13"/>
              <w:rPr>
                <w:color w:val="000000" w:themeColor="text1"/>
                <w:lang w:val="tt-RU" w:bidi="he-IL"/>
              </w:rPr>
            </w:pPr>
          </w:p>
        </w:tc>
      </w:tr>
      <w:tr w:rsidR="00645B74" w:rsidRPr="00D031D9" w:rsidTr="00611861">
        <w:tc>
          <w:tcPr>
            <w:tcW w:w="1951" w:type="dxa"/>
          </w:tcPr>
          <w:p w:rsidR="00645B74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Виды речевой и читательской деятельности</w:t>
            </w:r>
          </w:p>
        </w:tc>
        <w:tc>
          <w:tcPr>
            <w:tcW w:w="4536" w:type="dxa"/>
          </w:tcPr>
          <w:p w:rsidR="00610575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чтения, поиск фактов и суждений, аргументации, иной информации;</w:t>
            </w:r>
          </w:p>
          <w:p w:rsidR="00610575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-прогнозировать содержание текста художественного произведения по заголовку, автору, жанру и осознавать цель чтения;</w:t>
            </w:r>
          </w:p>
          <w:p w:rsidR="00610575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-читать со скоростью, позволяющей понимать смысл </w:t>
            </w:r>
            <w:proofErr w:type="gramStart"/>
            <w:r w:rsidRPr="00F658D3">
              <w:rPr>
                <w:lang w:val="ru-RU"/>
              </w:rPr>
              <w:t>прочитанного</w:t>
            </w:r>
            <w:proofErr w:type="gramEnd"/>
            <w:r w:rsidRPr="00F658D3">
              <w:rPr>
                <w:lang w:val="ru-RU"/>
              </w:rPr>
              <w:t>;</w:t>
            </w:r>
          </w:p>
          <w:p w:rsidR="00610575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-различать на практическом уровне виды текстов (художественный, учебный, справочный), опираясь на особенности каждого вида текста;</w:t>
            </w:r>
          </w:p>
          <w:p w:rsidR="00610575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-читать (вслух) выразительно доступные для данного возраста прозаические произведения и декламировать стихотворные произведения после предварительной подготовки;</w:t>
            </w:r>
          </w:p>
          <w:p w:rsidR="00610575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-использовать различные виды чтения: изучающее, выборочное ознакомительное, выборочное поисковое, выборочное просмотровое в соответствии с целью чтения (для всех видов текстов);</w:t>
            </w:r>
          </w:p>
          <w:p w:rsidR="00610575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 xml:space="preserve">-ориентироваться в содержании художественного, учебного и научно популярного текста, понимать его смысл (при чтении вслух и про себя, при прослушивании): </w:t>
            </w:r>
          </w:p>
          <w:p w:rsidR="00645B74" w:rsidRPr="00F658D3" w:rsidRDefault="00610575" w:rsidP="00D031D9">
            <w:pPr>
              <w:pStyle w:val="13"/>
              <w:rPr>
                <w:lang w:val="ru-RU"/>
              </w:rPr>
            </w:pPr>
            <w:proofErr w:type="gramStart"/>
            <w:r w:rsidRPr="00F658D3">
              <w:rPr>
                <w:lang w:val="ru-RU"/>
              </w:rPr>
              <w:t>-для художественных текстов: определять главную мысль и героев произведения; воспроизводить в воображении словесные художественные образы и картины жизни, изображенные автором; этически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заголовке главную мысль текста; находить в тексте требуемую информацию (конкретные сведения, факты, описания), заданную в явном виде;</w:t>
            </w:r>
            <w:proofErr w:type="gramEnd"/>
            <w:r w:rsidRPr="00F658D3">
              <w:rPr>
                <w:lang w:val="ru-RU"/>
              </w:rPr>
              <w:t xml:space="preserve"> задавать вопросы по содержанию произведения и отвечать на них, подтверждая ответ примерами из текста; объяснять значение слова с опорой на контекст, с использованием словарей и другой справочной литературы;</w:t>
            </w:r>
          </w:p>
        </w:tc>
        <w:tc>
          <w:tcPr>
            <w:tcW w:w="4961" w:type="dxa"/>
          </w:tcPr>
          <w:p w:rsidR="00610575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lastRenderedPageBreak/>
              <w:t>-осмысливать эстетические и нравственные ценности художественного текста и высказывать суждение;</w:t>
            </w:r>
          </w:p>
          <w:p w:rsidR="00610575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-осмысливать эстетические и нравственные ценности художественного текста и высказывать собственное суждение;</w:t>
            </w:r>
          </w:p>
          <w:p w:rsidR="00610575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-высказывать собственное суждение о прочитанном (прослушанном) произведении, доказывать и подтверждать его фактами со ссылками на текст;</w:t>
            </w:r>
          </w:p>
          <w:p w:rsidR="00610575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 xml:space="preserve">-устанавливать ассоциации с жизненным опытом, с впечатлениями от восприятия других видов искусства; </w:t>
            </w:r>
          </w:p>
          <w:p w:rsidR="00645B74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составлять по аналогии устные рассказы (повествование, рассуждение, описание).</w:t>
            </w:r>
          </w:p>
        </w:tc>
        <w:tc>
          <w:tcPr>
            <w:tcW w:w="2268" w:type="dxa"/>
            <w:vMerge w:val="restart"/>
          </w:tcPr>
          <w:p w:rsidR="00CA514A" w:rsidRPr="00F658D3" w:rsidRDefault="00CA514A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 освоение приёмов поиска нужной информации, овладение алгоритмами основных учебных действий по анализу и интерпретации художественных произведений (деление текста на части, составление плана, нахождение средств художественной выразительности и др.), </w:t>
            </w:r>
          </w:p>
          <w:p w:rsidR="00CA514A" w:rsidRPr="00F658D3" w:rsidRDefault="00CA514A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  умением высказывать и пояснять свою точку зрения, знакомство с правилами и способами взаимодействия с окружающим миром,  формирование </w:t>
            </w:r>
            <w:r w:rsidRPr="00F658D3">
              <w:rPr>
                <w:lang w:val="ru-RU"/>
              </w:rPr>
              <w:lastRenderedPageBreak/>
              <w:t>представления о правилах и нормах поведения, принятых в обществе.</w:t>
            </w:r>
          </w:p>
          <w:p w:rsidR="00645B74" w:rsidRPr="00F658D3" w:rsidRDefault="00CA514A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Выпускники овладеют основами коммуникативной деятельности (в том числе с использованием средств телекоммуникации), на практическом уровне осознают значимость работы в группе и освоят правила групповой работы.                    </w:t>
            </w:r>
          </w:p>
        </w:tc>
        <w:tc>
          <w:tcPr>
            <w:tcW w:w="2127" w:type="dxa"/>
            <w:vMerge w:val="restart"/>
          </w:tcPr>
          <w:p w:rsidR="00CA514A" w:rsidRPr="00F658D3" w:rsidRDefault="00CA514A" w:rsidP="00D031D9">
            <w:pPr>
              <w:pStyle w:val="13"/>
              <w:rPr>
                <w:color w:val="000000" w:themeColor="text1"/>
                <w:lang w:val="ru-RU" w:bidi="he-IL"/>
              </w:rPr>
            </w:pPr>
            <w:r w:rsidRPr="00F658D3">
              <w:rPr>
                <w:color w:val="000000" w:themeColor="text1"/>
                <w:lang w:val="ru-RU" w:bidi="he-IL"/>
              </w:rPr>
              <w:lastRenderedPageBreak/>
              <w:t>Личностными результатами изучения предмета являются следующие умения:</w:t>
            </w:r>
          </w:p>
          <w:p w:rsidR="00645B74" w:rsidRPr="00F658D3" w:rsidRDefault="00CA514A" w:rsidP="00D031D9">
            <w:pPr>
              <w:pStyle w:val="13"/>
              <w:rPr>
                <w:color w:val="000000" w:themeColor="text1"/>
                <w:lang w:val="ru-RU" w:bidi="he-IL"/>
              </w:rPr>
            </w:pPr>
            <w:r w:rsidRPr="00F658D3">
              <w:rPr>
                <w:color w:val="000000" w:themeColor="text1"/>
                <w:lang w:val="ru-RU" w:bidi="he-IL"/>
              </w:rPr>
              <w:t xml:space="preserve">– осознавать роль языка и речи в жизни людей;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– эмоционально «проживать» текст, выражать свои эмоции;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– понимать эмоции других людей, сочувствовать, сопереживать;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– </w:t>
            </w:r>
            <w:proofErr w:type="gramStart"/>
            <w:r w:rsidRPr="00F658D3">
              <w:rPr>
                <w:color w:val="000000" w:themeColor="text1"/>
                <w:lang w:val="ru-RU" w:bidi="he-IL"/>
              </w:rPr>
              <w:t>высказывать своё отношение</w:t>
            </w:r>
            <w:proofErr w:type="gramEnd"/>
            <w:r w:rsidRPr="00F658D3">
              <w:rPr>
                <w:color w:val="000000" w:themeColor="text1"/>
                <w:lang w:val="ru-RU" w:bidi="he-IL"/>
              </w:rPr>
              <w:t xml:space="preserve"> к героям прочитанных произведений, к их поступкам.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645B74" w:rsidRPr="00D031D9" w:rsidTr="00611861">
        <w:tc>
          <w:tcPr>
            <w:tcW w:w="1951" w:type="dxa"/>
          </w:tcPr>
          <w:p w:rsidR="00645B74" w:rsidRPr="00D031D9" w:rsidRDefault="00610575" w:rsidP="00D031D9">
            <w:pPr>
              <w:pStyle w:val="13"/>
            </w:pPr>
            <w:r w:rsidRPr="00D031D9">
              <w:lastRenderedPageBreak/>
              <w:t>Творческая деятельность</w:t>
            </w:r>
          </w:p>
        </w:tc>
        <w:tc>
          <w:tcPr>
            <w:tcW w:w="4536" w:type="dxa"/>
          </w:tcPr>
          <w:p w:rsidR="00610575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создавать по аналогии собственный текст в жанре сказки и загадки;</w:t>
            </w:r>
          </w:p>
          <w:p w:rsidR="00610575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-восстанавливать текст, дополняя его начало или окончание, или пополняя его событиями;</w:t>
            </w:r>
          </w:p>
          <w:p w:rsidR="00610575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-составлять устный рассказ по репродукциям картин художников и/или на основе личного опыта;</w:t>
            </w:r>
          </w:p>
          <w:p w:rsidR="00645B74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lastRenderedPageBreak/>
              <w:t>-составлять устный рассказ на основе прочитанных произведений с учетом коммуникативной задачи (для разных адресатов).</w:t>
            </w:r>
          </w:p>
        </w:tc>
        <w:tc>
          <w:tcPr>
            <w:tcW w:w="4961" w:type="dxa"/>
          </w:tcPr>
          <w:p w:rsidR="00610575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lastRenderedPageBreak/>
              <w:t>-вести рассказ (или повествование) на основе сюжета известного литературного произведения, дополняя и/или изменяя его содержание, например, рассказывать известное литературное произведение от имени одного из действующих лиц или неодушевленного предмета;</w:t>
            </w:r>
          </w:p>
          <w:p w:rsidR="00610575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 xml:space="preserve">писать сочинения по поводу прочитанного в </w:t>
            </w:r>
            <w:r w:rsidRPr="00D031D9">
              <w:rPr>
                <w:color w:val="000000" w:themeColor="text1"/>
                <w:lang w:val="tt-RU" w:bidi="he-IL"/>
              </w:rPr>
              <w:lastRenderedPageBreak/>
              <w:t>виде читательских аннотации или отзыва;</w:t>
            </w:r>
          </w:p>
          <w:p w:rsidR="00610575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-создавать серии иллюстраций с короткими текстами по содержанию прочитанного (прослушанного) произведения;</w:t>
            </w:r>
          </w:p>
          <w:p w:rsidR="00610575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-создавать проекты в виде книжек-самоделок, презентаций с аудиовизуальной поддержкой и пояснениями;</w:t>
            </w:r>
          </w:p>
          <w:p w:rsidR="00645B74" w:rsidRPr="00D031D9" w:rsidRDefault="00610575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-работать в группе, создавая сценарии и инсценируя прочитанное (прослушанное, созданное самостоятельно) художественное произведение, в том числе и в виде мультимедийного продукта (мультфильма).</w:t>
            </w:r>
          </w:p>
        </w:tc>
        <w:tc>
          <w:tcPr>
            <w:tcW w:w="2268" w:type="dxa"/>
            <w:vMerge/>
          </w:tcPr>
          <w:p w:rsidR="00645B74" w:rsidRPr="00F658D3" w:rsidRDefault="00645B74" w:rsidP="00D031D9">
            <w:pPr>
              <w:pStyle w:val="13"/>
              <w:rPr>
                <w:lang w:val="ru-RU"/>
              </w:rPr>
            </w:pPr>
          </w:p>
        </w:tc>
        <w:tc>
          <w:tcPr>
            <w:tcW w:w="2127" w:type="dxa"/>
            <w:vMerge/>
          </w:tcPr>
          <w:p w:rsidR="00645B74" w:rsidRPr="00F658D3" w:rsidRDefault="00645B74" w:rsidP="00D031D9">
            <w:pPr>
              <w:pStyle w:val="13"/>
              <w:rPr>
                <w:lang w:val="ru-RU"/>
              </w:rPr>
            </w:pPr>
          </w:p>
        </w:tc>
      </w:tr>
      <w:tr w:rsidR="00645B74" w:rsidRPr="00D031D9" w:rsidTr="00611861">
        <w:tc>
          <w:tcPr>
            <w:tcW w:w="1951" w:type="dxa"/>
          </w:tcPr>
          <w:p w:rsidR="00645B74" w:rsidRPr="00D031D9" w:rsidRDefault="00610575" w:rsidP="00D031D9">
            <w:pPr>
              <w:pStyle w:val="13"/>
            </w:pPr>
            <w:r w:rsidRPr="00D031D9">
              <w:lastRenderedPageBreak/>
              <w:t>Литературоведческая пропедевтика</w:t>
            </w:r>
          </w:p>
        </w:tc>
        <w:tc>
          <w:tcPr>
            <w:tcW w:w="4536" w:type="dxa"/>
          </w:tcPr>
          <w:p w:rsidR="00610575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-распознавать некоторые отличительные особенности художественных произведений (на примерах художественных образов и средств художественной выразительности);</w:t>
            </w:r>
          </w:p>
          <w:p w:rsidR="00610575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-отличать на практическом уровне прозаический текст</w:t>
            </w:r>
          </w:p>
          <w:p w:rsidR="00610575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от </w:t>
            </w:r>
            <w:proofErr w:type="gramStart"/>
            <w:r w:rsidRPr="00F658D3">
              <w:rPr>
                <w:lang w:val="ru-RU"/>
              </w:rPr>
              <w:t>стихотворного</w:t>
            </w:r>
            <w:proofErr w:type="gramEnd"/>
            <w:r w:rsidRPr="00F658D3">
              <w:rPr>
                <w:lang w:val="ru-RU"/>
              </w:rPr>
              <w:t>, приводить примеры прозаических и стихотворных текстов;</w:t>
            </w:r>
          </w:p>
          <w:p w:rsidR="00610575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-различать художественные произведения разных жанров (рассказ, басня, сказка, загадка, пословица), приводить примеры этих произведений;</w:t>
            </w:r>
          </w:p>
          <w:p w:rsidR="00645B74" w:rsidRPr="00F658D3" w:rsidRDefault="00610575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-находить средства художественной выразительности (метафора, олицетворение, эпитет).</w:t>
            </w:r>
          </w:p>
        </w:tc>
        <w:tc>
          <w:tcPr>
            <w:tcW w:w="4961" w:type="dxa"/>
          </w:tcPr>
          <w:p w:rsidR="00CA514A" w:rsidRPr="00D031D9" w:rsidRDefault="00CA514A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-воспринимать художественную литературу как вид искусства, приводить примеры проявления художественного вымысла в произведениях;</w:t>
            </w:r>
          </w:p>
          <w:p w:rsidR="00CA514A" w:rsidRPr="00D031D9" w:rsidRDefault="00CA514A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(иносказание, метафора, олицетворение, сравнение, эпитет);</w:t>
            </w:r>
          </w:p>
          <w:p w:rsidR="00645B74" w:rsidRPr="00D031D9" w:rsidRDefault="00CA514A" w:rsidP="00D031D9">
            <w:pPr>
              <w:pStyle w:val="13"/>
              <w:rPr>
                <w:color w:val="000000" w:themeColor="text1"/>
                <w:lang w:val="tt-RU" w:bidi="he-IL"/>
              </w:rPr>
            </w:pPr>
            <w:r w:rsidRPr="00D031D9">
              <w:rPr>
                <w:color w:val="000000" w:themeColor="text1"/>
                <w:lang w:val="tt-RU" w:bidi="he-IL"/>
              </w:rPr>
              <w:t>-определять позиции героев художественного текста, позицию автора художественного текста.</w:t>
            </w:r>
          </w:p>
        </w:tc>
        <w:tc>
          <w:tcPr>
            <w:tcW w:w="2268" w:type="dxa"/>
            <w:vMerge/>
          </w:tcPr>
          <w:p w:rsidR="00645B74" w:rsidRPr="00F658D3" w:rsidRDefault="00645B74" w:rsidP="00D031D9">
            <w:pPr>
              <w:pStyle w:val="13"/>
              <w:rPr>
                <w:color w:val="000000" w:themeColor="text1"/>
                <w:lang w:val="ru-RU" w:bidi="he-IL"/>
              </w:rPr>
            </w:pPr>
          </w:p>
        </w:tc>
        <w:tc>
          <w:tcPr>
            <w:tcW w:w="2127" w:type="dxa"/>
            <w:vMerge/>
          </w:tcPr>
          <w:p w:rsidR="00645B74" w:rsidRPr="00D031D9" w:rsidRDefault="00645B74" w:rsidP="00D031D9">
            <w:pPr>
              <w:pStyle w:val="13"/>
              <w:rPr>
                <w:color w:val="000000" w:themeColor="text1"/>
                <w:lang w:val="tt-RU" w:bidi="he-IL"/>
              </w:rPr>
            </w:pPr>
          </w:p>
        </w:tc>
      </w:tr>
    </w:tbl>
    <w:p w:rsidR="009261F8" w:rsidRPr="00F658D3" w:rsidRDefault="009261F8" w:rsidP="00D031D9">
      <w:pPr>
        <w:pStyle w:val="13"/>
        <w:rPr>
          <w:color w:val="000000" w:themeColor="text1"/>
          <w:lang w:val="ru-RU" w:bidi="he-IL"/>
        </w:rPr>
        <w:sectPr w:rsidR="009261F8" w:rsidRPr="00F658D3" w:rsidSect="00406FBE">
          <w:footerReference w:type="default" r:id="rId8"/>
          <w:footerReference w:type="first" r:id="rId9"/>
          <w:pgSz w:w="16838" w:h="11906" w:orient="landscape" w:code="9"/>
          <w:pgMar w:top="1134" w:right="720" w:bottom="720" w:left="720" w:header="709" w:footer="709" w:gutter="0"/>
          <w:cols w:space="708"/>
          <w:titlePg/>
          <w:docGrid w:linePitch="360"/>
        </w:sectPr>
      </w:pPr>
    </w:p>
    <w:p w:rsidR="006020A6" w:rsidRPr="00F658D3" w:rsidRDefault="006020A6" w:rsidP="00D031D9">
      <w:pPr>
        <w:pStyle w:val="13"/>
        <w:rPr>
          <w:color w:val="000000" w:themeColor="text1"/>
          <w:lang w:val="ru-RU" w:bidi="he-IL"/>
        </w:rPr>
      </w:pPr>
    </w:p>
    <w:p w:rsidR="006020A6" w:rsidRPr="00F658D3" w:rsidRDefault="006020A6" w:rsidP="00D031D9">
      <w:pPr>
        <w:pStyle w:val="13"/>
        <w:rPr>
          <w:color w:val="000000" w:themeColor="text1"/>
          <w:lang w:val="ru-RU" w:bidi="he-IL"/>
        </w:rPr>
      </w:pPr>
    </w:p>
    <w:p w:rsidR="006020A6" w:rsidRPr="00D031D9" w:rsidRDefault="00D031D9" w:rsidP="00D031D9">
      <w:pPr>
        <w:pStyle w:val="13"/>
        <w:rPr>
          <w:b/>
          <w:color w:val="000000" w:themeColor="text1"/>
          <w:lang w:bidi="he-IL"/>
        </w:rPr>
      </w:pPr>
      <w:r w:rsidRPr="00D031D9">
        <w:rPr>
          <w:b/>
          <w:color w:val="000000" w:themeColor="text1"/>
          <w:lang w:val="ru-RU" w:bidi="he-IL"/>
        </w:rPr>
        <w:t xml:space="preserve">                                                                                                                      </w:t>
      </w:r>
      <w:r w:rsidR="006020A6" w:rsidRPr="00D031D9">
        <w:rPr>
          <w:b/>
          <w:color w:val="000000" w:themeColor="text1"/>
          <w:lang w:bidi="he-IL"/>
        </w:rPr>
        <w:t xml:space="preserve">2 </w:t>
      </w:r>
      <w:proofErr w:type="spellStart"/>
      <w:r w:rsidR="006020A6" w:rsidRPr="00D031D9">
        <w:rPr>
          <w:b/>
          <w:color w:val="000000" w:themeColor="text1"/>
          <w:lang w:bidi="he-IL"/>
        </w:rPr>
        <w:t>класс</w:t>
      </w:r>
      <w:proofErr w:type="spellEnd"/>
    </w:p>
    <w:p w:rsidR="006020A6" w:rsidRPr="00D031D9" w:rsidRDefault="00D031D9" w:rsidP="00D031D9">
      <w:pPr>
        <w:pStyle w:val="13"/>
        <w:rPr>
          <w:b/>
          <w:lang w:val="ru-RU"/>
        </w:rPr>
      </w:pPr>
      <w:r w:rsidRPr="00D031D9">
        <w:rPr>
          <w:b/>
          <w:lang w:val="ru-RU"/>
        </w:rPr>
        <w:t xml:space="preserve">                                                                                    </w:t>
      </w:r>
      <w:r w:rsidR="006020A6" w:rsidRPr="00D031D9">
        <w:rPr>
          <w:b/>
          <w:lang w:val="ru-RU"/>
        </w:rPr>
        <w:t>План</w:t>
      </w:r>
      <w:r w:rsidR="006020A6" w:rsidRPr="00D031D9">
        <w:rPr>
          <w:b/>
          <w:spacing w:val="1"/>
          <w:lang w:val="ru-RU"/>
        </w:rPr>
        <w:t>ир</w:t>
      </w:r>
      <w:r w:rsidR="006020A6" w:rsidRPr="00D031D9">
        <w:rPr>
          <w:b/>
          <w:lang w:val="ru-RU"/>
        </w:rPr>
        <w:t>уемые р</w:t>
      </w:r>
      <w:r w:rsidR="006020A6" w:rsidRPr="00D031D9">
        <w:rPr>
          <w:b/>
          <w:spacing w:val="-1"/>
          <w:lang w:val="ru-RU"/>
        </w:rPr>
        <w:t>е</w:t>
      </w:r>
      <w:r w:rsidR="006020A6" w:rsidRPr="00D031D9">
        <w:rPr>
          <w:b/>
          <w:lang w:val="ru-RU"/>
        </w:rPr>
        <w:t>зультаты осво</w:t>
      </w:r>
      <w:r w:rsidR="006020A6" w:rsidRPr="00D031D9">
        <w:rPr>
          <w:b/>
          <w:spacing w:val="-1"/>
          <w:lang w:val="ru-RU"/>
        </w:rPr>
        <w:t>е</w:t>
      </w:r>
      <w:r w:rsidR="006020A6" w:rsidRPr="00D031D9">
        <w:rPr>
          <w:b/>
          <w:lang w:val="ru-RU"/>
        </w:rPr>
        <w:t>н</w:t>
      </w:r>
      <w:r w:rsidR="006020A6" w:rsidRPr="00D031D9">
        <w:rPr>
          <w:b/>
          <w:spacing w:val="1"/>
          <w:lang w:val="ru-RU"/>
        </w:rPr>
        <w:t>и</w:t>
      </w:r>
      <w:r w:rsidR="006020A6" w:rsidRPr="00D031D9">
        <w:rPr>
          <w:b/>
          <w:lang w:val="ru-RU"/>
        </w:rPr>
        <w:t>я уч</w:t>
      </w:r>
      <w:r w:rsidR="006020A6" w:rsidRPr="00D031D9">
        <w:rPr>
          <w:b/>
          <w:spacing w:val="-1"/>
          <w:lang w:val="ru-RU"/>
        </w:rPr>
        <w:t>е</w:t>
      </w:r>
      <w:r w:rsidR="006020A6" w:rsidRPr="00D031D9">
        <w:rPr>
          <w:b/>
          <w:lang w:val="ru-RU"/>
        </w:rPr>
        <w:t>бно</w:t>
      </w:r>
      <w:r w:rsidR="006020A6" w:rsidRPr="00D031D9">
        <w:rPr>
          <w:b/>
          <w:spacing w:val="-1"/>
          <w:lang w:val="ru-RU"/>
        </w:rPr>
        <w:t>г</w:t>
      </w:r>
      <w:r w:rsidR="006020A6" w:rsidRPr="00D031D9">
        <w:rPr>
          <w:b/>
          <w:lang w:val="ru-RU"/>
        </w:rPr>
        <w:t>о п</w:t>
      </w:r>
      <w:r w:rsidR="006020A6" w:rsidRPr="00D031D9">
        <w:rPr>
          <w:b/>
          <w:spacing w:val="1"/>
          <w:lang w:val="ru-RU"/>
        </w:rPr>
        <w:t>р</w:t>
      </w:r>
      <w:r w:rsidR="006020A6" w:rsidRPr="00D031D9">
        <w:rPr>
          <w:b/>
          <w:lang w:val="ru-RU"/>
        </w:rPr>
        <w:t>едм</w:t>
      </w:r>
      <w:r w:rsidR="006020A6" w:rsidRPr="00D031D9">
        <w:rPr>
          <w:b/>
          <w:spacing w:val="-1"/>
          <w:lang w:val="ru-RU"/>
        </w:rPr>
        <w:t>е</w:t>
      </w:r>
      <w:r w:rsidR="006020A6" w:rsidRPr="00D031D9">
        <w:rPr>
          <w:b/>
          <w:spacing w:val="1"/>
          <w:lang w:val="ru-RU"/>
        </w:rPr>
        <w:t>т</w:t>
      </w:r>
      <w:r w:rsidR="006020A6" w:rsidRPr="00D031D9">
        <w:rPr>
          <w:b/>
          <w:lang w:val="ru-RU"/>
        </w:rPr>
        <w:t>а</w:t>
      </w:r>
    </w:p>
    <w:tbl>
      <w:tblPr>
        <w:tblStyle w:val="a3"/>
        <w:tblW w:w="15701" w:type="dxa"/>
        <w:tblLayout w:type="fixed"/>
        <w:tblLook w:val="04A0"/>
      </w:tblPr>
      <w:tblGrid>
        <w:gridCol w:w="2093"/>
        <w:gridCol w:w="3402"/>
        <w:gridCol w:w="4536"/>
        <w:gridCol w:w="2693"/>
        <w:gridCol w:w="2977"/>
      </w:tblGrid>
      <w:tr w:rsidR="006020A6" w:rsidRPr="00D031D9" w:rsidTr="006020A6">
        <w:trPr>
          <w:trHeight w:val="281"/>
        </w:trPr>
        <w:tc>
          <w:tcPr>
            <w:tcW w:w="2093" w:type="dxa"/>
            <w:vMerge w:val="restart"/>
          </w:tcPr>
          <w:p w:rsidR="006020A6" w:rsidRPr="00D031D9" w:rsidRDefault="006020A6" w:rsidP="00D031D9">
            <w:pPr>
              <w:pStyle w:val="13"/>
            </w:pPr>
            <w:proofErr w:type="spellStart"/>
            <w:r w:rsidRPr="00D031D9">
              <w:t>Название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раздела</w:t>
            </w:r>
            <w:proofErr w:type="spellEnd"/>
          </w:p>
        </w:tc>
        <w:tc>
          <w:tcPr>
            <w:tcW w:w="7938" w:type="dxa"/>
            <w:gridSpan w:val="2"/>
            <w:tcBorders>
              <w:bottom w:val="single" w:sz="4" w:space="0" w:color="auto"/>
            </w:tcBorders>
          </w:tcPr>
          <w:p w:rsidR="006020A6" w:rsidRPr="00D031D9" w:rsidRDefault="006020A6" w:rsidP="00D031D9">
            <w:pPr>
              <w:pStyle w:val="13"/>
            </w:pPr>
            <w:r w:rsidRPr="00D031D9">
              <w:t>Предметные результаты</w:t>
            </w:r>
          </w:p>
        </w:tc>
        <w:tc>
          <w:tcPr>
            <w:tcW w:w="2693" w:type="dxa"/>
            <w:vMerge w:val="restart"/>
          </w:tcPr>
          <w:p w:rsidR="006020A6" w:rsidRPr="00D031D9" w:rsidRDefault="006020A6" w:rsidP="00D031D9">
            <w:pPr>
              <w:pStyle w:val="13"/>
            </w:pPr>
            <w:proofErr w:type="spellStart"/>
            <w:r w:rsidRPr="00D031D9">
              <w:t>Метапредметные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результаты</w:t>
            </w:r>
            <w:proofErr w:type="spellEnd"/>
          </w:p>
        </w:tc>
        <w:tc>
          <w:tcPr>
            <w:tcW w:w="2977" w:type="dxa"/>
            <w:vMerge w:val="restart"/>
          </w:tcPr>
          <w:p w:rsidR="006020A6" w:rsidRPr="00D031D9" w:rsidRDefault="006020A6" w:rsidP="00D031D9">
            <w:pPr>
              <w:pStyle w:val="13"/>
            </w:pPr>
            <w:r w:rsidRPr="00D031D9">
              <w:t>Личностные результаты</w:t>
            </w:r>
          </w:p>
        </w:tc>
      </w:tr>
      <w:tr w:rsidR="006020A6" w:rsidRPr="00D031D9" w:rsidTr="006020A6">
        <w:trPr>
          <w:trHeight w:val="240"/>
        </w:trPr>
        <w:tc>
          <w:tcPr>
            <w:tcW w:w="2093" w:type="dxa"/>
            <w:vMerge/>
          </w:tcPr>
          <w:p w:rsidR="006020A6" w:rsidRPr="00D031D9" w:rsidRDefault="006020A6" w:rsidP="00D031D9">
            <w:pPr>
              <w:pStyle w:val="13"/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6020A6" w:rsidRPr="00D031D9" w:rsidRDefault="006020A6" w:rsidP="00D031D9">
            <w:pPr>
              <w:pStyle w:val="13"/>
            </w:pPr>
            <w:r w:rsidRPr="00D031D9">
              <w:t>Ученик научится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6020A6" w:rsidRPr="00D031D9" w:rsidRDefault="006020A6" w:rsidP="00D031D9">
            <w:pPr>
              <w:pStyle w:val="13"/>
            </w:pPr>
            <w:r w:rsidRPr="00D031D9">
              <w:t>Ученик получит возможность научиться</w:t>
            </w:r>
          </w:p>
        </w:tc>
        <w:tc>
          <w:tcPr>
            <w:tcW w:w="2693" w:type="dxa"/>
            <w:vMerge/>
          </w:tcPr>
          <w:p w:rsidR="006020A6" w:rsidRPr="00D031D9" w:rsidRDefault="006020A6" w:rsidP="00D031D9">
            <w:pPr>
              <w:pStyle w:val="13"/>
            </w:pPr>
          </w:p>
        </w:tc>
        <w:tc>
          <w:tcPr>
            <w:tcW w:w="2977" w:type="dxa"/>
            <w:vMerge/>
          </w:tcPr>
          <w:p w:rsidR="006020A6" w:rsidRPr="00D031D9" w:rsidRDefault="006020A6" w:rsidP="00D031D9">
            <w:pPr>
              <w:pStyle w:val="13"/>
            </w:pPr>
          </w:p>
        </w:tc>
      </w:tr>
      <w:tr w:rsidR="006020A6" w:rsidRPr="00D031D9" w:rsidTr="006020A6">
        <w:trPr>
          <w:trHeight w:val="240"/>
        </w:trPr>
        <w:tc>
          <w:tcPr>
            <w:tcW w:w="2093" w:type="dxa"/>
          </w:tcPr>
          <w:p w:rsidR="006020A6" w:rsidRPr="00D031D9" w:rsidRDefault="006020A6" w:rsidP="00D031D9">
            <w:pPr>
              <w:pStyle w:val="13"/>
              <w:rPr>
                <w:iCs/>
              </w:rPr>
            </w:pPr>
            <w:r w:rsidRPr="00D031D9">
              <w:rPr>
                <w:iCs/>
              </w:rPr>
              <w:t>Виды речевой и читательской деятельности</w:t>
            </w:r>
          </w:p>
          <w:p w:rsidR="006020A6" w:rsidRPr="00D031D9" w:rsidRDefault="006020A6" w:rsidP="00D031D9">
            <w:pPr>
              <w:pStyle w:val="13"/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чтения, поиск фактов и суждений, аргументации, иной информации;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-прогнозировать содержание текста художественного произведения по заголовку, автору, жанру и осознавать цель чтения;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-читать со скоростью, позволяющей понимать смысл </w:t>
            </w:r>
            <w:proofErr w:type="gramStart"/>
            <w:r w:rsidRPr="00F658D3">
              <w:rPr>
                <w:lang w:val="ru-RU"/>
              </w:rPr>
              <w:t>прочитанного</w:t>
            </w:r>
            <w:proofErr w:type="gramEnd"/>
            <w:r w:rsidRPr="00F658D3">
              <w:rPr>
                <w:lang w:val="ru-RU"/>
              </w:rPr>
              <w:t>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-различать на практическом уровне виды текстов (художественный, учебный, справочный), опираясь на особенности каждого вида текста;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-читать (вслух) выразительно доступные для данного </w:t>
            </w:r>
            <w:r w:rsidRPr="00F658D3">
              <w:rPr>
                <w:lang w:val="ru-RU"/>
              </w:rPr>
              <w:lastRenderedPageBreak/>
              <w:t>возраста прозаические произведения и декламировать стихотворные произведения после предварительной подготовки;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-использовать различные виды чтения: изучающее, выборочное ознакомительное, выборочное поисковое, выборочное просмотровое в соответствии с целью чтения (для всех видов текстов);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-ориентироваться в содержании художественного, учебного и </w:t>
            </w:r>
            <w:proofErr w:type="spellStart"/>
            <w:r w:rsidRPr="00F658D3">
              <w:rPr>
                <w:lang w:val="ru-RU"/>
              </w:rPr>
              <w:t>научно</w:t>
            </w:r>
            <w:r w:rsidRPr="00F658D3">
              <w:rPr>
                <w:lang w:val="ru-RU"/>
              </w:rPr>
              <w:noBreakHyphen/>
              <w:t>популярного</w:t>
            </w:r>
            <w:proofErr w:type="spellEnd"/>
            <w:r w:rsidRPr="00F658D3">
              <w:rPr>
                <w:lang w:val="ru-RU"/>
              </w:rPr>
              <w:t xml:space="preserve"> текста, понимать его смысл (при чтении вслух и про себя, при прослушивании): 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iCs/>
                <w:lang w:val="ru-RU"/>
              </w:rPr>
              <w:t>-для художественных текстов</w:t>
            </w:r>
            <w:r w:rsidRPr="00F658D3">
              <w:rPr>
                <w:lang w:val="ru-RU"/>
              </w:rPr>
              <w:t>: определять главную мысль и героев произведения; воспроизводить в воображении словесные художественные образы и картины жизни, изображенные автором; этически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заголовке главную мысль текста;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>находить в тексте требуемую информацию (конкретные сведения, факты, описания), заданную в явном виде; задавать вопросы по содержанию произведения и отвечать на них, подтверждая ответ примерами из текста;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proofErr w:type="gramStart"/>
            <w:r w:rsidRPr="00F658D3">
              <w:rPr>
                <w:iCs/>
                <w:lang w:val="ru-RU"/>
              </w:rPr>
              <w:t>-для художественных текстов</w:t>
            </w:r>
            <w:r w:rsidRPr="00F658D3">
              <w:rPr>
                <w:lang w:val="ru-RU"/>
              </w:rPr>
              <w:t xml:space="preserve">: устанавливать взаимосвязь между событиями, фактами, поступками (мотивы, последствия), мыслями, чувствами героев, опираясь на содержание текста; 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i/>
                <w:iCs/>
                <w:lang w:val="ru-RU"/>
              </w:rPr>
            </w:pPr>
            <w:r w:rsidRPr="00F658D3">
              <w:rPr>
                <w:i/>
                <w:lang w:val="ru-RU"/>
              </w:rPr>
              <w:lastRenderedPageBreak/>
              <w:t>-осмысливать эстетические и нравственные ценности художественного текста и высказывать суждение;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-высказывать собственное суждение о прочитанном (прослушанном) произведении, доказывать и подтверждать его фактами со ссылками на текст;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 xml:space="preserve">-устанавливать ассоциации с жизненным опытом, с впечатлениями от восприятия других видов искусства; 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составлять по аналогии устные рассказы (повествование, рассуждение, описание).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  <w:tc>
          <w:tcPr>
            <w:tcW w:w="2693" w:type="dxa"/>
            <w:vMerge w:val="restart"/>
          </w:tcPr>
          <w:p w:rsidR="006020A6" w:rsidRPr="00F658D3" w:rsidRDefault="006020A6" w:rsidP="00D031D9">
            <w:pPr>
              <w:pStyle w:val="13"/>
              <w:rPr>
                <w:u w:val="single"/>
                <w:lang w:val="ru-RU"/>
              </w:rPr>
            </w:pPr>
            <w:r w:rsidRPr="00F658D3">
              <w:rPr>
                <w:lang w:val="ru-RU"/>
              </w:rPr>
              <w:t>В области</w:t>
            </w:r>
            <w:r w:rsidRPr="00F658D3">
              <w:rPr>
                <w:u w:val="single"/>
                <w:lang w:val="ru-RU"/>
              </w:rPr>
              <w:t xml:space="preserve">  познавательных общих учебных действий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u w:val="single"/>
                <w:lang w:val="ru-RU"/>
              </w:rPr>
              <w:t>Обучающие научатся</w:t>
            </w:r>
            <w:r w:rsidRPr="00F658D3">
              <w:rPr>
                <w:lang w:val="ru-RU"/>
              </w:rPr>
              <w:t>: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D031D9">
              <w:rPr>
                <w:lang w:val="tt-RU"/>
              </w:rPr>
              <w:t>-</w:t>
            </w:r>
            <w:r w:rsidRPr="00F658D3">
              <w:rPr>
                <w:lang w:val="ru-RU"/>
              </w:rPr>
              <w:t xml:space="preserve">свободно ориентироваться в корпусе учебных словарей и быстро находить нужную словарную статью;  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D031D9">
              <w:rPr>
                <w:lang w:val="tt-RU"/>
              </w:rPr>
              <w:t>-</w:t>
            </w:r>
            <w:r w:rsidRPr="00F658D3">
              <w:rPr>
                <w:lang w:val="ru-RU"/>
              </w:rPr>
              <w:t>ориентироваться в учебной книге: читать язык условных обозначений; находить нужный текст по страницам «Содержание» и «Оглавление»; быстро находить выделенный фрагмент текста, выделенные строчки и слова на странице и развороте; находить в специально выделенных разделах нужную информацию;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D031D9">
              <w:rPr>
                <w:lang w:val="tt-RU"/>
              </w:rPr>
              <w:t>-</w:t>
            </w:r>
            <w:r w:rsidRPr="00F658D3">
              <w:rPr>
                <w:lang w:val="ru-RU"/>
              </w:rPr>
              <w:t xml:space="preserve">работать с несколькими </w:t>
            </w:r>
            <w:r w:rsidRPr="00F658D3">
              <w:rPr>
                <w:lang w:val="ru-RU"/>
              </w:rPr>
              <w:lastRenderedPageBreak/>
              <w:t xml:space="preserve">источниками информации (учебной книгой и тетрадью для самостоятельной работы и хрестоматией; учебной книгой и учебными словарями; текстом и иллюстрацией к тексту). </w:t>
            </w:r>
          </w:p>
          <w:p w:rsidR="006020A6" w:rsidRPr="00D031D9" w:rsidRDefault="006020A6" w:rsidP="00D031D9">
            <w:pPr>
              <w:pStyle w:val="13"/>
              <w:rPr>
                <w:lang w:val="tt-RU"/>
              </w:rPr>
            </w:pPr>
            <w:r w:rsidRPr="00F658D3">
              <w:rPr>
                <w:lang w:val="ru-RU"/>
              </w:rPr>
              <w:t xml:space="preserve">В области </w:t>
            </w:r>
            <w:r w:rsidRPr="00F658D3">
              <w:rPr>
                <w:u w:val="single"/>
                <w:lang w:val="ru-RU"/>
              </w:rPr>
              <w:t>коммуникативных учебных действий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u w:val="single"/>
                <w:lang w:val="ru-RU"/>
              </w:rPr>
              <w:t>В рамках коммуникации как сотрудничества</w:t>
            </w:r>
            <w:r w:rsidRPr="00F658D3">
              <w:rPr>
                <w:lang w:val="ru-RU"/>
              </w:rPr>
              <w:t>: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D031D9">
              <w:rPr>
                <w:lang w:val="tt-RU"/>
              </w:rPr>
              <w:t>-</w:t>
            </w:r>
            <w:r w:rsidRPr="00F658D3">
              <w:rPr>
                <w:lang w:val="ru-RU"/>
              </w:rPr>
              <w:t>работать с соседом по парте: распределять работу между собой и соседом, выполнять свою часть работы, осуществлять взаимопроверку выполненной работы;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D031D9">
              <w:rPr>
                <w:lang w:val="tt-RU"/>
              </w:rPr>
              <w:t>-</w:t>
            </w:r>
            <w:r w:rsidRPr="00F658D3">
              <w:rPr>
                <w:lang w:val="ru-RU"/>
              </w:rPr>
              <w:t>выполнять работу по цепочке.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u w:val="single"/>
                <w:lang w:val="ru-RU"/>
              </w:rPr>
              <w:t>В рамках коммуникации как взаимодействия</w:t>
            </w:r>
            <w:r w:rsidRPr="00F658D3">
              <w:rPr>
                <w:lang w:val="ru-RU"/>
              </w:rPr>
              <w:t>: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D031D9">
              <w:rPr>
                <w:lang w:val="tt-RU"/>
              </w:rPr>
              <w:t>-</w:t>
            </w:r>
            <w:r w:rsidRPr="00F658D3">
              <w:rPr>
                <w:lang w:val="ru-RU"/>
              </w:rPr>
              <w:t>видеть разницу между двумя заявленными точками зрения, двумя позициями и мотивированно присоединяться к одной из них;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D031D9">
              <w:rPr>
                <w:lang w:val="tt-RU"/>
              </w:rPr>
              <w:lastRenderedPageBreak/>
              <w:t>-</w:t>
            </w:r>
            <w:r w:rsidRPr="00F658D3">
              <w:rPr>
                <w:lang w:val="ru-RU"/>
              </w:rPr>
              <w:t>находить в тексте подтверждение высказанным героями точкам зрения.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В области контроля и самоконтроля учебных действий</w:t>
            </w:r>
          </w:p>
          <w:p w:rsidR="006020A6" w:rsidRPr="00D031D9" w:rsidRDefault="006020A6" w:rsidP="00D031D9">
            <w:pPr>
              <w:pStyle w:val="13"/>
              <w:rPr>
                <w:rStyle w:val="Zag11"/>
                <w:rFonts w:eastAsia="@Arial Unicode MS"/>
                <w:b/>
                <w:iCs/>
                <w:lang w:val="ru-RU"/>
              </w:rPr>
            </w:pPr>
            <w:proofErr w:type="gramStart"/>
            <w:r w:rsidRPr="00D031D9">
              <w:rPr>
                <w:rStyle w:val="Zag11"/>
                <w:rFonts w:eastAsia="@Arial Unicode MS"/>
                <w:iCs/>
                <w:u w:val="single"/>
                <w:lang w:val="ru-RU"/>
              </w:rPr>
              <w:t>Обучающиеся</w:t>
            </w:r>
            <w:proofErr w:type="gramEnd"/>
            <w:r w:rsidRPr="00D031D9">
              <w:rPr>
                <w:rStyle w:val="Zag11"/>
                <w:rFonts w:eastAsia="@Arial Unicode MS"/>
                <w:iCs/>
                <w:u w:val="single"/>
                <w:lang w:val="ru-RU"/>
              </w:rPr>
              <w:t xml:space="preserve">  получат возможность научиться</w:t>
            </w:r>
            <w:r w:rsidRPr="00D031D9">
              <w:rPr>
                <w:rStyle w:val="Zag11"/>
                <w:rFonts w:eastAsia="@Arial Unicode MS"/>
                <w:iCs/>
                <w:lang w:val="ru-RU"/>
              </w:rPr>
              <w:t>: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D031D9">
              <w:rPr>
                <w:lang w:val="tt-RU"/>
              </w:rPr>
              <w:t>-</w:t>
            </w:r>
            <w:r w:rsidRPr="00F658D3">
              <w:rPr>
                <w:lang w:val="ru-RU"/>
              </w:rPr>
              <w:t>подтверждать строчками из текста прозвучавшую точку зрения;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D031D9">
              <w:rPr>
                <w:lang w:val="tt-RU"/>
              </w:rPr>
              <w:t>-</w:t>
            </w:r>
            <w:r w:rsidRPr="00F658D3">
              <w:rPr>
                <w:lang w:val="ru-RU"/>
              </w:rPr>
              <w:t>понимать, что разные точки зрения имеют разные основания.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  <w:tc>
          <w:tcPr>
            <w:tcW w:w="2977" w:type="dxa"/>
            <w:vMerge w:val="restart"/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 xml:space="preserve">У учащегося будут сформированы: 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ценности многонационального российского общества; становление гуманистических и демократических ценностных ориентаций. 2. Формирование уважительного отношения к иному мнению, истории, культуре других народов. 3. Развитие мотивов учебной деятельности и личностного смысла учения; принятие и освоение социальной роли </w:t>
            </w:r>
            <w:r w:rsidRPr="00F658D3">
              <w:rPr>
                <w:lang w:val="ru-RU"/>
              </w:rPr>
              <w:lastRenderedPageBreak/>
              <w:t>обучающегося. 4. Развитие самостоятельности и личной ответственности за свои поступки. 5. Формирование эстетических потребностей, ценностей и чувств. 6. Развитие этических чувств, доброжелательности и эмоционально</w:t>
            </w:r>
            <w:r w:rsidRPr="00F658D3">
              <w:rPr>
                <w:lang w:val="ru-RU"/>
              </w:rPr>
              <w:softHyphen/>
              <w:t xml:space="preserve"> нравственной отзывчивости, понимания и сопереживания чувствам других людей. 7. Развитие навыков сотрудничества со сверстниками в разных социальных ситуациях, умения не создавать конфликтов и находить выходы из спорных ситуаций.</w:t>
            </w:r>
          </w:p>
        </w:tc>
      </w:tr>
      <w:tr w:rsidR="006020A6" w:rsidRPr="00D031D9" w:rsidTr="006020A6">
        <w:trPr>
          <w:trHeight w:val="240"/>
        </w:trPr>
        <w:tc>
          <w:tcPr>
            <w:tcW w:w="2093" w:type="dxa"/>
          </w:tcPr>
          <w:p w:rsidR="006020A6" w:rsidRPr="00F658D3" w:rsidRDefault="006020A6" w:rsidP="00D031D9">
            <w:pPr>
              <w:pStyle w:val="13"/>
              <w:rPr>
                <w:iCs/>
                <w:lang w:val="ru-RU"/>
              </w:rPr>
            </w:pPr>
            <w:r w:rsidRPr="00F658D3">
              <w:rPr>
                <w:iCs/>
                <w:lang w:val="ru-RU"/>
              </w:rPr>
              <w:lastRenderedPageBreak/>
              <w:t>Круг детского чтения (для всех видов текстов)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-осуществлять выбор книги в библиотеке (или в контролируемом Интернете) по заданной тематике или по собственному желанию;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-вести список прочитанных книг с целью использования его в учебной и </w:t>
            </w:r>
            <w:proofErr w:type="spellStart"/>
            <w:r w:rsidRPr="00F658D3">
              <w:rPr>
                <w:lang w:val="ru-RU"/>
              </w:rPr>
              <w:t>внеучебной</w:t>
            </w:r>
            <w:proofErr w:type="spellEnd"/>
            <w:r w:rsidRPr="00F658D3">
              <w:rPr>
                <w:lang w:val="ru-RU"/>
              </w:rPr>
              <w:t xml:space="preserve"> деятельности, в том числе для планирования своего круга чтения;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-работать с тематическим каталогом;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-работать с детской периодикой;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  <w:tc>
          <w:tcPr>
            <w:tcW w:w="2693" w:type="dxa"/>
            <w:vMerge/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  <w:tc>
          <w:tcPr>
            <w:tcW w:w="2977" w:type="dxa"/>
            <w:vMerge/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</w:tr>
      <w:tr w:rsidR="006020A6" w:rsidRPr="00D031D9" w:rsidTr="006020A6">
        <w:trPr>
          <w:trHeight w:val="240"/>
        </w:trPr>
        <w:tc>
          <w:tcPr>
            <w:tcW w:w="2093" w:type="dxa"/>
          </w:tcPr>
          <w:p w:rsidR="006020A6" w:rsidRPr="00F658D3" w:rsidRDefault="006020A6" w:rsidP="00D031D9">
            <w:pPr>
              <w:pStyle w:val="13"/>
              <w:rPr>
                <w:iCs/>
                <w:lang w:val="ru-RU"/>
              </w:rPr>
            </w:pPr>
            <w:r w:rsidRPr="00F658D3">
              <w:rPr>
                <w:iCs/>
                <w:lang w:val="ru-RU"/>
              </w:rPr>
              <w:t>Литературоведческая пропедевтика (только для художественных текстов)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-распознавать некоторые отличительные особенности художественных произведений (на примерах художественных образов и средств художественной выразительности);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-отличать на практическом уровне прозаический текст</w:t>
            </w:r>
            <w:r w:rsidRPr="00F658D3">
              <w:rPr>
                <w:lang w:val="ru-RU"/>
              </w:rPr>
              <w:br/>
            </w:r>
            <w:r w:rsidRPr="00F658D3">
              <w:rPr>
                <w:lang w:val="ru-RU"/>
              </w:rPr>
              <w:lastRenderedPageBreak/>
              <w:t xml:space="preserve">от </w:t>
            </w:r>
            <w:proofErr w:type="gramStart"/>
            <w:r w:rsidRPr="00F658D3">
              <w:rPr>
                <w:lang w:val="ru-RU"/>
              </w:rPr>
              <w:t>стихотворного</w:t>
            </w:r>
            <w:proofErr w:type="gramEnd"/>
            <w:r w:rsidRPr="00F658D3">
              <w:rPr>
                <w:lang w:val="ru-RU"/>
              </w:rPr>
              <w:t>, приводить примеры прозаических и стихотворных текстов;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-различать художественные произведения разных жанров (рассказ, басня, сказка, загадка, пословица), приводить примеры этих произведений;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>-воспринимать художественную литературу как вид искусства, приводить примеры проявления художественного вымысла в произведениях;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proofErr w:type="gramStart"/>
            <w:r w:rsidRPr="00F658D3">
              <w:rPr>
                <w:lang w:val="ru-RU"/>
              </w:rPr>
              <w:t xml:space="preserve"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</w:t>
            </w:r>
            <w:r w:rsidRPr="00F658D3">
              <w:rPr>
                <w:lang w:val="ru-RU"/>
              </w:rPr>
              <w:lastRenderedPageBreak/>
              <w:t>автор) и средств художественной выразительности (иносказание, метафора, олицетворение, сравнение, эпитет);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</w:p>
        </w:tc>
        <w:tc>
          <w:tcPr>
            <w:tcW w:w="2693" w:type="dxa"/>
            <w:vMerge/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  <w:tc>
          <w:tcPr>
            <w:tcW w:w="2977" w:type="dxa"/>
            <w:vMerge/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</w:tr>
      <w:tr w:rsidR="006020A6" w:rsidRPr="00D031D9" w:rsidTr="006020A6">
        <w:trPr>
          <w:trHeight w:val="240"/>
        </w:trPr>
        <w:tc>
          <w:tcPr>
            <w:tcW w:w="2093" w:type="dxa"/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iCs/>
                <w:lang w:val="ru-RU"/>
              </w:rPr>
              <w:lastRenderedPageBreak/>
              <w:t>Творческая деятельность (только для художественных текстов)</w:t>
            </w:r>
          </w:p>
          <w:p w:rsidR="006020A6" w:rsidRPr="00F658D3" w:rsidRDefault="006020A6" w:rsidP="00D031D9">
            <w:pPr>
              <w:pStyle w:val="13"/>
              <w:rPr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-создавать по аналогии собственный текст в жанре сказки и загадки;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-восстанавливать текст, дополняя его начало или окончание, или пополняя его событиями;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-составлять устный рассказ по репродукциям картин художников и/или на основе личного опыта;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-составлять устный рассказ на основе прочитанных произведений с учетом коммуникативной задачи (для разных адресатов).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-вести рассказ (или повествование) на основе сюжета известного литературного произведения, дополняя и/или изменяя его содержание, например, рассказывать известное литературное произведение от имени одного из действующих лиц или неодушевленного предмета;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-создавать серии иллюстраций с короткими текстами по содержанию прочитанного (прослушанного) произведения;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-создавать проекты в виде книжек-самоделок, презентаций с аудиовизуальной поддержкой и пояснениями;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-работать в группе, создавая сценарии и инсценируя прочитанное (прослушанное, созданное самостоятельно) художественное произведение, в том числе и в виде </w:t>
            </w:r>
            <w:proofErr w:type="spellStart"/>
            <w:r w:rsidRPr="00F658D3">
              <w:rPr>
                <w:lang w:val="ru-RU"/>
              </w:rPr>
              <w:t>мультимедийного</w:t>
            </w:r>
            <w:proofErr w:type="spellEnd"/>
            <w:r w:rsidRPr="00F658D3">
              <w:rPr>
                <w:lang w:val="ru-RU"/>
              </w:rPr>
              <w:t xml:space="preserve"> продукта (мультфильма).</w:t>
            </w:r>
          </w:p>
        </w:tc>
        <w:tc>
          <w:tcPr>
            <w:tcW w:w="2693" w:type="dxa"/>
            <w:tcBorders>
              <w:top w:val="nil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  <w:tc>
          <w:tcPr>
            <w:tcW w:w="2977" w:type="dxa"/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</w:tr>
    </w:tbl>
    <w:p w:rsidR="006020A6" w:rsidRPr="00F658D3" w:rsidRDefault="006020A6" w:rsidP="00D031D9">
      <w:pPr>
        <w:pStyle w:val="13"/>
        <w:rPr>
          <w:color w:val="000000" w:themeColor="text1"/>
          <w:lang w:val="ru-RU" w:bidi="he-IL"/>
        </w:rPr>
      </w:pPr>
    </w:p>
    <w:p w:rsidR="006020A6" w:rsidRPr="00F658D3" w:rsidRDefault="006020A6" w:rsidP="00D031D9">
      <w:pPr>
        <w:pStyle w:val="13"/>
        <w:rPr>
          <w:color w:val="000000" w:themeColor="text1"/>
          <w:lang w:val="ru-RU" w:bidi="he-IL"/>
        </w:rPr>
      </w:pPr>
    </w:p>
    <w:p w:rsidR="000B09CE" w:rsidRDefault="00D031D9" w:rsidP="00D031D9">
      <w:pPr>
        <w:pStyle w:val="13"/>
        <w:rPr>
          <w:color w:val="000000" w:themeColor="text1"/>
          <w:lang w:val="ru-RU" w:bidi="he-IL"/>
        </w:rPr>
      </w:pPr>
      <w:r>
        <w:rPr>
          <w:color w:val="000000" w:themeColor="text1"/>
          <w:lang w:val="ru-RU" w:bidi="he-IL"/>
        </w:rPr>
        <w:t xml:space="preserve">                                                                                                                         </w:t>
      </w:r>
    </w:p>
    <w:p w:rsidR="000B09CE" w:rsidRDefault="000B09CE" w:rsidP="00D031D9">
      <w:pPr>
        <w:pStyle w:val="13"/>
        <w:rPr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color w:val="000000" w:themeColor="text1"/>
          <w:lang w:val="ru-RU" w:bidi="he-IL"/>
        </w:rPr>
      </w:pPr>
    </w:p>
    <w:p w:rsidR="006020A6" w:rsidRPr="00D031D9" w:rsidRDefault="000B09CE" w:rsidP="00D031D9">
      <w:pPr>
        <w:pStyle w:val="13"/>
        <w:rPr>
          <w:b/>
          <w:color w:val="000000" w:themeColor="text1"/>
          <w:lang w:bidi="he-IL"/>
        </w:rPr>
      </w:pPr>
      <w:r>
        <w:rPr>
          <w:color w:val="000000" w:themeColor="text1"/>
          <w:lang w:val="ru-RU" w:bidi="he-IL"/>
        </w:rPr>
        <w:t xml:space="preserve">                                                                                                                    </w:t>
      </w:r>
      <w:r w:rsidR="00D031D9">
        <w:rPr>
          <w:color w:val="000000" w:themeColor="text1"/>
          <w:lang w:val="ru-RU" w:bidi="he-IL"/>
        </w:rPr>
        <w:t xml:space="preserve">  </w:t>
      </w:r>
      <w:r w:rsidR="004F671F" w:rsidRPr="00D031D9">
        <w:rPr>
          <w:b/>
          <w:color w:val="000000" w:themeColor="text1"/>
          <w:lang w:bidi="he-IL"/>
        </w:rPr>
        <w:t xml:space="preserve">3 </w:t>
      </w:r>
      <w:proofErr w:type="spellStart"/>
      <w:r w:rsidR="004F671F" w:rsidRPr="00D031D9">
        <w:rPr>
          <w:b/>
          <w:color w:val="000000" w:themeColor="text1"/>
          <w:lang w:bidi="he-IL"/>
        </w:rPr>
        <w:t>класс</w:t>
      </w:r>
      <w:proofErr w:type="spellEnd"/>
    </w:p>
    <w:p w:rsidR="006020A6" w:rsidRPr="00D031D9" w:rsidRDefault="00D031D9" w:rsidP="00D031D9">
      <w:pPr>
        <w:pStyle w:val="13"/>
        <w:rPr>
          <w:b/>
          <w:lang w:val="ru-RU"/>
        </w:rPr>
      </w:pPr>
      <w:r w:rsidRPr="00D031D9">
        <w:rPr>
          <w:b/>
          <w:lang w:val="ru-RU"/>
        </w:rPr>
        <w:t xml:space="preserve">                                                                                </w:t>
      </w:r>
      <w:r w:rsidR="006020A6" w:rsidRPr="00D031D9">
        <w:rPr>
          <w:b/>
          <w:lang w:val="ru-RU"/>
        </w:rPr>
        <w:t>План</w:t>
      </w:r>
      <w:r w:rsidR="006020A6" w:rsidRPr="00D031D9">
        <w:rPr>
          <w:b/>
          <w:spacing w:val="1"/>
          <w:lang w:val="ru-RU"/>
        </w:rPr>
        <w:t>ир</w:t>
      </w:r>
      <w:r w:rsidR="006020A6" w:rsidRPr="00D031D9">
        <w:rPr>
          <w:b/>
          <w:lang w:val="ru-RU"/>
        </w:rPr>
        <w:t>уемые    р</w:t>
      </w:r>
      <w:r w:rsidR="006020A6" w:rsidRPr="00D031D9">
        <w:rPr>
          <w:b/>
          <w:spacing w:val="-1"/>
          <w:lang w:val="ru-RU"/>
        </w:rPr>
        <w:t>е</w:t>
      </w:r>
      <w:r w:rsidR="006020A6" w:rsidRPr="00D031D9">
        <w:rPr>
          <w:b/>
          <w:lang w:val="ru-RU"/>
        </w:rPr>
        <w:t>зультаты    осво</w:t>
      </w:r>
      <w:r w:rsidR="006020A6" w:rsidRPr="00D031D9">
        <w:rPr>
          <w:b/>
          <w:spacing w:val="-1"/>
          <w:lang w:val="ru-RU"/>
        </w:rPr>
        <w:t>е</w:t>
      </w:r>
      <w:r w:rsidR="006020A6" w:rsidRPr="00D031D9">
        <w:rPr>
          <w:b/>
          <w:lang w:val="ru-RU"/>
        </w:rPr>
        <w:t>н</w:t>
      </w:r>
      <w:r w:rsidR="006020A6" w:rsidRPr="00D031D9">
        <w:rPr>
          <w:b/>
          <w:spacing w:val="1"/>
          <w:lang w:val="ru-RU"/>
        </w:rPr>
        <w:t>и</w:t>
      </w:r>
      <w:r w:rsidR="006020A6" w:rsidRPr="00D031D9">
        <w:rPr>
          <w:b/>
          <w:lang w:val="ru-RU"/>
        </w:rPr>
        <w:t>я    уч</w:t>
      </w:r>
      <w:r w:rsidR="006020A6" w:rsidRPr="00D031D9">
        <w:rPr>
          <w:b/>
          <w:spacing w:val="-1"/>
          <w:lang w:val="ru-RU"/>
        </w:rPr>
        <w:t>е</w:t>
      </w:r>
      <w:r w:rsidR="006020A6" w:rsidRPr="00D031D9">
        <w:rPr>
          <w:b/>
          <w:lang w:val="ru-RU"/>
        </w:rPr>
        <w:t>бно</w:t>
      </w:r>
      <w:r w:rsidR="006020A6" w:rsidRPr="00D031D9">
        <w:rPr>
          <w:b/>
          <w:spacing w:val="-1"/>
          <w:lang w:val="ru-RU"/>
        </w:rPr>
        <w:t>г</w:t>
      </w:r>
      <w:r w:rsidR="006020A6" w:rsidRPr="00D031D9">
        <w:rPr>
          <w:b/>
          <w:lang w:val="ru-RU"/>
        </w:rPr>
        <w:t>о   п</w:t>
      </w:r>
      <w:r w:rsidR="006020A6" w:rsidRPr="00D031D9">
        <w:rPr>
          <w:b/>
          <w:spacing w:val="1"/>
          <w:lang w:val="ru-RU"/>
        </w:rPr>
        <w:t>р</w:t>
      </w:r>
      <w:r w:rsidR="006020A6" w:rsidRPr="00D031D9">
        <w:rPr>
          <w:b/>
          <w:lang w:val="ru-RU"/>
        </w:rPr>
        <w:t>едм</w:t>
      </w:r>
      <w:r w:rsidR="006020A6" w:rsidRPr="00D031D9">
        <w:rPr>
          <w:b/>
          <w:spacing w:val="-1"/>
          <w:lang w:val="ru-RU"/>
        </w:rPr>
        <w:t>е</w:t>
      </w:r>
      <w:r w:rsidR="006020A6" w:rsidRPr="00D031D9">
        <w:rPr>
          <w:b/>
          <w:spacing w:val="1"/>
          <w:lang w:val="ru-RU"/>
        </w:rPr>
        <w:t>т</w:t>
      </w:r>
      <w:r w:rsidR="006020A6" w:rsidRPr="00D031D9">
        <w:rPr>
          <w:b/>
          <w:lang w:val="ru-RU"/>
        </w:rPr>
        <w:t>а</w:t>
      </w:r>
    </w:p>
    <w:p w:rsidR="006020A6" w:rsidRPr="00D031D9" w:rsidRDefault="006020A6" w:rsidP="00D031D9">
      <w:pPr>
        <w:pStyle w:val="13"/>
        <w:rPr>
          <w:b/>
          <w:lang w:val="ru-RU"/>
        </w:rPr>
      </w:pPr>
    </w:p>
    <w:p w:rsidR="006020A6" w:rsidRPr="00D031D9" w:rsidRDefault="006020A6" w:rsidP="00D031D9">
      <w:pPr>
        <w:pStyle w:val="13"/>
        <w:rPr>
          <w:lang w:val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3923"/>
        <w:gridCol w:w="2456"/>
        <w:gridCol w:w="4536"/>
        <w:gridCol w:w="2835"/>
      </w:tblGrid>
      <w:tr w:rsidR="006020A6" w:rsidRPr="00D031D9" w:rsidTr="006020A6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0A6" w:rsidRPr="00D031D9" w:rsidRDefault="006020A6" w:rsidP="00D031D9">
            <w:pPr>
              <w:pStyle w:val="13"/>
              <w:rPr>
                <w:rFonts w:eastAsia="Calibri"/>
                <w:lang w:val="ru-RU" w:bidi="he-IL"/>
              </w:rPr>
            </w:pPr>
          </w:p>
          <w:p w:rsidR="006020A6" w:rsidRPr="00D031D9" w:rsidRDefault="006020A6" w:rsidP="00D031D9">
            <w:pPr>
              <w:pStyle w:val="13"/>
              <w:rPr>
                <w:lang w:bidi="he-IL"/>
              </w:rPr>
            </w:pPr>
            <w:proofErr w:type="spellStart"/>
            <w:r w:rsidRPr="00D031D9">
              <w:rPr>
                <w:lang w:bidi="he-IL"/>
              </w:rPr>
              <w:t>Название</w:t>
            </w:r>
            <w:proofErr w:type="spellEnd"/>
            <w:r w:rsidRPr="00D031D9">
              <w:rPr>
                <w:lang w:bidi="he-IL"/>
              </w:rPr>
              <w:t xml:space="preserve"> </w:t>
            </w:r>
            <w:proofErr w:type="spellStart"/>
            <w:r w:rsidRPr="00D031D9">
              <w:rPr>
                <w:lang w:bidi="he-IL"/>
              </w:rPr>
              <w:t>раздела</w:t>
            </w:r>
            <w:proofErr w:type="spellEnd"/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0A6" w:rsidRPr="00D031D9" w:rsidRDefault="006020A6" w:rsidP="00D031D9">
            <w:pPr>
              <w:pStyle w:val="13"/>
              <w:rPr>
                <w:lang w:bidi="he-IL"/>
              </w:rPr>
            </w:pPr>
            <w:r w:rsidRPr="00D031D9">
              <w:rPr>
                <w:lang w:bidi="he-IL"/>
              </w:rPr>
              <w:t>Предметные результаты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0A6" w:rsidRPr="00D031D9" w:rsidRDefault="006020A6" w:rsidP="00D031D9">
            <w:pPr>
              <w:pStyle w:val="13"/>
              <w:rPr>
                <w:rFonts w:eastAsia="Calibri"/>
              </w:rPr>
            </w:pPr>
          </w:p>
          <w:p w:rsidR="006020A6" w:rsidRPr="00D031D9" w:rsidRDefault="006020A6" w:rsidP="00D031D9">
            <w:pPr>
              <w:pStyle w:val="13"/>
              <w:rPr>
                <w:lang w:bidi="he-IL"/>
              </w:rPr>
            </w:pPr>
            <w:proofErr w:type="spellStart"/>
            <w:r w:rsidRPr="00D031D9">
              <w:t>М</w:t>
            </w:r>
            <w:r w:rsidRPr="00D031D9">
              <w:rPr>
                <w:spacing w:val="-1"/>
              </w:rPr>
              <w:t>е</w:t>
            </w:r>
            <w:r w:rsidRPr="00D031D9">
              <w:rPr>
                <w:spacing w:val="1"/>
              </w:rPr>
              <w:t>т</w:t>
            </w:r>
            <w:r w:rsidRPr="00D031D9">
              <w:t>ап</w:t>
            </w:r>
            <w:r w:rsidRPr="00D031D9">
              <w:rPr>
                <w:spacing w:val="1"/>
              </w:rPr>
              <w:t>р</w:t>
            </w:r>
            <w:r w:rsidRPr="00D031D9">
              <w:t>едметные</w:t>
            </w:r>
            <w:proofErr w:type="spellEnd"/>
            <w:r w:rsidRPr="00D031D9">
              <w:t xml:space="preserve">  </w:t>
            </w:r>
            <w:proofErr w:type="spellStart"/>
            <w:r w:rsidRPr="00D031D9">
              <w:t>резу</w:t>
            </w:r>
            <w:r w:rsidRPr="00D031D9">
              <w:rPr>
                <w:spacing w:val="-1"/>
              </w:rPr>
              <w:t>л</w:t>
            </w:r>
            <w:r w:rsidRPr="00D031D9">
              <w:t>ь</w:t>
            </w:r>
            <w:r w:rsidRPr="00D031D9">
              <w:rPr>
                <w:spacing w:val="3"/>
              </w:rPr>
              <w:t>т</w:t>
            </w:r>
            <w:r w:rsidRPr="00D031D9">
              <w:t>а</w:t>
            </w:r>
            <w:r w:rsidRPr="00D031D9">
              <w:rPr>
                <w:spacing w:val="2"/>
              </w:rPr>
              <w:t>т</w:t>
            </w:r>
            <w:r w:rsidRPr="00D031D9">
              <w:t>ы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0A6" w:rsidRPr="00D031D9" w:rsidRDefault="006020A6" w:rsidP="00D031D9">
            <w:pPr>
              <w:pStyle w:val="13"/>
              <w:rPr>
                <w:rFonts w:eastAsia="Calibri"/>
              </w:rPr>
            </w:pPr>
          </w:p>
          <w:p w:rsidR="006020A6" w:rsidRPr="00D031D9" w:rsidRDefault="006020A6" w:rsidP="00D031D9">
            <w:pPr>
              <w:pStyle w:val="13"/>
              <w:rPr>
                <w:lang w:bidi="he-IL"/>
              </w:rPr>
            </w:pPr>
            <w:r w:rsidRPr="00D031D9">
              <w:t>Л</w:t>
            </w:r>
            <w:r w:rsidRPr="00D031D9">
              <w:rPr>
                <w:spacing w:val="1"/>
              </w:rPr>
              <w:t>и</w:t>
            </w:r>
            <w:r w:rsidRPr="00D031D9">
              <w:t>чностные резу</w:t>
            </w:r>
            <w:r w:rsidRPr="00D031D9">
              <w:rPr>
                <w:spacing w:val="-1"/>
              </w:rPr>
              <w:t>л</w:t>
            </w:r>
            <w:r w:rsidRPr="00D031D9">
              <w:t>ь</w:t>
            </w:r>
            <w:r w:rsidRPr="00D031D9">
              <w:rPr>
                <w:spacing w:val="3"/>
              </w:rPr>
              <w:t>т</w:t>
            </w:r>
            <w:r w:rsidRPr="00D031D9">
              <w:rPr>
                <w:spacing w:val="-1"/>
              </w:rPr>
              <w:t>а</w:t>
            </w:r>
            <w:r w:rsidRPr="00D031D9">
              <w:rPr>
                <w:spacing w:val="2"/>
              </w:rPr>
              <w:t>т</w:t>
            </w:r>
            <w:r w:rsidRPr="00D031D9">
              <w:t>ы</w:t>
            </w:r>
          </w:p>
        </w:tc>
      </w:tr>
      <w:tr w:rsidR="006020A6" w:rsidRPr="00D031D9" w:rsidTr="006020A6">
        <w:trPr>
          <w:trHeight w:val="893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20A6" w:rsidRPr="00D031D9" w:rsidRDefault="006020A6" w:rsidP="00D031D9">
            <w:pPr>
              <w:pStyle w:val="13"/>
              <w:rPr>
                <w:lang w:bidi="he-IL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0A6" w:rsidRPr="00D031D9" w:rsidRDefault="006020A6" w:rsidP="00D031D9">
            <w:pPr>
              <w:pStyle w:val="13"/>
              <w:rPr>
                <w:lang w:bidi="he-IL"/>
              </w:rPr>
            </w:pPr>
            <w:r w:rsidRPr="00D031D9">
              <w:t>У</w:t>
            </w:r>
            <w:r w:rsidRPr="00D031D9">
              <w:rPr>
                <w:spacing w:val="-1"/>
              </w:rPr>
              <w:t>че</w:t>
            </w:r>
            <w:r w:rsidRPr="00D031D9">
              <w:t xml:space="preserve">ник   </w:t>
            </w:r>
            <w:r w:rsidRPr="00D031D9">
              <w:rPr>
                <w:spacing w:val="1"/>
              </w:rPr>
              <w:t>н</w:t>
            </w:r>
            <w:r w:rsidRPr="00D031D9">
              <w:t>аучи</w:t>
            </w:r>
            <w:r w:rsidRPr="00D031D9">
              <w:rPr>
                <w:spacing w:val="1"/>
              </w:rPr>
              <w:t>т</w:t>
            </w:r>
            <w:r w:rsidRPr="00D031D9">
              <w:t>ся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0A6" w:rsidRPr="00D031D9" w:rsidRDefault="006020A6" w:rsidP="00D031D9">
            <w:pPr>
              <w:pStyle w:val="13"/>
              <w:rPr>
                <w:lang w:bidi="he-IL"/>
              </w:rPr>
            </w:pPr>
            <w:r w:rsidRPr="00D031D9">
              <w:t>У</w:t>
            </w:r>
            <w:r w:rsidRPr="00D031D9">
              <w:rPr>
                <w:spacing w:val="-1"/>
              </w:rPr>
              <w:t>че</w:t>
            </w:r>
            <w:r w:rsidRPr="00D031D9">
              <w:t xml:space="preserve">ник  </w:t>
            </w:r>
            <w:r w:rsidRPr="00D031D9">
              <w:rPr>
                <w:spacing w:val="1"/>
              </w:rPr>
              <w:t>п</w:t>
            </w:r>
            <w:r w:rsidRPr="00D031D9">
              <w:t>олу</w:t>
            </w:r>
            <w:r w:rsidRPr="00D031D9">
              <w:rPr>
                <w:spacing w:val="-1"/>
              </w:rPr>
              <w:t>ч</w:t>
            </w:r>
            <w:r w:rsidRPr="00D031D9">
              <w:t>ит  в</w:t>
            </w:r>
            <w:r w:rsidRPr="00D031D9">
              <w:rPr>
                <w:spacing w:val="2"/>
              </w:rPr>
              <w:t>о</w:t>
            </w:r>
            <w:r w:rsidRPr="00D031D9">
              <w:t>зм</w:t>
            </w:r>
            <w:r w:rsidRPr="00D031D9">
              <w:rPr>
                <w:spacing w:val="1"/>
              </w:rPr>
              <w:t>о</w:t>
            </w:r>
            <w:r w:rsidRPr="00D031D9">
              <w:rPr>
                <w:spacing w:val="-2"/>
              </w:rPr>
              <w:t>ж</w:t>
            </w:r>
            <w:r w:rsidRPr="00D031D9">
              <w:t>нос</w:t>
            </w:r>
            <w:r w:rsidRPr="00D031D9">
              <w:rPr>
                <w:spacing w:val="1"/>
              </w:rPr>
              <w:t>т</w:t>
            </w:r>
            <w:r w:rsidRPr="00D031D9">
              <w:t>ь  науч</w:t>
            </w:r>
            <w:r w:rsidRPr="00D031D9">
              <w:rPr>
                <w:spacing w:val="-1"/>
              </w:rPr>
              <w:t>и</w:t>
            </w:r>
            <w:r w:rsidRPr="00D031D9">
              <w:rPr>
                <w:spacing w:val="1"/>
              </w:rPr>
              <w:t>т</w:t>
            </w:r>
            <w:r w:rsidRPr="00D031D9">
              <w:t>ься</w:t>
            </w: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20A6" w:rsidRPr="00D031D9" w:rsidRDefault="006020A6" w:rsidP="00D031D9">
            <w:pPr>
              <w:pStyle w:val="13"/>
              <w:rPr>
                <w:lang w:bidi="he-IL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20A6" w:rsidRPr="00D031D9" w:rsidRDefault="006020A6" w:rsidP="00D031D9">
            <w:pPr>
              <w:pStyle w:val="13"/>
              <w:rPr>
                <w:lang w:bidi="he-IL"/>
              </w:rPr>
            </w:pPr>
          </w:p>
        </w:tc>
      </w:tr>
      <w:tr w:rsidR="006020A6" w:rsidRPr="00D031D9" w:rsidTr="004F671F">
        <w:trPr>
          <w:trHeight w:val="105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0A6" w:rsidRPr="00D031D9" w:rsidRDefault="006020A6" w:rsidP="00D031D9">
            <w:pPr>
              <w:pStyle w:val="13"/>
              <w:rPr>
                <w:iCs/>
              </w:rPr>
            </w:pPr>
            <w:r w:rsidRPr="00D031D9">
              <w:rPr>
                <w:iCs/>
              </w:rPr>
              <w:t>Виды речевой и читательской деятельности</w:t>
            </w:r>
          </w:p>
          <w:p w:rsidR="006020A6" w:rsidRPr="00D031D9" w:rsidRDefault="006020A6" w:rsidP="00D031D9">
            <w:pPr>
              <w:pStyle w:val="13"/>
              <w:rPr>
                <w:lang w:bidi="he-IL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чтения, поиск фактов и суждений, аргументации, иной информации;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-прогнозировать содержание текста художественного произведения по заголовку, автору, жанру и осознавать цель чтения;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-читать со скоростью, позволяющей понимать смысл </w:t>
            </w:r>
            <w:proofErr w:type="gramStart"/>
            <w:r w:rsidRPr="00F658D3">
              <w:rPr>
                <w:lang w:val="ru-RU"/>
              </w:rPr>
              <w:t>прочитанного</w:t>
            </w:r>
            <w:proofErr w:type="gramEnd"/>
            <w:r w:rsidRPr="00F658D3">
              <w:rPr>
                <w:lang w:val="ru-RU"/>
              </w:rPr>
              <w:t>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-различать на практическом уровне виды текстов (художественный, учебный, справочный), опираясь на особенности каждого вида текста;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-читать (вслух) выразительно доступные для данного возраста прозаические произведения и декламировать стихотворные </w:t>
            </w:r>
            <w:r w:rsidRPr="00F658D3">
              <w:rPr>
                <w:lang w:val="ru-RU"/>
              </w:rPr>
              <w:lastRenderedPageBreak/>
              <w:t>произведения после предварительной подготовки;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-использовать различные виды чтения: изучающее, выборочное ознакомительное, выборочное поисковое, выборочное просмотровое в соответствии с целью чтения (для всех видов текстов);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-ориентироваться в содержании художественного, учебного и </w:t>
            </w:r>
            <w:proofErr w:type="spellStart"/>
            <w:r w:rsidRPr="00F658D3">
              <w:rPr>
                <w:lang w:val="ru-RU"/>
              </w:rPr>
              <w:t>научно</w:t>
            </w:r>
            <w:r w:rsidRPr="00F658D3">
              <w:rPr>
                <w:lang w:val="ru-RU"/>
              </w:rPr>
              <w:noBreakHyphen/>
              <w:t>популярного</w:t>
            </w:r>
            <w:proofErr w:type="spellEnd"/>
            <w:r w:rsidRPr="00F658D3">
              <w:rPr>
                <w:lang w:val="ru-RU"/>
              </w:rPr>
              <w:t xml:space="preserve"> текста, понимать его смысл (при чтении вслух и про себя, при прослушивании): 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proofErr w:type="gramStart"/>
            <w:r w:rsidRPr="00F658D3">
              <w:rPr>
                <w:iCs/>
                <w:lang w:val="ru-RU"/>
              </w:rPr>
              <w:t>-для художественных текстов</w:t>
            </w:r>
            <w:r w:rsidRPr="00F658D3">
              <w:rPr>
                <w:lang w:val="ru-RU"/>
              </w:rPr>
              <w:t>: определять главную мысль и героев произведения; воспроизводить в воображении словесные художественные образы и картины жизни, изображенные автором; этически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заголовке главную мысль текста; находить в тексте требуемую информацию (конкретные сведения, факты, описания), заданную в явном виде;</w:t>
            </w:r>
            <w:proofErr w:type="gramEnd"/>
            <w:r w:rsidRPr="00F658D3">
              <w:rPr>
                <w:lang w:val="ru-RU"/>
              </w:rPr>
              <w:t xml:space="preserve"> задавать вопросы по содержанию произведения и отвечать на них, подтверждая ответ примерами из текста; объяснять значение слова с </w:t>
            </w:r>
            <w:r w:rsidRPr="00F658D3">
              <w:rPr>
                <w:lang w:val="ru-RU"/>
              </w:rPr>
              <w:lastRenderedPageBreak/>
              <w:t>опорой на контекст, с использованием словарей и другой справочной литературы;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iCs/>
                <w:lang w:val="ru-RU"/>
              </w:rPr>
              <w:t>-для научно-популярных текстов</w:t>
            </w:r>
            <w:r w:rsidRPr="00F658D3">
              <w:rPr>
                <w:lang w:val="ru-RU"/>
              </w:rPr>
              <w:t xml:space="preserve">: определять основное содержание текста; озаглавливать текст, в краткой форме отражая в названии основное содержание текста; находить в тексте требуемую информацию (конкретные сведения, факты, описания явлений, процессов), заданную в явном виде; задавать вопросы по содержанию текста и отвечать на них, подтверждая ответ примерами из текста; объяснять значение слова с опорой на контекст, с использованием словарей и другой справочной литературы; 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-использовать простейшие приемы анализа различных видов текстов: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proofErr w:type="gramStart"/>
            <w:r w:rsidRPr="00F658D3">
              <w:rPr>
                <w:iCs/>
                <w:lang w:val="ru-RU"/>
              </w:rPr>
              <w:t>-для художественных текстов</w:t>
            </w:r>
            <w:r w:rsidRPr="00F658D3">
              <w:rPr>
                <w:lang w:val="ru-RU"/>
              </w:rPr>
              <w:t xml:space="preserve">: устанавливать взаимосвязь между событиями, фактами, поступками (мотивы, последствия), мыслями, чувствами героев, опираясь на содержание текста; 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iCs/>
                <w:lang w:val="ru-RU"/>
              </w:rPr>
              <w:t>-для научно-популярных текстов</w:t>
            </w:r>
            <w:r w:rsidRPr="00F658D3">
              <w:rPr>
                <w:lang w:val="ru-RU"/>
              </w:rPr>
              <w:t xml:space="preserve">: устанавливать взаимосвязь между отдельными фактами, событиями, явлениями, описаниями, процессами и между отдельными частями текста, опираясь на его содержание; 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-использовать различные формы интерпретации содержания </w:t>
            </w:r>
            <w:r w:rsidRPr="00F658D3">
              <w:rPr>
                <w:lang w:val="ru-RU"/>
              </w:rPr>
              <w:lastRenderedPageBreak/>
              <w:t>текстов: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iCs/>
                <w:lang w:val="ru-RU"/>
              </w:rPr>
              <w:t>-для художественных текстов</w:t>
            </w:r>
            <w:r w:rsidRPr="00F658D3">
              <w:rPr>
                <w:lang w:val="ru-RU"/>
              </w:rPr>
              <w:t xml:space="preserve">: формулировать простые выводы, основываясь на содержании текста; составлять характеристику </w:t>
            </w:r>
            <w:proofErr w:type="spellStart"/>
            <w:r w:rsidRPr="00F658D3">
              <w:rPr>
                <w:lang w:val="ru-RU"/>
              </w:rPr>
              <w:t>персонажа</w:t>
            </w:r>
            <w:proofErr w:type="gramStart"/>
            <w:r w:rsidRPr="00F658D3">
              <w:rPr>
                <w:lang w:val="ru-RU"/>
              </w:rPr>
              <w:t>;и</w:t>
            </w:r>
            <w:proofErr w:type="gramEnd"/>
            <w:r w:rsidRPr="00F658D3">
              <w:rPr>
                <w:lang w:val="ru-RU"/>
              </w:rPr>
              <w:t>нтерпретировать</w:t>
            </w:r>
            <w:proofErr w:type="spellEnd"/>
            <w:r w:rsidRPr="00F658D3">
              <w:rPr>
                <w:lang w:val="ru-RU"/>
              </w:rPr>
              <w:t xml:space="preserve"> текст, опираясь на некоторые его жанровые, структурные, языковые особенности; устанавливать связи, отношения, не высказанные в тексте напрямую, например, соотносить ситуацию и поступки героев, объяснять (пояснять) поступки героев, опираясь на содержание текста; 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iCs/>
                <w:lang w:val="ru-RU"/>
              </w:rPr>
              <w:t>-для научно-популярных текстов</w:t>
            </w:r>
            <w:r w:rsidRPr="00F658D3">
              <w:rPr>
                <w:lang w:val="ru-RU"/>
              </w:rPr>
              <w:t>: формулировать простые выводы, основываясь на тексте; устанавливать связи, отношения, не высказанные в тексте напрямую, например, объяснять явления природы, пояснять описываемые события, соотнося их с содержанием текста;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-ориентироваться в нравственном содержании </w:t>
            </w:r>
            <w:proofErr w:type="gramStart"/>
            <w:r w:rsidRPr="00F658D3">
              <w:rPr>
                <w:lang w:val="ru-RU"/>
              </w:rPr>
              <w:t>прочитанного</w:t>
            </w:r>
            <w:proofErr w:type="gramEnd"/>
            <w:r w:rsidRPr="00F658D3">
              <w:rPr>
                <w:lang w:val="ru-RU"/>
              </w:rPr>
              <w:t>, самостоятельно делать выводы, соотносить поступки героев с нравственными нормами (</w:t>
            </w:r>
            <w:proofErr w:type="spellStart"/>
            <w:r w:rsidRPr="00F658D3">
              <w:rPr>
                <w:iCs/>
                <w:lang w:val="ru-RU"/>
              </w:rPr>
              <w:t>толькодля</w:t>
            </w:r>
            <w:proofErr w:type="spellEnd"/>
            <w:r w:rsidRPr="00F658D3">
              <w:rPr>
                <w:iCs/>
                <w:lang w:val="ru-RU"/>
              </w:rPr>
              <w:t xml:space="preserve"> художественных текстов</w:t>
            </w:r>
            <w:r w:rsidRPr="00F658D3">
              <w:rPr>
                <w:lang w:val="ru-RU"/>
              </w:rPr>
              <w:t>);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-различать на практическом уровне виды текстов (художественный и научно-популярный), опираясь на особенности каждого вида текста (для всех видов текстов);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>-передавать содержание прочитанного или прослушанного с учетом специфики текста в виде пересказа (полного или краткого) (</w:t>
            </w:r>
            <w:r w:rsidRPr="00F658D3">
              <w:rPr>
                <w:iCs/>
                <w:lang w:val="ru-RU"/>
              </w:rPr>
              <w:t>для всех видов текстов</w:t>
            </w:r>
            <w:r w:rsidRPr="00F658D3">
              <w:rPr>
                <w:lang w:val="ru-RU"/>
              </w:rPr>
              <w:t>);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-участвовать в обсуждении прослушанного/прочитанного текста (задавать вопросы, высказывать и обосновывать собственное мнение, соблюдая правила речевого этикета и правила работы в группе), опираясь на текст или собственный опыт (</w:t>
            </w:r>
            <w:r w:rsidRPr="00F658D3">
              <w:rPr>
                <w:iCs/>
                <w:lang w:val="ru-RU"/>
              </w:rPr>
              <w:t>для всех видов текстов</w:t>
            </w:r>
            <w:r w:rsidRPr="00F658D3">
              <w:rPr>
                <w:lang w:val="ru-RU"/>
              </w:rPr>
              <w:t>).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lastRenderedPageBreak/>
              <w:t xml:space="preserve">-осмысливать </w:t>
            </w:r>
            <w:proofErr w:type="gramStart"/>
            <w:r w:rsidRPr="00F658D3">
              <w:rPr>
                <w:i/>
                <w:lang w:val="ru-RU"/>
              </w:rPr>
              <w:t xml:space="preserve">эсте </w:t>
            </w:r>
            <w:proofErr w:type="spellStart"/>
            <w:r w:rsidRPr="00F658D3">
              <w:rPr>
                <w:i/>
                <w:lang w:val="ru-RU"/>
              </w:rPr>
              <w:t>тические</w:t>
            </w:r>
            <w:proofErr w:type="spellEnd"/>
            <w:proofErr w:type="gramEnd"/>
            <w:r w:rsidRPr="00F658D3">
              <w:rPr>
                <w:i/>
                <w:lang w:val="ru-RU"/>
              </w:rPr>
              <w:t xml:space="preserve"> </w:t>
            </w:r>
            <w:proofErr w:type="spellStart"/>
            <w:r w:rsidRPr="00F658D3">
              <w:rPr>
                <w:i/>
                <w:lang w:val="ru-RU"/>
              </w:rPr>
              <w:t>инравствен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r w:rsidRPr="00F658D3">
              <w:rPr>
                <w:i/>
                <w:lang w:val="ru-RU"/>
              </w:rPr>
              <w:t>ные</w:t>
            </w:r>
            <w:proofErr w:type="spellEnd"/>
            <w:r w:rsidRPr="00F658D3">
              <w:rPr>
                <w:i/>
                <w:lang w:val="ru-RU"/>
              </w:rPr>
              <w:t xml:space="preserve"> ценности худо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r w:rsidRPr="00F658D3">
              <w:rPr>
                <w:i/>
                <w:lang w:val="ru-RU"/>
              </w:rPr>
              <w:t>жественного</w:t>
            </w:r>
            <w:proofErr w:type="spellEnd"/>
            <w:r w:rsidRPr="00F658D3">
              <w:rPr>
                <w:i/>
                <w:lang w:val="ru-RU"/>
              </w:rPr>
              <w:t xml:space="preserve"> текс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та и высказывать суждение;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 xml:space="preserve">-осмысливать </w:t>
            </w:r>
            <w:proofErr w:type="gramStart"/>
            <w:r w:rsidRPr="00F658D3">
              <w:rPr>
                <w:i/>
                <w:lang w:val="ru-RU"/>
              </w:rPr>
              <w:t>эсте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r w:rsidRPr="00F658D3">
              <w:rPr>
                <w:i/>
                <w:lang w:val="ru-RU"/>
              </w:rPr>
              <w:t>тическиеи</w:t>
            </w:r>
            <w:proofErr w:type="spellEnd"/>
            <w:r w:rsidRPr="00F658D3">
              <w:rPr>
                <w:i/>
                <w:lang w:val="ru-RU"/>
              </w:rPr>
              <w:t xml:space="preserve"> нравствен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r w:rsidRPr="00F658D3">
              <w:rPr>
                <w:i/>
                <w:lang w:val="ru-RU"/>
              </w:rPr>
              <w:t>ные</w:t>
            </w:r>
            <w:proofErr w:type="spellEnd"/>
            <w:r w:rsidRPr="00F658D3">
              <w:rPr>
                <w:i/>
                <w:lang w:val="ru-RU"/>
              </w:rPr>
              <w:t xml:space="preserve"> ценности худо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r w:rsidRPr="00F658D3">
              <w:rPr>
                <w:i/>
                <w:lang w:val="ru-RU"/>
              </w:rPr>
              <w:t>жественного</w:t>
            </w:r>
            <w:proofErr w:type="spellEnd"/>
            <w:r w:rsidRPr="00F658D3">
              <w:rPr>
                <w:i/>
                <w:lang w:val="ru-RU"/>
              </w:rPr>
              <w:t xml:space="preserve"> текс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 xml:space="preserve">та и высказывать </w:t>
            </w:r>
            <w:proofErr w:type="gramStart"/>
            <w:r w:rsidRPr="00F658D3">
              <w:rPr>
                <w:i/>
                <w:lang w:val="ru-RU"/>
              </w:rPr>
              <w:t>собственное</w:t>
            </w:r>
            <w:proofErr w:type="gramEnd"/>
            <w:r w:rsidRPr="00F658D3">
              <w:rPr>
                <w:i/>
                <w:lang w:val="ru-RU"/>
              </w:rPr>
              <w:t xml:space="preserve"> </w:t>
            </w:r>
            <w:proofErr w:type="spellStart"/>
            <w:r w:rsidRPr="00F658D3">
              <w:rPr>
                <w:i/>
                <w:lang w:val="ru-RU"/>
              </w:rPr>
              <w:t>сужде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r w:rsidRPr="00F658D3">
              <w:rPr>
                <w:i/>
                <w:lang w:val="ru-RU"/>
              </w:rPr>
              <w:t>ние</w:t>
            </w:r>
            <w:proofErr w:type="spellEnd"/>
            <w:r w:rsidRPr="00F658D3">
              <w:rPr>
                <w:i/>
                <w:lang w:val="ru-RU"/>
              </w:rPr>
              <w:t>;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 xml:space="preserve">-высказывать </w:t>
            </w:r>
            <w:proofErr w:type="spellStart"/>
            <w:r w:rsidRPr="00F658D3">
              <w:rPr>
                <w:i/>
                <w:lang w:val="ru-RU"/>
              </w:rPr>
              <w:t>соб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proofErr w:type="gramStart"/>
            <w:r w:rsidRPr="00F658D3">
              <w:rPr>
                <w:i/>
                <w:lang w:val="ru-RU"/>
              </w:rPr>
              <w:t>ственное</w:t>
            </w:r>
            <w:proofErr w:type="spellEnd"/>
            <w:r w:rsidRPr="00F658D3">
              <w:rPr>
                <w:i/>
                <w:lang w:val="ru-RU"/>
              </w:rPr>
              <w:t xml:space="preserve"> суждение о прочитанном (про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слушанном</w:t>
            </w:r>
            <w:proofErr w:type="gramStart"/>
            <w:r w:rsidRPr="00F658D3">
              <w:rPr>
                <w:i/>
                <w:lang w:val="ru-RU"/>
              </w:rPr>
              <w:t>)п</w:t>
            </w:r>
            <w:proofErr w:type="gramEnd"/>
            <w:r w:rsidRPr="00F658D3">
              <w:rPr>
                <w:i/>
                <w:lang w:val="ru-RU"/>
              </w:rPr>
              <w:t>роизведении, доказывать и  подтверждать его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 xml:space="preserve"> фактами </w:t>
            </w:r>
            <w:proofErr w:type="gramStart"/>
            <w:r w:rsidRPr="00F658D3">
              <w:rPr>
                <w:i/>
                <w:lang w:val="ru-RU"/>
              </w:rPr>
              <w:t>со</w:t>
            </w:r>
            <w:proofErr w:type="gramEnd"/>
            <w:r w:rsidRPr="00F658D3">
              <w:rPr>
                <w:i/>
                <w:lang w:val="ru-RU"/>
              </w:rPr>
              <w:t xml:space="preserve"> ссылка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ми на текст;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-устанавливать ас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r w:rsidRPr="00F658D3">
              <w:rPr>
                <w:i/>
                <w:lang w:val="ru-RU"/>
              </w:rPr>
              <w:t>социации</w:t>
            </w:r>
            <w:proofErr w:type="spellEnd"/>
            <w:r w:rsidRPr="00F658D3">
              <w:rPr>
                <w:i/>
                <w:lang w:val="ru-RU"/>
              </w:rPr>
              <w:t xml:space="preserve"> с жизнен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r w:rsidRPr="00F658D3">
              <w:rPr>
                <w:i/>
                <w:lang w:val="ru-RU"/>
              </w:rPr>
              <w:t>ным</w:t>
            </w:r>
            <w:proofErr w:type="spellEnd"/>
            <w:r w:rsidRPr="00F658D3">
              <w:rPr>
                <w:i/>
                <w:lang w:val="ru-RU"/>
              </w:rPr>
              <w:t xml:space="preserve"> опытом, с </w:t>
            </w:r>
            <w:proofErr w:type="spellStart"/>
            <w:r w:rsidRPr="00F658D3">
              <w:rPr>
                <w:i/>
                <w:lang w:val="ru-RU"/>
              </w:rPr>
              <w:t>впе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r w:rsidRPr="00F658D3">
              <w:rPr>
                <w:i/>
                <w:lang w:val="ru-RU"/>
              </w:rPr>
              <w:t>чатлениями</w:t>
            </w:r>
            <w:proofErr w:type="spellEnd"/>
            <w:r w:rsidRPr="00F658D3">
              <w:rPr>
                <w:i/>
                <w:lang w:val="ru-RU"/>
              </w:rPr>
              <w:t xml:space="preserve"> от </w:t>
            </w:r>
            <w:r w:rsidRPr="00F658D3">
              <w:rPr>
                <w:i/>
                <w:lang w:val="ru-RU"/>
              </w:rPr>
              <w:lastRenderedPageBreak/>
              <w:t xml:space="preserve">восприятия других видов искусства; </w:t>
            </w:r>
            <w:proofErr w:type="spellStart"/>
            <w:r w:rsidRPr="00F658D3">
              <w:rPr>
                <w:i/>
                <w:lang w:val="ru-RU"/>
              </w:rPr>
              <w:t>сос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r w:rsidRPr="00F658D3">
              <w:rPr>
                <w:i/>
                <w:lang w:val="ru-RU"/>
              </w:rPr>
              <w:t>тавлять</w:t>
            </w:r>
            <w:proofErr w:type="spellEnd"/>
            <w:r w:rsidRPr="00F658D3">
              <w:rPr>
                <w:i/>
                <w:lang w:val="ru-RU"/>
              </w:rPr>
              <w:t xml:space="preserve"> по аналогии уст</w:t>
            </w:r>
          </w:p>
          <w:p w:rsidR="006020A6" w:rsidRPr="00F658D3" w:rsidRDefault="006020A6" w:rsidP="00D031D9">
            <w:pPr>
              <w:pStyle w:val="13"/>
              <w:rPr>
                <w:i/>
                <w:lang w:val="ru-RU"/>
              </w:rPr>
            </w:pPr>
            <w:proofErr w:type="spellStart"/>
            <w:r w:rsidRPr="00F658D3">
              <w:rPr>
                <w:i/>
                <w:lang w:val="ru-RU"/>
              </w:rPr>
              <w:t>ные</w:t>
            </w:r>
            <w:proofErr w:type="spellEnd"/>
            <w:r w:rsidRPr="00F658D3">
              <w:rPr>
                <w:i/>
                <w:lang w:val="ru-RU"/>
              </w:rPr>
              <w:t xml:space="preserve">  рассказ</w:t>
            </w:r>
            <w:proofErr w:type="gramStart"/>
            <w:r w:rsidRPr="00F658D3">
              <w:rPr>
                <w:i/>
                <w:lang w:val="ru-RU"/>
              </w:rPr>
              <w:t>ы(</w:t>
            </w:r>
            <w:proofErr w:type="gramEnd"/>
            <w:r w:rsidRPr="00F658D3">
              <w:rPr>
                <w:i/>
                <w:lang w:val="ru-RU"/>
              </w:rPr>
              <w:t>повес</w:t>
            </w:r>
          </w:p>
          <w:p w:rsidR="006020A6" w:rsidRPr="00D031D9" w:rsidRDefault="006020A6" w:rsidP="00D031D9">
            <w:pPr>
              <w:pStyle w:val="13"/>
              <w:rPr>
                <w:i/>
              </w:rPr>
            </w:pPr>
            <w:proofErr w:type="spellStart"/>
            <w:r w:rsidRPr="00D031D9">
              <w:rPr>
                <w:i/>
              </w:rPr>
              <w:t>твование</w:t>
            </w:r>
            <w:proofErr w:type="spellEnd"/>
            <w:r w:rsidRPr="00D031D9">
              <w:rPr>
                <w:i/>
              </w:rPr>
              <w:t xml:space="preserve">, </w:t>
            </w:r>
            <w:proofErr w:type="spellStart"/>
            <w:r w:rsidRPr="00D031D9">
              <w:rPr>
                <w:i/>
              </w:rPr>
              <w:t>рассужде</w:t>
            </w:r>
            <w:proofErr w:type="spellEnd"/>
          </w:p>
          <w:p w:rsidR="006020A6" w:rsidRPr="00D031D9" w:rsidRDefault="006020A6" w:rsidP="00D031D9">
            <w:pPr>
              <w:pStyle w:val="13"/>
              <w:rPr>
                <w:i/>
              </w:rPr>
            </w:pPr>
            <w:proofErr w:type="spellStart"/>
            <w:proofErr w:type="gramStart"/>
            <w:r w:rsidRPr="00D031D9">
              <w:rPr>
                <w:i/>
              </w:rPr>
              <w:t>ние</w:t>
            </w:r>
            <w:proofErr w:type="spellEnd"/>
            <w:proofErr w:type="gramEnd"/>
            <w:r w:rsidRPr="00D031D9">
              <w:rPr>
                <w:i/>
              </w:rPr>
              <w:t xml:space="preserve">, </w:t>
            </w:r>
            <w:proofErr w:type="spellStart"/>
            <w:r w:rsidRPr="00D031D9">
              <w:rPr>
                <w:i/>
              </w:rPr>
              <w:t>описание</w:t>
            </w:r>
            <w:proofErr w:type="spellEnd"/>
            <w:r w:rsidRPr="00D031D9">
              <w:rPr>
                <w:i/>
              </w:rPr>
              <w:t>).</w:t>
            </w:r>
          </w:p>
          <w:p w:rsidR="006020A6" w:rsidRPr="00D031D9" w:rsidRDefault="006020A6" w:rsidP="00D031D9">
            <w:pPr>
              <w:pStyle w:val="13"/>
              <w:rPr>
                <w:lang w:val="tt-RU" w:bidi="he-IL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rFonts w:eastAsia="TimesNewRomanPS-ItalicMT"/>
                <w:lang w:val="ru-RU"/>
              </w:rPr>
              <w:lastRenderedPageBreak/>
              <w:t xml:space="preserve">Регулятивные </w:t>
            </w:r>
            <w:proofErr w:type="spellStart"/>
            <w:r w:rsidRPr="00F658D3">
              <w:rPr>
                <w:rFonts w:eastAsia="TimesNewRomanPS-ItalicMT"/>
                <w:lang w:val="ru-RU"/>
              </w:rPr>
              <w:t>ууд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–принимать и сохранять учебную задачу;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–учитывать выделенные учи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телем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ориентиры действия в новом учебном </w:t>
            </w:r>
            <w:proofErr w:type="spellStart"/>
            <w:r w:rsidRPr="00F658D3">
              <w:rPr>
                <w:rFonts w:eastAsia="TimesNewRomanPSMT"/>
                <w:lang w:val="ru-RU"/>
              </w:rPr>
              <w:t>материалев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сотрудничестве с учителем;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планировать свои действия в соответствии с поставленной задачей и условиями её  </w:t>
            </w:r>
            <w:proofErr w:type="spellStart"/>
            <w:r w:rsidRPr="00F658D3">
              <w:rPr>
                <w:rFonts w:eastAsia="TimesNewRomanPSMT"/>
                <w:lang w:val="ru-RU"/>
              </w:rPr>
              <w:t>реализа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ции</w:t>
            </w:r>
            <w:proofErr w:type="spellEnd"/>
            <w:r w:rsidRPr="00F658D3">
              <w:rPr>
                <w:rFonts w:eastAsia="TimesNewRomanPSMT"/>
                <w:lang w:val="ru-RU"/>
              </w:rPr>
              <w:t>, в том числе во внутреннем плане;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–учитывать </w:t>
            </w:r>
            <w:proofErr w:type="gramStart"/>
            <w:r w:rsidRPr="00F658D3">
              <w:rPr>
                <w:rFonts w:eastAsia="TimesNewRomanPSMT"/>
                <w:lang w:val="ru-RU"/>
              </w:rPr>
              <w:t>установленные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</w:t>
            </w:r>
            <w:proofErr w:type="spellStart"/>
            <w:r w:rsidRPr="00F658D3">
              <w:rPr>
                <w:rFonts w:eastAsia="TimesNewRomanPSMT"/>
                <w:lang w:val="ru-RU"/>
              </w:rPr>
              <w:t>пра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вила в планировании и контроле </w:t>
            </w:r>
            <w:proofErr w:type="spellStart"/>
            <w:r w:rsidRPr="00F658D3">
              <w:rPr>
                <w:rFonts w:eastAsia="TimesNewRomanPSMT"/>
                <w:lang w:val="ru-RU"/>
              </w:rPr>
              <w:t>способарешения</w:t>
            </w:r>
            <w:proofErr w:type="spellEnd"/>
            <w:r w:rsidRPr="00F658D3">
              <w:rPr>
                <w:rFonts w:eastAsia="TimesNewRomanPSMT"/>
                <w:lang w:val="ru-RU"/>
              </w:rPr>
              <w:t>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–осуществлять итоговый и пошаговый контроль по </w:t>
            </w:r>
            <w:proofErr w:type="spellStart"/>
            <w:r w:rsidRPr="00F658D3">
              <w:rPr>
                <w:rFonts w:eastAsia="TimesNewRomanPSMT"/>
                <w:lang w:val="ru-RU"/>
              </w:rPr>
              <w:t>резуль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тату;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–оценивать  правильность вы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полнения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действия на уровне адекватной ретроспективной оценки соответствия результатов требованиям данной задачи;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–адекватно воспринимать предложения и оценку учителей, товарищей, родителей и других людей;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 различать способ и результат действия;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–вносить  необходимые   </w:t>
            </w:r>
            <w:proofErr w:type="spellStart"/>
            <w:r w:rsidRPr="00F658D3">
              <w:rPr>
                <w:rFonts w:eastAsia="TimesNewRomanPSMT"/>
                <w:lang w:val="ru-RU"/>
              </w:rPr>
              <w:t>кор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lastRenderedPageBreak/>
              <w:t>рективы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в действие после его завершения </w:t>
            </w:r>
            <w:proofErr w:type="spellStart"/>
            <w:r w:rsidRPr="00F658D3">
              <w:rPr>
                <w:rFonts w:eastAsia="TimesNewRomanPSMT"/>
                <w:lang w:val="ru-RU"/>
              </w:rPr>
              <w:t>наоснове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его оценки и учёта характера сделанных ошибок, использовать  </w:t>
            </w:r>
            <w:proofErr w:type="gramStart"/>
            <w:r w:rsidRPr="00F658D3">
              <w:rPr>
                <w:rFonts w:eastAsia="TimesNewRomanPSMT"/>
                <w:lang w:val="ru-RU"/>
              </w:rPr>
              <w:t>пред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ложенияи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оценки для создания нового, более совершенного результата, использовать запись </w:t>
            </w:r>
            <w:proofErr w:type="spellStart"/>
            <w:r w:rsidRPr="00F658D3">
              <w:rPr>
                <w:rFonts w:eastAsia="TimesNewRomanPSMT"/>
                <w:lang w:val="ru-RU"/>
              </w:rPr>
              <w:t>вцифровой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форме хода и результатов решения задачи, собственной звучащей речи </w:t>
            </w:r>
            <w:proofErr w:type="spellStart"/>
            <w:r w:rsidRPr="00F658D3">
              <w:rPr>
                <w:rFonts w:eastAsia="TimesNewRomanPSMT"/>
                <w:lang w:val="ru-RU"/>
              </w:rPr>
              <w:t>нарусском</w:t>
            </w:r>
            <w:proofErr w:type="spellEnd"/>
            <w:r w:rsidRPr="00F658D3">
              <w:rPr>
                <w:rFonts w:eastAsia="TimesNewRomanPSMT"/>
                <w:lang w:val="ru-RU"/>
              </w:rPr>
              <w:t>, родном и иностранном языках.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>в сотрудничестве с учителем ставить новые учебные задачи;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преобразовывать 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практичес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кую задачу </w:t>
            </w:r>
            <w:proofErr w:type="gramStart"/>
            <w:r w:rsidRPr="00F658D3">
              <w:rPr>
                <w:rFonts w:eastAsia="TimesNewRomanPS-ItalicMT"/>
                <w:i/>
                <w:iCs/>
                <w:lang w:val="ru-RU"/>
              </w:rPr>
              <w:t>в</w:t>
            </w:r>
            <w:proofErr w:type="gram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познавательную;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>проявлять познавательную  инициативу  в  учебном сотрудничестве;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>самостоятельно учитывать выделенные  учителем   ориентиры действия в новом учебном материале;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>осуществлять  констатирую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щий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и предвосхищающий контроль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порезультату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и по способу действия, актуальный контроль на  уровне   произвольного  внимания;</w:t>
            </w:r>
          </w:p>
          <w:p w:rsidR="006020A6" w:rsidRPr="00D031D9" w:rsidRDefault="006020A6" w:rsidP="00D031D9">
            <w:pPr>
              <w:pStyle w:val="13"/>
              <w:rPr>
                <w:rFonts w:eastAsia="TimesNewRomanPS-ItalicMT"/>
                <w:i/>
                <w:iCs/>
              </w:rPr>
            </w:pPr>
            <w:r w:rsidRPr="00D031D9">
              <w:rPr>
                <w:rFonts w:eastAsia="TimesNewRomanPSMT"/>
              </w:rPr>
              <w:t xml:space="preserve">– </w:t>
            </w:r>
            <w:proofErr w:type="spellStart"/>
            <w:r w:rsidRPr="00D031D9">
              <w:rPr>
                <w:rFonts w:eastAsia="TimesNewRomanPS-ItalicMT"/>
                <w:i/>
                <w:iCs/>
              </w:rPr>
              <w:t>самостоятельно</w:t>
            </w:r>
            <w:proofErr w:type="spellEnd"/>
            <w:r w:rsidRPr="00D031D9">
              <w:rPr>
                <w:rFonts w:eastAsia="TimesNewRomanPS-ItalicMT"/>
                <w:i/>
                <w:iCs/>
              </w:rPr>
              <w:t xml:space="preserve"> </w:t>
            </w:r>
            <w:proofErr w:type="spellStart"/>
            <w:r w:rsidRPr="00D031D9">
              <w:rPr>
                <w:rFonts w:eastAsia="TimesNewRomanPS-ItalicMT"/>
                <w:i/>
                <w:iCs/>
              </w:rPr>
              <w:t>оценивать</w:t>
            </w:r>
            <w:proofErr w:type="spellEnd"/>
            <w:r w:rsidRPr="00D031D9">
              <w:rPr>
                <w:rFonts w:eastAsia="TimesNewRomanPS-ItalicMT"/>
                <w:i/>
                <w:iCs/>
              </w:rPr>
              <w:t xml:space="preserve"> </w:t>
            </w:r>
            <w:proofErr w:type="spellStart"/>
            <w:r w:rsidRPr="00D031D9">
              <w:rPr>
                <w:rFonts w:eastAsia="TimesNewRomanPS-ItalicMT"/>
                <w:i/>
                <w:iCs/>
              </w:rPr>
              <w:t>правильность</w:t>
            </w:r>
            <w:proofErr w:type="spellEnd"/>
            <w:r w:rsidRPr="00D031D9">
              <w:rPr>
                <w:rFonts w:eastAsia="TimesNewRomanPS-ItalicMT"/>
                <w:i/>
                <w:iCs/>
              </w:rPr>
              <w:t xml:space="preserve">  </w:t>
            </w:r>
            <w:proofErr w:type="spellStart"/>
            <w:r w:rsidRPr="00D031D9">
              <w:rPr>
                <w:rFonts w:eastAsia="TimesNewRomanPS-ItalicMT"/>
                <w:i/>
                <w:iCs/>
              </w:rPr>
              <w:t>выполнения</w:t>
            </w:r>
            <w:proofErr w:type="spellEnd"/>
            <w:r w:rsidRPr="00D031D9">
              <w:rPr>
                <w:rFonts w:eastAsia="TimesNewRomanPS-ItalicMT"/>
                <w:i/>
                <w:iCs/>
              </w:rPr>
              <w:t xml:space="preserve">  </w:t>
            </w:r>
            <w:proofErr w:type="spellStart"/>
            <w:r w:rsidRPr="00D031D9">
              <w:rPr>
                <w:rFonts w:eastAsia="TimesNewRomanPS-ItalicMT"/>
                <w:i/>
                <w:iCs/>
              </w:rPr>
              <w:t>дей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ствия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ивносить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необходимые коррективы в исполнение, как по ходу его реализации, так и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вконце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действия.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Познавательные </w:t>
            </w:r>
            <w:proofErr w:type="spellStart"/>
            <w:r w:rsidRPr="00F658D3">
              <w:rPr>
                <w:rFonts w:eastAsia="TimesNewRomanPSMT"/>
                <w:lang w:val="ru-RU"/>
              </w:rPr>
              <w:t>ууд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–осуществлять  поиск   </w:t>
            </w:r>
            <w:proofErr w:type="spellStart"/>
            <w:r w:rsidRPr="00F658D3">
              <w:rPr>
                <w:rFonts w:eastAsia="TimesNewRomanPSMT"/>
                <w:lang w:val="ru-RU"/>
              </w:rPr>
              <w:t>необ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ходимой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</w:t>
            </w:r>
            <w:proofErr w:type="spellStart"/>
            <w:r w:rsidRPr="00F658D3">
              <w:rPr>
                <w:rFonts w:eastAsia="TimesNewRomanPSMT"/>
                <w:lang w:val="ru-RU"/>
              </w:rPr>
              <w:t>информациидля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</w:t>
            </w:r>
            <w:proofErr w:type="spellStart"/>
            <w:r w:rsidRPr="00F658D3">
              <w:rPr>
                <w:rFonts w:eastAsia="TimesNewRomanPSMT"/>
                <w:lang w:val="ru-RU"/>
              </w:rPr>
              <w:t>выполненияучебных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заданий с использованием  </w:t>
            </w:r>
            <w:proofErr w:type="gramStart"/>
            <w:r w:rsidRPr="00F658D3">
              <w:rPr>
                <w:rFonts w:eastAsia="TimesNewRomanPSMT"/>
                <w:lang w:val="ru-RU"/>
              </w:rPr>
              <w:t>учебной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 </w:t>
            </w:r>
            <w:proofErr w:type="spellStart"/>
            <w:r w:rsidRPr="00F658D3">
              <w:rPr>
                <w:rFonts w:eastAsia="TimesNewRomanPSMT"/>
                <w:lang w:val="ru-RU"/>
              </w:rPr>
              <w:t>лите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ратуры</w:t>
            </w:r>
            <w:proofErr w:type="gramStart"/>
            <w:r w:rsidRPr="00F658D3">
              <w:rPr>
                <w:rFonts w:eastAsia="TimesNewRomanPSMT"/>
                <w:lang w:val="ru-RU"/>
              </w:rPr>
              <w:t>,э</w:t>
            </w:r>
            <w:proofErr w:type="gramEnd"/>
            <w:r w:rsidRPr="00F658D3">
              <w:rPr>
                <w:rFonts w:eastAsia="TimesNewRomanPSMT"/>
                <w:lang w:val="ru-RU"/>
              </w:rPr>
              <w:t>нциклопедий,спра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proofErr w:type="gramStart"/>
            <w:r w:rsidRPr="00F658D3">
              <w:rPr>
                <w:rFonts w:eastAsia="TimesNewRomanPSMT"/>
                <w:lang w:val="ru-RU"/>
              </w:rPr>
              <w:t>вочников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(включая  электрон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proofErr w:type="gramStart"/>
            <w:r w:rsidRPr="00F658D3">
              <w:rPr>
                <w:rFonts w:eastAsia="TimesNewRomanPSMT"/>
                <w:lang w:val="ru-RU"/>
              </w:rPr>
              <w:t>ные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, цифровые), в открытом </w:t>
            </w:r>
            <w:proofErr w:type="spellStart"/>
            <w:r w:rsidRPr="00F658D3">
              <w:rPr>
                <w:rFonts w:eastAsia="TimesNewRomanPSMT"/>
                <w:lang w:val="ru-RU"/>
              </w:rPr>
              <w:lastRenderedPageBreak/>
              <w:t>информационномпространстве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, в </w:t>
            </w:r>
            <w:proofErr w:type="spellStart"/>
            <w:r w:rsidRPr="00F658D3">
              <w:rPr>
                <w:rFonts w:eastAsia="TimesNewRomanPSMT"/>
                <w:lang w:val="ru-RU"/>
              </w:rPr>
              <w:t>томчисле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контролируемом пространстве сети Интернет;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осуществлять запись (фиксацию)  </w:t>
            </w:r>
            <w:proofErr w:type="gramStart"/>
            <w:r w:rsidRPr="00F658D3">
              <w:rPr>
                <w:rFonts w:eastAsia="TimesNewRomanPSMT"/>
                <w:lang w:val="ru-RU"/>
              </w:rPr>
              <w:t>выборочной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ин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формации </w:t>
            </w:r>
            <w:proofErr w:type="spellStart"/>
            <w:r w:rsidRPr="00F658D3">
              <w:rPr>
                <w:rFonts w:eastAsia="TimesNewRomanPSMT"/>
                <w:lang w:val="ru-RU"/>
              </w:rPr>
              <w:t>обокружающем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мире и о себе самом, в том числе с помощью инструментов ИКТ;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gramStart"/>
            <w:r w:rsidRPr="00F658D3">
              <w:rPr>
                <w:rFonts w:eastAsia="TimesNewRomanPSMT"/>
                <w:lang w:val="ru-RU"/>
              </w:rPr>
              <w:t>– использовать знаково-символические средства, в том числе   модели  (включая вир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proofErr w:type="gramStart"/>
            <w:r w:rsidRPr="00F658D3">
              <w:rPr>
                <w:rFonts w:eastAsia="TimesNewRomanPSMT"/>
                <w:lang w:val="ru-RU"/>
              </w:rPr>
              <w:t>туальные</w:t>
            </w:r>
            <w:proofErr w:type="spellEnd"/>
            <w:r w:rsidRPr="00F658D3">
              <w:rPr>
                <w:rFonts w:eastAsia="TimesNewRomanPSMT"/>
                <w:lang w:val="ru-RU"/>
              </w:rPr>
              <w:t>) и схемы (включая концептуальные), для решения задач;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 проявлять познавательную инициативу в учебном сотрудничестве;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 строить сообщения в устной и письменной форме;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–ориентироваться   на   разно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образие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способов решения </w:t>
            </w:r>
            <w:proofErr w:type="spellStart"/>
            <w:r w:rsidRPr="00F658D3">
              <w:rPr>
                <w:rFonts w:eastAsia="TimesNewRomanPSMT"/>
                <w:lang w:val="ru-RU"/>
              </w:rPr>
              <w:t>задач</w:t>
            </w:r>
            <w:proofErr w:type="gramStart"/>
            <w:r w:rsidRPr="00F658D3">
              <w:rPr>
                <w:rFonts w:eastAsia="TimesNewRomanPSMT"/>
                <w:lang w:val="ru-RU"/>
              </w:rPr>
              <w:t>;о</w:t>
            </w:r>
            <w:proofErr w:type="gramEnd"/>
            <w:r w:rsidRPr="00F658D3">
              <w:rPr>
                <w:rFonts w:eastAsia="TimesNewRomanPSMT"/>
                <w:lang w:val="ru-RU"/>
              </w:rPr>
              <w:t>сновам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смыслового восприятия художественных и познавательных текстов, выделять существенную информацию из сообщений разных видов (</w:t>
            </w:r>
            <w:proofErr w:type="spellStart"/>
            <w:r w:rsidRPr="00F658D3">
              <w:rPr>
                <w:rFonts w:eastAsia="TimesNewRomanPSMT"/>
                <w:lang w:val="ru-RU"/>
              </w:rPr>
              <w:t>впервую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очередь текстов);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–осуществлять  анализ  </w:t>
            </w:r>
            <w:proofErr w:type="spellStart"/>
            <w:r w:rsidRPr="00F658D3">
              <w:rPr>
                <w:rFonts w:eastAsia="TimesNewRomanPSMT"/>
                <w:lang w:val="ru-RU"/>
              </w:rPr>
              <w:t>объек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proofErr w:type="gramStart"/>
            <w:r w:rsidRPr="00F658D3">
              <w:rPr>
                <w:rFonts w:eastAsia="TimesNewRomanPSMT"/>
                <w:lang w:val="ru-RU"/>
              </w:rPr>
              <w:t>тов</w:t>
            </w:r>
            <w:proofErr w:type="spellEnd"/>
            <w:proofErr w:type="gramEnd"/>
            <w:r w:rsidRPr="00F658D3">
              <w:rPr>
                <w:rFonts w:eastAsia="TimesNewRomanPSMT"/>
                <w:lang w:val="ru-RU"/>
              </w:rPr>
              <w:t xml:space="preserve">  с  выделением  существен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ных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и </w:t>
            </w:r>
            <w:proofErr w:type="gramStart"/>
            <w:r w:rsidRPr="00F658D3">
              <w:rPr>
                <w:rFonts w:eastAsia="TimesNewRomanPSMT"/>
                <w:lang w:val="ru-RU"/>
              </w:rPr>
              <w:t>несущественных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приз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наков</w:t>
            </w:r>
            <w:proofErr w:type="spellEnd"/>
            <w:r w:rsidRPr="00F658D3">
              <w:rPr>
                <w:rFonts w:eastAsia="TimesNewRomanPSMT"/>
                <w:lang w:val="ru-RU"/>
              </w:rPr>
              <w:t>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–осуществлять синтез как составление целого из частей;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–проводить сравнение, </w:t>
            </w:r>
            <w:proofErr w:type="spellStart"/>
            <w:r w:rsidRPr="00F658D3">
              <w:rPr>
                <w:rFonts w:eastAsia="TimesNewRomanPSMT"/>
                <w:lang w:val="ru-RU"/>
              </w:rPr>
              <w:t>сериацию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и классификацию </w:t>
            </w:r>
            <w:proofErr w:type="spellStart"/>
            <w:r w:rsidRPr="00F658D3">
              <w:rPr>
                <w:rFonts w:eastAsia="TimesNewRomanPSMT"/>
                <w:lang w:val="ru-RU"/>
              </w:rPr>
              <w:t>позаданнымкритериям</w:t>
            </w:r>
            <w:proofErr w:type="spellEnd"/>
            <w:r w:rsidRPr="00F658D3">
              <w:rPr>
                <w:rFonts w:eastAsia="TimesNewRomanPSMT"/>
                <w:lang w:val="ru-RU"/>
              </w:rPr>
              <w:t>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–устанавливать причинно-следственные связи в </w:t>
            </w:r>
            <w:proofErr w:type="gramStart"/>
            <w:r w:rsidRPr="00F658D3">
              <w:rPr>
                <w:rFonts w:eastAsia="TimesNewRomanPSMT"/>
                <w:lang w:val="ru-RU"/>
              </w:rPr>
              <w:t>изучаемом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</w:t>
            </w:r>
            <w:proofErr w:type="spellStart"/>
            <w:r w:rsidRPr="00F658D3">
              <w:rPr>
                <w:rFonts w:eastAsia="TimesNewRomanPSMT"/>
                <w:lang w:val="ru-RU"/>
              </w:rPr>
              <w:t>кругеявлений</w:t>
            </w:r>
            <w:proofErr w:type="spellEnd"/>
            <w:r w:rsidRPr="00F658D3">
              <w:rPr>
                <w:rFonts w:eastAsia="TimesNewRomanPSMT"/>
                <w:lang w:val="ru-RU"/>
              </w:rPr>
              <w:t>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строить рассуждения в форме связи простых суждений об объекте, его  </w:t>
            </w:r>
            <w:r w:rsidRPr="00F658D3">
              <w:rPr>
                <w:rFonts w:eastAsia="TimesNewRomanPSMT"/>
                <w:lang w:val="ru-RU"/>
              </w:rPr>
              <w:lastRenderedPageBreak/>
              <w:t>строении, свой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ствах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и </w:t>
            </w:r>
            <w:proofErr w:type="gramStart"/>
            <w:r w:rsidRPr="00F658D3">
              <w:rPr>
                <w:rFonts w:eastAsia="TimesNewRomanPSMT"/>
                <w:lang w:val="ru-RU"/>
              </w:rPr>
              <w:t>связях</w:t>
            </w:r>
            <w:proofErr w:type="gramEnd"/>
            <w:r w:rsidRPr="00F658D3">
              <w:rPr>
                <w:rFonts w:eastAsia="TimesNewRomanPSMT"/>
                <w:lang w:val="ru-RU"/>
              </w:rPr>
              <w:t>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обобщать, т. е. осуществлять генерализацию и выведение </w:t>
            </w:r>
            <w:proofErr w:type="spellStart"/>
            <w:r w:rsidRPr="00F658D3">
              <w:rPr>
                <w:rFonts w:eastAsia="TimesNewRomanPSMT"/>
                <w:lang w:val="ru-RU"/>
              </w:rPr>
              <w:t>общностидля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целого ряда или класса единичных </w:t>
            </w:r>
            <w:proofErr w:type="spellStart"/>
            <w:r w:rsidRPr="00F658D3">
              <w:rPr>
                <w:rFonts w:eastAsia="TimesNewRomanPSMT"/>
                <w:lang w:val="ru-RU"/>
              </w:rPr>
              <w:t>объектов</w:t>
            </w:r>
            <w:proofErr w:type="gramStart"/>
            <w:r w:rsidRPr="00F658D3">
              <w:rPr>
                <w:rFonts w:eastAsia="TimesNewRomanPSMT"/>
                <w:lang w:val="ru-RU"/>
              </w:rPr>
              <w:t>,н</w:t>
            </w:r>
            <w:proofErr w:type="gramEnd"/>
            <w:r w:rsidRPr="00F658D3">
              <w:rPr>
                <w:rFonts w:eastAsia="TimesNewRomanPSMT"/>
                <w:lang w:val="ru-RU"/>
              </w:rPr>
              <w:t>а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основе выделения  сущностной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связи;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–осуществлять подведение под понятие на  основе   </w:t>
            </w:r>
            <w:proofErr w:type="spellStart"/>
            <w:r w:rsidRPr="00F658D3">
              <w:rPr>
                <w:rFonts w:eastAsia="TimesNewRomanPSMT"/>
                <w:lang w:val="ru-RU"/>
              </w:rPr>
              <w:t>распоз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навания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объектов, выделения существенных признаков и их синтеза;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 устанавливать аналогии;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</w:t>
            </w:r>
            <w:proofErr w:type="spellStart"/>
            <w:r w:rsidRPr="00F658D3">
              <w:rPr>
                <w:rFonts w:eastAsia="TimesNewRomanPSMT"/>
                <w:lang w:val="ru-RU"/>
              </w:rPr>
              <w:t>владетьрядом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общих </w:t>
            </w:r>
            <w:proofErr w:type="spellStart"/>
            <w:r w:rsidRPr="00F658D3">
              <w:rPr>
                <w:rFonts w:eastAsia="TimesNewRomanPSMT"/>
                <w:lang w:val="ru-RU"/>
              </w:rPr>
              <w:t>приё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мов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решения задач.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Выпускникполучит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возможность научиться: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осуществлять расширенный поиск  информации с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использо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ваниемресурсов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библиотек и сети Интернет;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записывать, фиксировать информацию об окружающем мире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спомощью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инструментов ИКТ;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>создавать и преобразовывать модели и схемы для решения задач;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осознанно и произвольно строить сообщения в </w:t>
            </w:r>
            <w:proofErr w:type="gramStart"/>
            <w:r w:rsidRPr="00F658D3">
              <w:rPr>
                <w:rFonts w:eastAsia="TimesNewRomanPS-ItalicMT"/>
                <w:i/>
                <w:iCs/>
                <w:lang w:val="ru-RU"/>
              </w:rPr>
              <w:t>устной</w:t>
            </w:r>
            <w:proofErr w:type="gram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и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письменнойформе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>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осуществлять  выбор 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наибо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лее эффективных способов решения задач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взависимости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от конкретных условий;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осуществлять синтез как составление целого из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частей</w:t>
            </w:r>
            <w:proofErr w:type="gramStart"/>
            <w:r w:rsidRPr="00F658D3">
              <w:rPr>
                <w:rFonts w:eastAsia="TimesNewRomanPS-ItalicMT"/>
                <w:i/>
                <w:iCs/>
                <w:lang w:val="ru-RU"/>
              </w:rPr>
              <w:t>,с</w:t>
            </w:r>
            <w:proofErr w:type="gramEnd"/>
            <w:r w:rsidRPr="00F658D3">
              <w:rPr>
                <w:rFonts w:eastAsia="TimesNewRomanPS-ItalicMT"/>
                <w:i/>
                <w:iCs/>
                <w:lang w:val="ru-RU"/>
              </w:rPr>
              <w:t>амостоятельно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дос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траивая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и восполняя недостающие компоненты;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lastRenderedPageBreak/>
              <w:t>–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осуществлять сравнение,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сериацию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и классификацию,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самостоятельновыбирая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основания и критерии для указанных  логических  операций;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>строить логическое  рассуждение,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включающее  установление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>причинно-следственных связей;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>произвольно и осознанно владеть общими приёмами решения задач.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lang w:val="ru-RU"/>
              </w:rPr>
            </w:pPr>
            <w:r w:rsidRPr="00F658D3">
              <w:rPr>
                <w:rFonts w:eastAsia="TimesNewRomanPS-ItalicMT"/>
                <w:lang w:val="ru-RU"/>
              </w:rPr>
              <w:t>Коммуникативные универсальные учебные действия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–адекватно использовать коммуникативные, прежде всего </w:t>
            </w:r>
            <w:proofErr w:type="spellStart"/>
            <w:r w:rsidRPr="00F658D3">
              <w:rPr>
                <w:rFonts w:eastAsia="TimesNewRomanPSMT"/>
                <w:lang w:val="ru-RU"/>
              </w:rPr>
              <w:lastRenderedPageBreak/>
              <w:t>речевые</w:t>
            </w:r>
            <w:proofErr w:type="gramStart"/>
            <w:r w:rsidRPr="00F658D3">
              <w:rPr>
                <w:rFonts w:eastAsia="TimesNewRomanPSMT"/>
                <w:lang w:val="ru-RU"/>
              </w:rPr>
              <w:t>,с</w:t>
            </w:r>
            <w:proofErr w:type="gramEnd"/>
            <w:r w:rsidRPr="00F658D3">
              <w:rPr>
                <w:rFonts w:eastAsia="TimesNewRomanPSMT"/>
                <w:lang w:val="ru-RU"/>
              </w:rPr>
              <w:t>редства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для решения  различных  </w:t>
            </w:r>
            <w:proofErr w:type="spellStart"/>
            <w:r w:rsidRPr="00F658D3">
              <w:rPr>
                <w:rFonts w:eastAsia="TimesNewRomanPSMT"/>
                <w:lang w:val="ru-RU"/>
              </w:rPr>
              <w:t>коммуни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кативных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задач, строить моно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логическое  высказывание (в том числе </w:t>
            </w:r>
            <w:proofErr w:type="spellStart"/>
            <w:r w:rsidRPr="00F658D3">
              <w:rPr>
                <w:rFonts w:eastAsia="TimesNewRomanPSMT"/>
                <w:lang w:val="ru-RU"/>
              </w:rPr>
              <w:t>сопровождаяего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аудиовизуальной поддержкой),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владеть </w:t>
            </w:r>
            <w:proofErr w:type="gramStart"/>
            <w:r w:rsidRPr="00F658D3">
              <w:rPr>
                <w:rFonts w:eastAsia="TimesNewRomanPSMT"/>
                <w:lang w:val="ru-RU"/>
              </w:rPr>
              <w:t>диалогической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 фор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gramStart"/>
            <w:r w:rsidRPr="00F658D3">
              <w:rPr>
                <w:rFonts w:eastAsia="TimesNewRomanPSMT"/>
                <w:lang w:val="ru-RU"/>
              </w:rPr>
              <w:t>мой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коммуникации, </w:t>
            </w:r>
            <w:proofErr w:type="spellStart"/>
            <w:r w:rsidRPr="00F658D3">
              <w:rPr>
                <w:rFonts w:eastAsia="TimesNewRomanPSMT"/>
                <w:lang w:val="ru-RU"/>
              </w:rPr>
              <w:t>использ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proofErr w:type="gramStart"/>
            <w:r w:rsidRPr="00F658D3">
              <w:rPr>
                <w:rFonts w:eastAsia="TimesNewRomanPSMT"/>
                <w:lang w:val="ru-RU"/>
              </w:rPr>
              <w:t>уя</w:t>
            </w:r>
            <w:proofErr w:type="spellEnd"/>
            <w:proofErr w:type="gramEnd"/>
            <w:r w:rsidRPr="00F658D3">
              <w:rPr>
                <w:rFonts w:eastAsia="TimesNewRomanPSMT"/>
                <w:lang w:val="ru-RU"/>
              </w:rPr>
              <w:t xml:space="preserve"> в том числе средства </w:t>
            </w:r>
            <w:proofErr w:type="spellStart"/>
            <w:r w:rsidRPr="00F658D3">
              <w:rPr>
                <w:rFonts w:eastAsia="TimesNewRomanPSMT"/>
                <w:lang w:val="ru-RU"/>
              </w:rPr>
              <w:t>иинструменты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ИКТ и  дистанционного общения;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допускать возможность существования у людей различных </w:t>
            </w:r>
            <w:proofErr w:type="spellStart"/>
            <w:r w:rsidRPr="00F658D3">
              <w:rPr>
                <w:rFonts w:eastAsia="TimesNewRomanPSMT"/>
                <w:lang w:val="ru-RU"/>
              </w:rPr>
              <w:t>точекзрения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, в том числе не совпадающих </w:t>
            </w:r>
            <w:proofErr w:type="gramStart"/>
            <w:r w:rsidRPr="00F658D3">
              <w:rPr>
                <w:rFonts w:eastAsia="TimesNewRomanPSMT"/>
                <w:lang w:val="ru-RU"/>
              </w:rPr>
              <w:t>с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</w:t>
            </w:r>
            <w:proofErr w:type="gramStart"/>
            <w:r w:rsidRPr="00F658D3">
              <w:rPr>
                <w:rFonts w:eastAsia="TimesNewRomanPSMT"/>
                <w:lang w:val="ru-RU"/>
              </w:rPr>
              <w:t>его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>Личностные универсальные учебные действия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 внутренняя позиция школь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ника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на уровне </w:t>
            </w:r>
            <w:proofErr w:type="spellStart"/>
            <w:r w:rsidRPr="00F658D3">
              <w:rPr>
                <w:rFonts w:eastAsia="TimesNewRomanPSMT"/>
                <w:lang w:val="ru-RU"/>
              </w:rPr>
              <w:t>положитель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ного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</w:t>
            </w:r>
            <w:proofErr w:type="spellStart"/>
            <w:r w:rsidRPr="00F658D3">
              <w:rPr>
                <w:rFonts w:eastAsia="TimesNewRomanPSMT"/>
                <w:lang w:val="ru-RU"/>
              </w:rPr>
              <w:t>отношенияк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школе,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 ориентации </w:t>
            </w:r>
            <w:proofErr w:type="gramStart"/>
            <w:r w:rsidRPr="00F658D3">
              <w:rPr>
                <w:rFonts w:eastAsia="TimesNewRomanPSMT"/>
                <w:lang w:val="ru-RU"/>
              </w:rPr>
              <w:t>на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содержательные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 моменты школьной действительности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ипринятия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образца «хорошего ученика»;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широкая мотивационная основа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учебной деятельности, </w:t>
            </w:r>
            <w:proofErr w:type="gramStart"/>
            <w:r w:rsidRPr="00F658D3">
              <w:rPr>
                <w:rFonts w:eastAsia="TimesNewRomanPSMT"/>
                <w:lang w:val="ru-RU"/>
              </w:rPr>
              <w:t>включающая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социальные, учебно-познавательные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и внешние мотивы;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учебно-познавательный интерес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к новому учебному материалу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lastRenderedPageBreak/>
              <w:t>испособам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решения новой задачи;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ориентация на понимание </w:t>
            </w:r>
            <w:proofErr w:type="gramStart"/>
            <w:r w:rsidRPr="00F658D3">
              <w:rPr>
                <w:rFonts w:eastAsia="TimesNewRomanPSMT"/>
                <w:lang w:val="ru-RU"/>
              </w:rPr>
              <w:t>при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чин успеха в учебной деятельности,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втом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</w:t>
            </w:r>
            <w:proofErr w:type="gramStart"/>
            <w:r w:rsidRPr="00F658D3">
              <w:rPr>
                <w:rFonts w:eastAsia="TimesNewRomanPSMT"/>
                <w:lang w:val="ru-RU"/>
              </w:rPr>
              <w:t>числе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на самоанализ и само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контроль результата, </w:t>
            </w:r>
            <w:proofErr w:type="gramStart"/>
            <w:r w:rsidRPr="00F658D3">
              <w:rPr>
                <w:rFonts w:eastAsia="TimesNewRomanPSMT"/>
                <w:lang w:val="ru-RU"/>
              </w:rPr>
              <w:t>на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анализ </w:t>
            </w:r>
            <w:proofErr w:type="spellStart"/>
            <w:r w:rsidRPr="00F658D3">
              <w:rPr>
                <w:rFonts w:eastAsia="TimesNewRomanPSMT"/>
                <w:lang w:val="ru-RU"/>
              </w:rPr>
              <w:t>соответствиярезультатов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требованиям конкретной задачи, </w:t>
            </w:r>
            <w:proofErr w:type="gramStart"/>
            <w:r w:rsidRPr="00F658D3">
              <w:rPr>
                <w:rFonts w:eastAsia="TimesNewRomanPSMT"/>
                <w:lang w:val="ru-RU"/>
              </w:rPr>
              <w:t>на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 понимание оценок учителей,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товарищей, родителей и других людей;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способность к оценке своей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учебной деятельности;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 основы гражданской идентичности,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 своей </w:t>
            </w:r>
            <w:proofErr w:type="spellStart"/>
            <w:r w:rsidRPr="00F658D3">
              <w:rPr>
                <w:rFonts w:eastAsia="TimesNewRomanPSMT"/>
                <w:lang w:val="ru-RU"/>
              </w:rPr>
              <w:t>этническойпринадлежности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в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 форме осознания «Я» как члена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 семьи, представителя </w:t>
            </w:r>
            <w:proofErr w:type="spellStart"/>
            <w:r w:rsidRPr="00F658D3">
              <w:rPr>
                <w:rFonts w:eastAsia="TimesNewRomanPSMT"/>
                <w:lang w:val="ru-RU"/>
              </w:rPr>
              <w:t>народа</w:t>
            </w:r>
            <w:proofErr w:type="gramStart"/>
            <w:r w:rsidRPr="00F658D3">
              <w:rPr>
                <w:rFonts w:eastAsia="TimesNewRomanPSMT"/>
                <w:lang w:val="ru-RU"/>
              </w:rPr>
              <w:t>,г</w:t>
            </w:r>
            <w:proofErr w:type="gramEnd"/>
            <w:r w:rsidRPr="00F658D3">
              <w:rPr>
                <w:rFonts w:eastAsia="TimesNewRomanPSMT"/>
                <w:lang w:val="ru-RU"/>
              </w:rPr>
              <w:t>ражданина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 России, чувства сопричастности и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гордости за свою Родину, народ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 </w:t>
            </w:r>
            <w:proofErr w:type="spellStart"/>
            <w:r w:rsidRPr="00F658D3">
              <w:rPr>
                <w:rFonts w:eastAsia="TimesNewRomanPSMT"/>
                <w:lang w:val="ru-RU"/>
              </w:rPr>
              <w:t>иисторию</w:t>
            </w:r>
            <w:proofErr w:type="spellEnd"/>
            <w:r w:rsidRPr="00F658D3">
              <w:rPr>
                <w:rFonts w:eastAsia="TimesNewRomanPSMT"/>
                <w:lang w:val="ru-RU"/>
              </w:rPr>
              <w:t>, осознание ответственности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 человека за общее </w:t>
            </w:r>
            <w:r w:rsidRPr="00F658D3">
              <w:rPr>
                <w:rFonts w:eastAsia="TimesNewRomanPSMT"/>
                <w:lang w:val="ru-RU"/>
              </w:rPr>
              <w:lastRenderedPageBreak/>
              <w:t>благополучие;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ориентация в </w:t>
            </w:r>
            <w:proofErr w:type="gramStart"/>
            <w:r w:rsidRPr="00F658D3">
              <w:rPr>
                <w:rFonts w:eastAsia="TimesNewRomanPSMT"/>
                <w:lang w:val="ru-RU"/>
              </w:rPr>
              <w:t>нравственном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</w:t>
            </w:r>
            <w:proofErr w:type="spellStart"/>
            <w:r w:rsidRPr="00F658D3">
              <w:rPr>
                <w:rFonts w:eastAsia="TimesNewRomanPSMT"/>
                <w:lang w:val="ru-RU"/>
              </w:rPr>
              <w:t>содерж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ании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и </w:t>
            </w:r>
            <w:proofErr w:type="gramStart"/>
            <w:r w:rsidRPr="00F658D3">
              <w:rPr>
                <w:rFonts w:eastAsia="TimesNewRomanPSMT"/>
                <w:lang w:val="ru-RU"/>
              </w:rPr>
              <w:t>смысле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как </w:t>
            </w:r>
            <w:proofErr w:type="spellStart"/>
            <w:r w:rsidRPr="00F658D3">
              <w:rPr>
                <w:rFonts w:eastAsia="TimesNewRomanPSMT"/>
                <w:lang w:val="ru-RU"/>
              </w:rPr>
              <w:t>собственныхпоступ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ков, так и поступков окружающих </w:t>
            </w:r>
            <w:proofErr w:type="spellStart"/>
            <w:r w:rsidRPr="00F658D3">
              <w:rPr>
                <w:rFonts w:eastAsia="TimesNewRomanPSMT"/>
                <w:lang w:val="ru-RU"/>
              </w:rPr>
              <w:t>лю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дей</w:t>
            </w:r>
            <w:proofErr w:type="spellEnd"/>
            <w:r w:rsidRPr="00F658D3">
              <w:rPr>
                <w:rFonts w:eastAsia="TimesNewRomanPSMT"/>
                <w:lang w:val="ru-RU"/>
              </w:rPr>
              <w:t>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знание основных моральных норм и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ориентация на их выполнение;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 развитие этических чувств — стыда,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 вины, совести как регуляторов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морального поведения; понимание чувств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других людей и сопереживание им;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– установка на здоровый образ жизни;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основы экологической культуры: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>принятие ценности природного мира,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готовность следовать в </w:t>
            </w:r>
            <w:proofErr w:type="gramStart"/>
            <w:r w:rsidRPr="00F658D3">
              <w:rPr>
                <w:rFonts w:eastAsia="TimesNewRomanPSMT"/>
                <w:lang w:val="ru-RU"/>
              </w:rPr>
              <w:t>своей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деятельности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нормам </w:t>
            </w:r>
            <w:proofErr w:type="spellStart"/>
            <w:r w:rsidRPr="00F658D3">
              <w:rPr>
                <w:rFonts w:eastAsia="TimesNewRomanPSMT"/>
                <w:lang w:val="ru-RU"/>
              </w:rPr>
              <w:t>природоохранного</w:t>
            </w:r>
            <w:proofErr w:type="gramStart"/>
            <w:r w:rsidRPr="00F658D3">
              <w:rPr>
                <w:rFonts w:eastAsia="TimesNewRomanPSMT"/>
                <w:lang w:val="ru-RU"/>
              </w:rPr>
              <w:t>,н</w:t>
            </w:r>
            <w:proofErr w:type="gramEnd"/>
            <w:r w:rsidRPr="00F658D3">
              <w:rPr>
                <w:rFonts w:eastAsia="TimesNewRomanPSMT"/>
                <w:lang w:val="ru-RU"/>
              </w:rPr>
              <w:t>ерасточитель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ного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, </w:t>
            </w:r>
            <w:proofErr w:type="spellStart"/>
            <w:r w:rsidRPr="00F658D3">
              <w:rPr>
                <w:rFonts w:eastAsia="TimesNewRomanPSMT"/>
                <w:lang w:val="ru-RU"/>
              </w:rPr>
              <w:t>здоровьесберегающего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поведения;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чувство </w:t>
            </w:r>
            <w:proofErr w:type="gramStart"/>
            <w:r w:rsidRPr="00F658D3">
              <w:rPr>
                <w:rFonts w:eastAsia="TimesNewRomanPSMT"/>
                <w:lang w:val="ru-RU"/>
              </w:rPr>
              <w:t>прекрасного</w:t>
            </w:r>
            <w:proofErr w:type="gramEnd"/>
            <w:r w:rsidRPr="00F658D3">
              <w:rPr>
                <w:rFonts w:eastAsia="TimesNewRomanPSMT"/>
                <w:lang w:val="ru-RU"/>
              </w:rPr>
              <w:t xml:space="preserve"> и </w:t>
            </w:r>
            <w:r w:rsidRPr="00F658D3">
              <w:rPr>
                <w:rFonts w:eastAsia="TimesNewRomanPSMT"/>
                <w:lang w:val="ru-RU"/>
              </w:rPr>
              <w:lastRenderedPageBreak/>
              <w:t xml:space="preserve">эстетические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чувства на основе знакомства </w:t>
            </w:r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смировой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и отечественной </w:t>
            </w:r>
            <w:proofErr w:type="spellStart"/>
            <w:r w:rsidRPr="00F658D3">
              <w:rPr>
                <w:rFonts w:eastAsia="TimesNewRomanPSMT"/>
                <w:lang w:val="ru-RU"/>
              </w:rPr>
              <w:t>художес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MT"/>
                <w:lang w:val="ru-RU"/>
              </w:rPr>
            </w:pPr>
            <w:proofErr w:type="spellStart"/>
            <w:r w:rsidRPr="00F658D3">
              <w:rPr>
                <w:rFonts w:eastAsia="TimesNewRomanPSMT"/>
                <w:lang w:val="ru-RU"/>
              </w:rPr>
              <w:t>твенной</w:t>
            </w:r>
            <w:proofErr w:type="spellEnd"/>
            <w:r w:rsidRPr="00F658D3">
              <w:rPr>
                <w:rFonts w:eastAsia="TimesNewRomanPSMT"/>
                <w:lang w:val="ru-RU"/>
              </w:rPr>
              <w:t xml:space="preserve"> культурой.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внутренней позиции </w:t>
            </w:r>
            <w:proofErr w:type="gramStart"/>
            <w:r w:rsidRPr="00F658D3">
              <w:rPr>
                <w:rFonts w:eastAsia="TimesNewRomanPS-ItalicMT"/>
                <w:i/>
                <w:iCs/>
                <w:lang w:val="ru-RU"/>
              </w:rPr>
              <w:t>обучающегося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на уровне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положительногоотно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шения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к образовательной 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организации, понимания 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необходимости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учения</w:t>
            </w:r>
            <w:proofErr w:type="gramStart"/>
            <w:r w:rsidRPr="00F658D3">
              <w:rPr>
                <w:rFonts w:eastAsia="TimesNewRomanPS-ItalicMT"/>
                <w:i/>
                <w:iCs/>
                <w:lang w:val="ru-RU"/>
              </w:rPr>
              <w:t>,в</w:t>
            </w:r>
            <w:proofErr w:type="gramEnd"/>
            <w:r w:rsidRPr="00F658D3">
              <w:rPr>
                <w:rFonts w:eastAsia="TimesNewRomanPS-ItalicMT"/>
                <w:i/>
                <w:iCs/>
                <w:lang w:val="ru-RU"/>
              </w:rPr>
              <w:t>ыраже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нного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в преобладании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учебно-позна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вательных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мотивов и </w:t>
            </w:r>
            <w:proofErr w:type="gramStart"/>
            <w:r w:rsidRPr="00F658D3">
              <w:rPr>
                <w:rFonts w:eastAsia="TimesNewRomanPS-ItalicMT"/>
                <w:i/>
                <w:iCs/>
                <w:lang w:val="ru-RU"/>
              </w:rPr>
              <w:t>предпочтении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исоциального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способа оценки знаний;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>выраженной устойчивой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учебно-познавательной мотивации 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>учения;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устойчивого учебно-познавательного 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интереса к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новымобщимспособам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>решения задач;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>адекватного понимания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причин успешности/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неуспешностиучебной</w:t>
            </w:r>
            <w:proofErr w:type="spellEnd"/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lastRenderedPageBreak/>
              <w:t>деятельности;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положительной адекватной дифференцированной самооценки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наоснове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критерия успешности реализации социальной роли «хорошего ученика»;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-компетентности в реализации основ гражданской идентичности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впоступках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и 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lastRenderedPageBreak/>
              <w:t>деятельности;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морального сознания на конвенциональном уровне, способности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крешению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моральных дилемм на основе учёта позиций партнёров в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общении</w:t>
            </w:r>
            <w:proofErr w:type="gramStart"/>
            <w:r w:rsidRPr="00F658D3">
              <w:rPr>
                <w:rFonts w:eastAsia="TimesNewRomanPS-ItalicMT"/>
                <w:i/>
                <w:iCs/>
                <w:lang w:val="ru-RU"/>
              </w:rPr>
              <w:t>,о</w:t>
            </w:r>
            <w:proofErr w:type="gramEnd"/>
            <w:r w:rsidRPr="00F658D3">
              <w:rPr>
                <w:rFonts w:eastAsia="TimesNewRomanPS-ItalicMT"/>
                <w:i/>
                <w:iCs/>
                <w:lang w:val="ru-RU"/>
              </w:rPr>
              <w:t>риентации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на их мотивы и чувства, устойчивое следование в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поведенииморальным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нормам и этическим требованиям;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  <w:r w:rsidRPr="00F658D3">
              <w:rPr>
                <w:rFonts w:eastAsia="TimesNewRomanPSMT"/>
                <w:lang w:val="ru-RU"/>
              </w:rPr>
              <w:t xml:space="preserve">– </w:t>
            </w:r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установки на здоровый образ жизни и реализации её в </w:t>
            </w:r>
            <w:proofErr w:type="spellStart"/>
            <w:r w:rsidRPr="00F658D3">
              <w:rPr>
                <w:rFonts w:eastAsia="TimesNewRomanPS-ItalicMT"/>
                <w:i/>
                <w:iCs/>
                <w:lang w:val="ru-RU"/>
              </w:rPr>
              <w:t>реальномповедении</w:t>
            </w:r>
            <w:proofErr w:type="spellEnd"/>
            <w:r w:rsidRPr="00F658D3">
              <w:rPr>
                <w:rFonts w:eastAsia="TimesNewRomanPS-ItalicMT"/>
                <w:i/>
                <w:iCs/>
                <w:lang w:val="ru-RU"/>
              </w:rPr>
              <w:t xml:space="preserve"> и поступках;</w:t>
            </w:r>
          </w:p>
          <w:p w:rsidR="006020A6" w:rsidRPr="00F658D3" w:rsidRDefault="006020A6" w:rsidP="00D031D9">
            <w:pPr>
              <w:pStyle w:val="13"/>
              <w:rPr>
                <w:rFonts w:eastAsia="TimesNewRomanPS-ItalicMT"/>
                <w:i/>
                <w:iCs/>
                <w:lang w:val="ru-RU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  <w:p w:rsidR="006020A6" w:rsidRPr="00F658D3" w:rsidRDefault="006020A6" w:rsidP="000B09CE">
            <w:pPr>
              <w:pStyle w:val="13"/>
              <w:rPr>
                <w:lang w:val="ru-RU" w:bidi="he-IL"/>
              </w:rPr>
            </w:pPr>
          </w:p>
        </w:tc>
      </w:tr>
      <w:tr w:rsidR="006020A6" w:rsidRPr="00D031D9" w:rsidTr="006020A6">
        <w:trPr>
          <w:trHeight w:val="807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0A6" w:rsidRPr="00D031D9" w:rsidRDefault="006020A6" w:rsidP="00D031D9">
            <w:pPr>
              <w:pStyle w:val="13"/>
            </w:pPr>
            <w:r w:rsidRPr="00D031D9">
              <w:rPr>
                <w:iCs/>
              </w:rPr>
              <w:lastRenderedPageBreak/>
              <w:t>Литературоведческая пропедевтика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-распознавать некоторые отличительные особенности художественных произведений (на примерах художественных образов и средств художественной выразительности);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-отличать на практическом уровне прозаический текст</w:t>
            </w:r>
            <w:r w:rsidRPr="00F658D3">
              <w:rPr>
                <w:lang w:val="ru-RU"/>
              </w:rPr>
              <w:br/>
              <w:t xml:space="preserve">от </w:t>
            </w:r>
            <w:proofErr w:type="gramStart"/>
            <w:r w:rsidRPr="00F658D3">
              <w:rPr>
                <w:lang w:val="ru-RU"/>
              </w:rPr>
              <w:t>стихотворного</w:t>
            </w:r>
            <w:proofErr w:type="gramEnd"/>
            <w:r w:rsidRPr="00F658D3">
              <w:rPr>
                <w:lang w:val="ru-RU"/>
              </w:rPr>
              <w:t>, приводить примеры прозаических и стихотворных текстов;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-различать художественные произведения разных жанров (рассказ, басня, сказка, загадка, пословица), приводить примеры этих произведений;</w:t>
            </w:r>
          </w:p>
          <w:p w:rsidR="006020A6" w:rsidRPr="00F658D3" w:rsidRDefault="006020A6" w:rsidP="00D031D9">
            <w:pPr>
              <w:pStyle w:val="13"/>
              <w:rPr>
                <w:i/>
                <w:iCs/>
                <w:lang w:val="ru-RU"/>
              </w:rPr>
            </w:pPr>
            <w:r w:rsidRPr="00F658D3">
              <w:rPr>
                <w:lang w:val="ru-RU"/>
              </w:rPr>
              <w:t>-находить средства художественной выразительности (метафора, олицетворение, эпитет).</w:t>
            </w:r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-воспринимать художественную литературу как вид искусства, приводить примеры проявления художественного вымысла в произведениях;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proofErr w:type="gramStart"/>
            <w:r w:rsidRPr="00F658D3">
              <w:rPr>
                <w:lang w:val="ru-RU"/>
              </w:rPr>
      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(иносказание, метафора, олицетворение, сравнение, эпитет);</w:t>
            </w:r>
            <w:proofErr w:type="gramEnd"/>
          </w:p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  <w:r w:rsidRPr="00F658D3">
              <w:rPr>
                <w:lang w:val="ru-RU"/>
              </w:rPr>
              <w:t>-определять позиции героев художественного текста, позицию автора художественного текс</w:t>
            </w: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</w:tc>
      </w:tr>
      <w:tr w:rsidR="006020A6" w:rsidRPr="00D031D9" w:rsidTr="006020A6">
        <w:trPr>
          <w:trHeight w:val="965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020A6" w:rsidRPr="00D031D9" w:rsidRDefault="006020A6" w:rsidP="00D031D9">
            <w:pPr>
              <w:pStyle w:val="13"/>
            </w:pPr>
            <w:r w:rsidRPr="00D031D9">
              <w:rPr>
                <w:iCs/>
              </w:rPr>
              <w:lastRenderedPageBreak/>
              <w:t>Творческая деятельность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-создавать по аналогии собственный текст в жанре сказки и загадки;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-восстанавливать текст, дополняя его начало или окончание, или пополняя его событиями;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-составлять устный рассказ по репродукциям картин художников и/или на основе личного опыта;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-составлять устный рассказ на основе прочитанных произведений с учетом коммуникативной задачи (для разных адресатов).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-вести рассказ (или повествование) на основе сюжета известного литературного произведения, дополняя и/или изменяя его содержание, например, рассказывать известное литературное произведение от имени одного из действующих лиц или неодушевленного предмета;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писать сочинения по поводу прочитанного в виде </w:t>
            </w:r>
            <w:proofErr w:type="gramStart"/>
            <w:r w:rsidRPr="00F658D3">
              <w:rPr>
                <w:lang w:val="ru-RU"/>
              </w:rPr>
              <w:t>читательских</w:t>
            </w:r>
            <w:proofErr w:type="gramEnd"/>
            <w:r w:rsidRPr="00F658D3">
              <w:rPr>
                <w:lang w:val="ru-RU"/>
              </w:rPr>
              <w:t xml:space="preserve"> аннотации или отзыва;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-создавать серии иллюстраций с короткими текстами по содержанию прочитанного (прослушанного) произведения;</w:t>
            </w:r>
          </w:p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20A6" w:rsidRPr="00F658D3" w:rsidRDefault="006020A6" w:rsidP="00D031D9">
            <w:pPr>
              <w:pStyle w:val="13"/>
              <w:rPr>
                <w:lang w:val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20A6" w:rsidRPr="00F658D3" w:rsidRDefault="006020A6" w:rsidP="00D031D9">
            <w:pPr>
              <w:pStyle w:val="13"/>
              <w:rPr>
                <w:lang w:val="ru-RU" w:bidi="he-IL"/>
              </w:rPr>
            </w:pPr>
          </w:p>
        </w:tc>
      </w:tr>
    </w:tbl>
    <w:p w:rsidR="006020A6" w:rsidRPr="00F658D3" w:rsidRDefault="006020A6" w:rsidP="00D031D9">
      <w:pPr>
        <w:pStyle w:val="13"/>
        <w:rPr>
          <w:color w:val="000000" w:themeColor="text1"/>
          <w:lang w:val="ru-RU" w:bidi="he-IL"/>
        </w:rPr>
      </w:pPr>
    </w:p>
    <w:p w:rsidR="006020A6" w:rsidRPr="00F658D3" w:rsidRDefault="006020A6" w:rsidP="00D031D9">
      <w:pPr>
        <w:pStyle w:val="13"/>
        <w:rPr>
          <w:color w:val="000000" w:themeColor="text1"/>
          <w:lang w:val="ru-RU" w:bidi="he-IL"/>
        </w:rPr>
      </w:pPr>
    </w:p>
    <w:p w:rsidR="004F671F" w:rsidRPr="00D031D9" w:rsidRDefault="00D031D9" w:rsidP="00D031D9">
      <w:pPr>
        <w:pStyle w:val="13"/>
        <w:rPr>
          <w:b/>
          <w:color w:val="000000" w:themeColor="text1"/>
          <w:lang w:bidi="he-IL"/>
        </w:rPr>
      </w:pPr>
      <w:r>
        <w:rPr>
          <w:color w:val="000000" w:themeColor="text1"/>
          <w:lang w:val="ru-RU" w:bidi="he-IL"/>
        </w:rPr>
        <w:t xml:space="preserve">                                                                                                                             </w:t>
      </w:r>
      <w:r w:rsidR="004F671F" w:rsidRPr="00D031D9">
        <w:rPr>
          <w:b/>
          <w:color w:val="000000" w:themeColor="text1"/>
          <w:lang w:bidi="he-IL"/>
        </w:rPr>
        <w:t xml:space="preserve">4 </w:t>
      </w:r>
      <w:proofErr w:type="spellStart"/>
      <w:r w:rsidR="004F671F" w:rsidRPr="00D031D9">
        <w:rPr>
          <w:b/>
          <w:color w:val="000000" w:themeColor="text1"/>
          <w:lang w:bidi="he-IL"/>
        </w:rPr>
        <w:t>класс</w:t>
      </w:r>
      <w:proofErr w:type="spellEnd"/>
    </w:p>
    <w:p w:rsidR="00D031D9" w:rsidRDefault="00D031D9" w:rsidP="00D031D9">
      <w:pPr>
        <w:pStyle w:val="13"/>
        <w:rPr>
          <w:b/>
          <w:lang w:val="ru-RU"/>
        </w:rPr>
      </w:pPr>
      <w:r w:rsidRPr="00D031D9">
        <w:rPr>
          <w:b/>
          <w:lang w:val="ru-RU"/>
        </w:rPr>
        <w:t xml:space="preserve">                                                                                             </w:t>
      </w:r>
    </w:p>
    <w:p w:rsidR="004F671F" w:rsidRPr="00D031D9" w:rsidRDefault="00D031D9" w:rsidP="00D031D9">
      <w:pPr>
        <w:pStyle w:val="13"/>
        <w:rPr>
          <w:b/>
        </w:rPr>
      </w:pPr>
      <w:r>
        <w:rPr>
          <w:b/>
          <w:lang w:val="ru-RU"/>
        </w:rPr>
        <w:t xml:space="preserve">                                                                              </w:t>
      </w:r>
      <w:r w:rsidRPr="00D031D9">
        <w:rPr>
          <w:b/>
          <w:lang w:val="ru-RU"/>
        </w:rPr>
        <w:t xml:space="preserve"> </w:t>
      </w:r>
      <w:proofErr w:type="spellStart"/>
      <w:proofErr w:type="gramStart"/>
      <w:r w:rsidR="004F671F" w:rsidRPr="00D031D9">
        <w:rPr>
          <w:b/>
        </w:rPr>
        <w:t>План</w:t>
      </w:r>
      <w:r w:rsidR="004F671F" w:rsidRPr="00D031D9">
        <w:rPr>
          <w:b/>
          <w:spacing w:val="1"/>
        </w:rPr>
        <w:t>ир</w:t>
      </w:r>
      <w:r w:rsidR="004F671F" w:rsidRPr="00D031D9">
        <w:rPr>
          <w:b/>
        </w:rPr>
        <w:t>уемые</w:t>
      </w:r>
      <w:proofErr w:type="spellEnd"/>
      <w:r w:rsidR="004F671F" w:rsidRPr="00D031D9">
        <w:rPr>
          <w:b/>
        </w:rPr>
        <w:t xml:space="preserve">  </w:t>
      </w:r>
      <w:proofErr w:type="spellStart"/>
      <w:r w:rsidR="004F671F" w:rsidRPr="00D031D9">
        <w:rPr>
          <w:b/>
        </w:rPr>
        <w:t>р</w:t>
      </w:r>
      <w:r w:rsidR="004F671F" w:rsidRPr="00D031D9">
        <w:rPr>
          <w:b/>
          <w:spacing w:val="-1"/>
        </w:rPr>
        <w:t>е</w:t>
      </w:r>
      <w:r w:rsidR="004F671F" w:rsidRPr="00D031D9">
        <w:rPr>
          <w:b/>
        </w:rPr>
        <w:t>зультатыосво</w:t>
      </w:r>
      <w:r w:rsidR="004F671F" w:rsidRPr="00D031D9">
        <w:rPr>
          <w:b/>
          <w:spacing w:val="-1"/>
        </w:rPr>
        <w:t>е</w:t>
      </w:r>
      <w:r w:rsidR="004F671F" w:rsidRPr="00D031D9">
        <w:rPr>
          <w:b/>
        </w:rPr>
        <w:t>н</w:t>
      </w:r>
      <w:r w:rsidR="004F671F" w:rsidRPr="00D031D9">
        <w:rPr>
          <w:b/>
          <w:spacing w:val="1"/>
        </w:rPr>
        <w:t>и</w:t>
      </w:r>
      <w:r w:rsidR="004F671F" w:rsidRPr="00D031D9">
        <w:rPr>
          <w:b/>
        </w:rPr>
        <w:t>я</w:t>
      </w:r>
      <w:proofErr w:type="spellEnd"/>
      <w:proofErr w:type="gramEnd"/>
      <w:r w:rsidR="004F671F" w:rsidRPr="00D031D9">
        <w:rPr>
          <w:b/>
        </w:rPr>
        <w:t xml:space="preserve"> </w:t>
      </w:r>
      <w:proofErr w:type="spellStart"/>
      <w:r w:rsidR="004F671F" w:rsidRPr="00D031D9">
        <w:rPr>
          <w:b/>
        </w:rPr>
        <w:t>уч</w:t>
      </w:r>
      <w:r w:rsidR="004F671F" w:rsidRPr="00D031D9">
        <w:rPr>
          <w:b/>
          <w:spacing w:val="-1"/>
        </w:rPr>
        <w:t>е</w:t>
      </w:r>
      <w:r w:rsidR="004F671F" w:rsidRPr="00D031D9">
        <w:rPr>
          <w:b/>
        </w:rPr>
        <w:t>бно</w:t>
      </w:r>
      <w:r w:rsidR="004F671F" w:rsidRPr="00D031D9">
        <w:rPr>
          <w:b/>
          <w:spacing w:val="-1"/>
        </w:rPr>
        <w:t>г</w:t>
      </w:r>
      <w:r w:rsidR="004F671F" w:rsidRPr="00D031D9">
        <w:rPr>
          <w:b/>
        </w:rPr>
        <w:t>о</w:t>
      </w:r>
      <w:proofErr w:type="spellEnd"/>
      <w:r w:rsidR="004F671F" w:rsidRPr="00D031D9">
        <w:rPr>
          <w:b/>
        </w:rPr>
        <w:t xml:space="preserve"> </w:t>
      </w:r>
      <w:proofErr w:type="spellStart"/>
      <w:r w:rsidR="004F671F" w:rsidRPr="00D031D9">
        <w:rPr>
          <w:b/>
        </w:rPr>
        <w:t>п</w:t>
      </w:r>
      <w:r w:rsidR="004F671F" w:rsidRPr="00D031D9">
        <w:rPr>
          <w:b/>
          <w:spacing w:val="1"/>
        </w:rPr>
        <w:t>р</w:t>
      </w:r>
      <w:r w:rsidR="004F671F" w:rsidRPr="00D031D9">
        <w:rPr>
          <w:b/>
        </w:rPr>
        <w:t>едм</w:t>
      </w:r>
      <w:r w:rsidR="004F671F" w:rsidRPr="00D031D9">
        <w:rPr>
          <w:b/>
          <w:spacing w:val="-1"/>
        </w:rPr>
        <w:t>е</w:t>
      </w:r>
      <w:r w:rsidR="004F671F" w:rsidRPr="00D031D9">
        <w:rPr>
          <w:b/>
          <w:spacing w:val="1"/>
        </w:rPr>
        <w:t>т</w:t>
      </w:r>
      <w:r w:rsidR="004F671F" w:rsidRPr="00D031D9">
        <w:rPr>
          <w:b/>
        </w:rPr>
        <w:t>а</w:t>
      </w:r>
      <w:proofErr w:type="spellEnd"/>
    </w:p>
    <w:tbl>
      <w:tblPr>
        <w:tblStyle w:val="a3"/>
        <w:tblW w:w="15701" w:type="dxa"/>
        <w:tblLayout w:type="fixed"/>
        <w:tblLook w:val="04A0"/>
      </w:tblPr>
      <w:tblGrid>
        <w:gridCol w:w="1526"/>
        <w:gridCol w:w="4536"/>
        <w:gridCol w:w="5103"/>
        <w:gridCol w:w="2410"/>
        <w:gridCol w:w="2126"/>
      </w:tblGrid>
      <w:tr w:rsidR="004F671F" w:rsidRPr="00D031D9" w:rsidTr="00F658D3">
        <w:trPr>
          <w:trHeight w:val="281"/>
        </w:trPr>
        <w:tc>
          <w:tcPr>
            <w:tcW w:w="1526" w:type="dxa"/>
            <w:vMerge w:val="restart"/>
          </w:tcPr>
          <w:p w:rsidR="004F671F" w:rsidRPr="00D031D9" w:rsidRDefault="004F671F" w:rsidP="00D031D9">
            <w:pPr>
              <w:pStyle w:val="13"/>
            </w:pPr>
            <w:r w:rsidRPr="00D031D9">
              <w:t>Название раздела</w:t>
            </w:r>
          </w:p>
        </w:tc>
        <w:tc>
          <w:tcPr>
            <w:tcW w:w="9639" w:type="dxa"/>
            <w:gridSpan w:val="2"/>
            <w:tcBorders>
              <w:bottom w:val="single" w:sz="4" w:space="0" w:color="auto"/>
            </w:tcBorders>
          </w:tcPr>
          <w:p w:rsidR="004F671F" w:rsidRPr="00D031D9" w:rsidRDefault="004F671F" w:rsidP="00D031D9">
            <w:pPr>
              <w:pStyle w:val="13"/>
            </w:pPr>
            <w:r w:rsidRPr="00D031D9">
              <w:t>Предметные результаты</w:t>
            </w:r>
          </w:p>
        </w:tc>
        <w:tc>
          <w:tcPr>
            <w:tcW w:w="2410" w:type="dxa"/>
            <w:vMerge w:val="restart"/>
          </w:tcPr>
          <w:p w:rsidR="004F671F" w:rsidRPr="00D031D9" w:rsidRDefault="004F671F" w:rsidP="00D031D9">
            <w:pPr>
              <w:pStyle w:val="13"/>
            </w:pPr>
            <w:proofErr w:type="spellStart"/>
            <w:r w:rsidRPr="00D031D9">
              <w:t>Метапредметные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результаты</w:t>
            </w:r>
            <w:proofErr w:type="spellEnd"/>
          </w:p>
        </w:tc>
        <w:tc>
          <w:tcPr>
            <w:tcW w:w="2126" w:type="dxa"/>
            <w:vMerge w:val="restart"/>
          </w:tcPr>
          <w:p w:rsidR="004F671F" w:rsidRPr="00D031D9" w:rsidRDefault="004F671F" w:rsidP="00D031D9">
            <w:pPr>
              <w:pStyle w:val="13"/>
            </w:pPr>
            <w:r w:rsidRPr="00D031D9">
              <w:t>Личностные результаты</w:t>
            </w:r>
          </w:p>
        </w:tc>
      </w:tr>
      <w:tr w:rsidR="004F671F" w:rsidRPr="00D031D9" w:rsidTr="00F658D3">
        <w:trPr>
          <w:trHeight w:val="240"/>
        </w:trPr>
        <w:tc>
          <w:tcPr>
            <w:tcW w:w="1526" w:type="dxa"/>
            <w:vMerge/>
          </w:tcPr>
          <w:p w:rsidR="004F671F" w:rsidRPr="00D031D9" w:rsidRDefault="004F671F" w:rsidP="00D031D9">
            <w:pPr>
              <w:pStyle w:val="13"/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4F671F" w:rsidRPr="00D031D9" w:rsidRDefault="004F671F" w:rsidP="00D031D9">
            <w:pPr>
              <w:pStyle w:val="13"/>
            </w:pPr>
            <w:r w:rsidRPr="00D031D9">
              <w:t>Ученик научится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4F671F" w:rsidRPr="00D031D9" w:rsidRDefault="004F671F" w:rsidP="00D031D9">
            <w:pPr>
              <w:pStyle w:val="13"/>
            </w:pPr>
            <w:r w:rsidRPr="00D031D9">
              <w:t>Ученик получит возможность научиться</w:t>
            </w:r>
          </w:p>
        </w:tc>
        <w:tc>
          <w:tcPr>
            <w:tcW w:w="2410" w:type="dxa"/>
            <w:vMerge/>
          </w:tcPr>
          <w:p w:rsidR="004F671F" w:rsidRPr="00D031D9" w:rsidRDefault="004F671F" w:rsidP="00D031D9">
            <w:pPr>
              <w:pStyle w:val="13"/>
            </w:pPr>
          </w:p>
        </w:tc>
        <w:tc>
          <w:tcPr>
            <w:tcW w:w="2126" w:type="dxa"/>
            <w:vMerge/>
          </w:tcPr>
          <w:p w:rsidR="004F671F" w:rsidRPr="00D031D9" w:rsidRDefault="004F671F" w:rsidP="00D031D9">
            <w:pPr>
              <w:pStyle w:val="13"/>
            </w:pPr>
          </w:p>
        </w:tc>
      </w:tr>
      <w:tr w:rsidR="004F671F" w:rsidRPr="00D031D9" w:rsidTr="00F658D3">
        <w:trPr>
          <w:trHeight w:val="240"/>
        </w:trPr>
        <w:tc>
          <w:tcPr>
            <w:tcW w:w="1526" w:type="dxa"/>
          </w:tcPr>
          <w:p w:rsidR="004F671F" w:rsidRPr="00D031D9" w:rsidRDefault="004F671F" w:rsidP="00D031D9">
            <w:pPr>
              <w:pStyle w:val="13"/>
              <w:rPr>
                <w:iCs/>
              </w:rPr>
            </w:pPr>
            <w:r w:rsidRPr="00D031D9">
              <w:rPr>
                <w:iCs/>
              </w:rPr>
              <w:t>Виды речевой и читательской деятельности</w:t>
            </w:r>
          </w:p>
          <w:p w:rsidR="004F671F" w:rsidRPr="00D031D9" w:rsidRDefault="004F671F" w:rsidP="00D031D9">
            <w:pPr>
              <w:pStyle w:val="13"/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чтения, поиск фактов и суждений, аргументации, иной информации;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-прогнозировать содержание текста художественного произведения по заголовку, автору, жанру и осознавать цель чтения;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-читать со скоростью, позволяющей понимать смысл </w:t>
            </w:r>
            <w:proofErr w:type="gramStart"/>
            <w:r w:rsidRPr="00F658D3">
              <w:rPr>
                <w:lang w:val="ru-RU"/>
              </w:rPr>
              <w:t>прочитанного</w:t>
            </w:r>
            <w:proofErr w:type="gramEnd"/>
            <w:r w:rsidRPr="00F658D3">
              <w:rPr>
                <w:lang w:val="ru-RU"/>
              </w:rPr>
              <w:t>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-различать на практическом уровне виды текстов (художественный, учебный, справочный), опираясь на особенности каждого вида текста;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-читать (вслух) выразительно доступные для данного возраста прозаические произведения и декламировать стихотворные произведения после предварительной подготовки;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-использовать различные виды чтения: изучающее, выборочное ознакомительное, выборочное поисковое, выборочное просмотровое в соответствии с целью чтения (для всех видов текстов);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 xml:space="preserve">-ориентироваться в содержании художественного, учебного и </w:t>
            </w:r>
            <w:proofErr w:type="spellStart"/>
            <w:r w:rsidRPr="00F658D3">
              <w:rPr>
                <w:lang w:val="ru-RU"/>
              </w:rPr>
              <w:t>научно</w:t>
            </w:r>
            <w:r w:rsidRPr="00F658D3">
              <w:rPr>
                <w:lang w:val="ru-RU"/>
              </w:rPr>
              <w:noBreakHyphen/>
              <w:t>популярного</w:t>
            </w:r>
            <w:proofErr w:type="spellEnd"/>
            <w:r w:rsidRPr="00F658D3">
              <w:rPr>
                <w:lang w:val="ru-RU"/>
              </w:rPr>
              <w:t xml:space="preserve"> текста, понимать его смысл (при чтении вслух и про себя, при прослушивании): 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iCs/>
                <w:lang w:val="ru-RU"/>
              </w:rPr>
              <w:t>-для художественных текстов</w:t>
            </w:r>
            <w:r w:rsidRPr="00F658D3">
              <w:rPr>
                <w:lang w:val="ru-RU"/>
              </w:rPr>
              <w:t>: определять главную мысль и героев произведения; воспроизводить в воображении словесные художественные образы и картины жизни, изображенные автором; этически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заголовке главную мысль текста;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находить в тексте требуемую информацию (конкретные сведения, факты, описания), заданную в явном виде; задавать вопросы по содержанию произведения и отвечать на них, подтверждая ответ примерами из текста;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4F671F" w:rsidRPr="00F658D3" w:rsidRDefault="004F671F" w:rsidP="00D031D9">
            <w:pPr>
              <w:pStyle w:val="13"/>
              <w:rPr>
                <w:i/>
                <w:iCs/>
                <w:lang w:val="ru-RU"/>
              </w:rPr>
            </w:pPr>
            <w:r w:rsidRPr="00F658D3">
              <w:rPr>
                <w:i/>
                <w:lang w:val="ru-RU"/>
              </w:rPr>
              <w:lastRenderedPageBreak/>
              <w:t>-осмысливать эстетические и нравственные ценности художественного текста и высказывать суждение;</w:t>
            </w:r>
          </w:p>
          <w:p w:rsidR="004F671F" w:rsidRPr="00F658D3" w:rsidRDefault="004F671F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-высказывать собственное суждение о прочитанном (прослушанном) произведении, доказывать и подтверждать его фактами со ссылками на текст;</w:t>
            </w:r>
          </w:p>
          <w:p w:rsidR="004F671F" w:rsidRPr="00F658D3" w:rsidRDefault="004F671F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 xml:space="preserve">-устанавливать ассоциации с жизненным опытом, с впечатлениями от восприятия других видов искусства; </w:t>
            </w:r>
          </w:p>
          <w:p w:rsidR="004F671F" w:rsidRPr="00F658D3" w:rsidRDefault="004F671F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составлять по аналогии устные рассказы (повествование, рассуждение, описание).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2410" w:type="dxa"/>
            <w:vMerge w:val="restart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В области познавательных общих учебных действий</w:t>
            </w:r>
            <w:r w:rsidRPr="00D031D9">
              <w:t> </w:t>
            </w:r>
            <w:r w:rsidRPr="00F658D3">
              <w:rPr>
                <w:lang w:val="ru-RU"/>
              </w:rPr>
              <w:t>выпускник научится: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• свободно работать с текстом: уметь выделять информацию, заданную аспектом рассмотрения, и удерживать заявленный аспект; уметь быстро менять аспект рассмотрения;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• свободно ориентироваться в текущей учебной книге и в других книгах комплекта; в корпусе учебных словарей, в периодических изданиях; в фонде школьной библиотеки: уметь находить нужную информацию и </w:t>
            </w:r>
            <w:r w:rsidRPr="00F658D3">
              <w:rPr>
                <w:lang w:val="ru-RU"/>
              </w:rPr>
              <w:lastRenderedPageBreak/>
              <w:t>использовать ее в разных учебных целях;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• свободно работать с разными источниками информации (представленными в текстовой форме, в виде произведений изобразительного и музыкального искусства).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В области коммуникативных учебных действий</w:t>
            </w:r>
            <w:r w:rsidRPr="00D031D9">
              <w:t> </w:t>
            </w:r>
            <w:r w:rsidRPr="00F658D3">
              <w:rPr>
                <w:lang w:val="ru-RU"/>
              </w:rPr>
              <w:t>выпускник научится: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а)</w:t>
            </w:r>
            <w:r w:rsidRPr="00D031D9">
              <w:t> </w:t>
            </w:r>
            <w:r w:rsidRPr="00F658D3">
              <w:rPr>
                <w:u w:val="single"/>
                <w:lang w:val="ru-RU"/>
              </w:rPr>
              <w:t>в рамках коммуникации как сотрудничества</w:t>
            </w:r>
            <w:r w:rsidRPr="00F658D3">
              <w:rPr>
                <w:lang w:val="ru-RU"/>
              </w:rPr>
              <w:t>: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• разным формам учебной кооперации (работа вдвоем, в малой группе, в большой группе) и разным социальным ролям (ведущего и исполнителя);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б)</w:t>
            </w:r>
            <w:r w:rsidRPr="00D031D9">
              <w:t> </w:t>
            </w:r>
            <w:r w:rsidRPr="00F658D3">
              <w:rPr>
                <w:u w:val="single"/>
                <w:lang w:val="ru-RU"/>
              </w:rPr>
              <w:t>в рамках коммуникации как взаимодействия</w:t>
            </w:r>
            <w:r w:rsidRPr="00F658D3">
              <w:rPr>
                <w:lang w:val="ru-RU"/>
              </w:rPr>
              <w:t>: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• понимать основание разницы </w:t>
            </w:r>
            <w:r w:rsidRPr="00F658D3">
              <w:rPr>
                <w:lang w:val="ru-RU"/>
              </w:rPr>
              <w:lastRenderedPageBreak/>
              <w:t xml:space="preserve">между заявленными точками зрения, позициями и уметь мотивированно и корректно присоединяться к одной из них или </w:t>
            </w:r>
            <w:proofErr w:type="spellStart"/>
            <w:r w:rsidRPr="00F658D3">
              <w:rPr>
                <w:lang w:val="ru-RU"/>
              </w:rPr>
              <w:t>аргументированно</w:t>
            </w:r>
            <w:proofErr w:type="spellEnd"/>
            <w:r w:rsidRPr="00F658D3">
              <w:rPr>
                <w:lang w:val="ru-RU"/>
              </w:rPr>
              <w:t xml:space="preserve"> высказывать собственную точку зрения; уметь корректно критиковать альтернативную позицию.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В области регулятивных учебных действий</w:t>
            </w:r>
            <w:r w:rsidRPr="00D031D9">
              <w:t> </w:t>
            </w:r>
            <w:r w:rsidRPr="00F658D3">
              <w:rPr>
                <w:lang w:val="ru-RU"/>
              </w:rPr>
              <w:t>выпускник научится: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• осуществлять самоконтроль и </w:t>
            </w:r>
            <w:proofErr w:type="gramStart"/>
            <w:r w:rsidRPr="00F658D3">
              <w:rPr>
                <w:lang w:val="ru-RU"/>
              </w:rPr>
              <w:t>контроль за</w:t>
            </w:r>
            <w:proofErr w:type="gramEnd"/>
            <w:r w:rsidRPr="00F658D3">
              <w:rPr>
                <w:lang w:val="ru-RU"/>
              </w:rPr>
              <w:t xml:space="preserve"> ходом выполнения работы и полученного результата.</w:t>
            </w:r>
          </w:p>
        </w:tc>
        <w:tc>
          <w:tcPr>
            <w:tcW w:w="2126" w:type="dxa"/>
            <w:vMerge w:val="restart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>В области личностных учебных действий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i/>
                <w:iCs/>
                <w:lang w:val="ru-RU"/>
              </w:rPr>
              <w:t>выпускник получит возможность научиться: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• осознавать значение литературного чтения в формировании собственной культуры и мировосприятия;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• профилировать свою нравственно-этическую ориентацию (накопив в ходе анализа произведений и общения по их поводу опыт моральных оценок и нравственного выбора).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</w:tr>
      <w:tr w:rsidR="004F671F" w:rsidRPr="00D031D9" w:rsidTr="00F658D3">
        <w:trPr>
          <w:trHeight w:val="240"/>
        </w:trPr>
        <w:tc>
          <w:tcPr>
            <w:tcW w:w="1526" w:type="dxa"/>
          </w:tcPr>
          <w:p w:rsidR="004F671F" w:rsidRPr="00F658D3" w:rsidRDefault="004F671F" w:rsidP="00D031D9">
            <w:pPr>
              <w:pStyle w:val="13"/>
              <w:rPr>
                <w:iCs/>
                <w:lang w:val="ru-RU"/>
              </w:rPr>
            </w:pPr>
            <w:r w:rsidRPr="00F658D3">
              <w:rPr>
                <w:iCs/>
                <w:lang w:val="ru-RU"/>
              </w:rPr>
              <w:lastRenderedPageBreak/>
              <w:t>Круг детского чтения (для всех видов текстов)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-осуществлять выбор книги в библиотеке (или в контролируемом Интернете) по заданной тематике или по собственному желанию;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-вести список прочитанных книг с целью использования его в учебной и </w:t>
            </w:r>
            <w:proofErr w:type="spellStart"/>
            <w:r w:rsidRPr="00F658D3">
              <w:rPr>
                <w:lang w:val="ru-RU"/>
              </w:rPr>
              <w:t>внеучебной</w:t>
            </w:r>
            <w:proofErr w:type="spellEnd"/>
            <w:r w:rsidRPr="00F658D3">
              <w:rPr>
                <w:lang w:val="ru-RU"/>
              </w:rPr>
              <w:t xml:space="preserve"> деятельности, в том числе для планирования своего круга чтения;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4F671F" w:rsidRPr="00F658D3" w:rsidRDefault="004F671F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-работать с тематическим каталогом;</w:t>
            </w:r>
          </w:p>
          <w:p w:rsidR="004F671F" w:rsidRPr="00F658D3" w:rsidRDefault="004F671F" w:rsidP="00D031D9">
            <w:pPr>
              <w:pStyle w:val="13"/>
              <w:rPr>
                <w:i/>
                <w:lang w:val="ru-RU"/>
              </w:rPr>
            </w:pPr>
            <w:r w:rsidRPr="00F658D3">
              <w:rPr>
                <w:i/>
                <w:lang w:val="ru-RU"/>
              </w:rPr>
              <w:t>-работать с детской периодикой;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2410" w:type="dxa"/>
            <w:vMerge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2126" w:type="dxa"/>
            <w:vMerge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</w:tr>
      <w:tr w:rsidR="004F671F" w:rsidRPr="00D031D9" w:rsidTr="00F658D3">
        <w:trPr>
          <w:trHeight w:val="240"/>
        </w:trPr>
        <w:tc>
          <w:tcPr>
            <w:tcW w:w="1526" w:type="dxa"/>
          </w:tcPr>
          <w:p w:rsidR="004F671F" w:rsidRPr="00F658D3" w:rsidRDefault="004F671F" w:rsidP="00D031D9">
            <w:pPr>
              <w:pStyle w:val="13"/>
              <w:rPr>
                <w:iCs/>
                <w:lang w:val="ru-RU"/>
              </w:rPr>
            </w:pPr>
            <w:r w:rsidRPr="00F658D3">
              <w:rPr>
                <w:iCs/>
                <w:lang w:val="ru-RU"/>
              </w:rPr>
              <w:t xml:space="preserve">Литературоведческая пропедевтика (только </w:t>
            </w:r>
            <w:r w:rsidRPr="00F658D3">
              <w:rPr>
                <w:iCs/>
                <w:lang w:val="ru-RU"/>
              </w:rPr>
              <w:lastRenderedPageBreak/>
              <w:t>для художественных текстов)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 xml:space="preserve">-распознавать некоторые отличительные особенности художественных произведений (на примерах художественных образов и средств </w:t>
            </w:r>
            <w:r w:rsidRPr="00F658D3">
              <w:rPr>
                <w:lang w:val="ru-RU"/>
              </w:rPr>
              <w:lastRenderedPageBreak/>
              <w:t>художественной выразительности);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-отличать на практическом уровне прозаический текст</w:t>
            </w:r>
            <w:r w:rsidRPr="00F658D3">
              <w:rPr>
                <w:lang w:val="ru-RU"/>
              </w:rPr>
              <w:br/>
              <w:t xml:space="preserve">от </w:t>
            </w:r>
            <w:proofErr w:type="gramStart"/>
            <w:r w:rsidRPr="00F658D3">
              <w:rPr>
                <w:lang w:val="ru-RU"/>
              </w:rPr>
              <w:t>стихотворного</w:t>
            </w:r>
            <w:proofErr w:type="gramEnd"/>
            <w:r w:rsidRPr="00F658D3">
              <w:rPr>
                <w:lang w:val="ru-RU"/>
              </w:rPr>
              <w:t>, приводить примеры прозаических и стихотворных текстов;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-различать художественные произведения разных жанров (рассказ, басня, сказка, загадка, пословица), приводить примеры этих произведений;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>-воспринимать художественную литературу как вид искусства, приводить примеры проявления художественного вымысла в произведениях;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gramStart"/>
            <w:r w:rsidRPr="00F658D3">
              <w:rPr>
                <w:lang w:val="ru-RU"/>
              </w:rPr>
              <w:lastRenderedPageBreak/>
      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(иносказание, метафора, олицетворение, сравнение, эпитет);</w:t>
            </w:r>
            <w:proofErr w:type="gramEnd"/>
          </w:p>
          <w:p w:rsidR="004F671F" w:rsidRPr="00F658D3" w:rsidRDefault="004F671F" w:rsidP="00D031D9">
            <w:pPr>
              <w:pStyle w:val="13"/>
              <w:rPr>
                <w:i/>
                <w:lang w:val="ru-RU"/>
              </w:rPr>
            </w:pPr>
          </w:p>
        </w:tc>
        <w:tc>
          <w:tcPr>
            <w:tcW w:w="2410" w:type="dxa"/>
            <w:vMerge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2126" w:type="dxa"/>
            <w:vMerge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</w:tr>
      <w:tr w:rsidR="004F671F" w:rsidRPr="00D031D9" w:rsidTr="00F658D3">
        <w:trPr>
          <w:trHeight w:val="240"/>
        </w:trPr>
        <w:tc>
          <w:tcPr>
            <w:tcW w:w="1526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iCs/>
                <w:lang w:val="ru-RU"/>
              </w:rPr>
              <w:lastRenderedPageBreak/>
              <w:t>Творческая деятельность (только для художественных текстов)</w:t>
            </w:r>
          </w:p>
          <w:p w:rsidR="004F671F" w:rsidRPr="00F658D3" w:rsidRDefault="004F671F" w:rsidP="00D031D9">
            <w:pPr>
              <w:pStyle w:val="13"/>
              <w:rPr>
                <w:iCs/>
                <w:lang w:val="ru-RU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4F671F" w:rsidRPr="00D031D9" w:rsidRDefault="004F671F" w:rsidP="00D031D9">
            <w:pPr>
              <w:pStyle w:val="13"/>
              <w:rPr>
                <w:lang w:val="ru-RU"/>
              </w:rPr>
            </w:pPr>
            <w:r w:rsidRPr="00D031D9">
              <w:rPr>
                <w:lang w:val="ru-RU"/>
              </w:rPr>
              <w:t>-создавать по аналогии собственный текст в жанре сказки и загадки;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-восстанавливать текст, дополняя его начало или окончание, или пополняя его событиями;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-составлять устный рассказ по репродукциям картин художников и/или на основе личного опыта;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-составлять устный рассказ на основе прочитанных произведений с учетом коммуникативной задачи (для разных адресатов).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-вести рассказ (или повествование) на основе сюжета известного литературного произведения, дополняя и/или изменяя его содержание, например, рассказывать известное литературное произведение от имени одного из действующих лиц или неодушевленного предмета;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-создавать серии иллюстраций с короткими текстами по содержанию прочитанного (прослушанного) произведения;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-создавать проекты в виде книжек-самоделок, презентаций с аудиовизуальной поддержкой и пояснениями;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-работать в группе, создавая сценарии и инсценируя прочитанное (прослушанное, созданное самостоятельно) художественное произведение, в том числе и в виде </w:t>
            </w:r>
            <w:proofErr w:type="spellStart"/>
            <w:r w:rsidRPr="00F658D3">
              <w:rPr>
                <w:lang w:val="ru-RU"/>
              </w:rPr>
              <w:t>мультимедийного</w:t>
            </w:r>
            <w:proofErr w:type="spellEnd"/>
            <w:r w:rsidRPr="00F658D3">
              <w:rPr>
                <w:lang w:val="ru-RU"/>
              </w:rPr>
              <w:t xml:space="preserve"> продукта (мультфильма).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2410" w:type="dxa"/>
            <w:vMerge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</w:tr>
    </w:tbl>
    <w:p w:rsidR="004F671F" w:rsidRPr="00F658D3" w:rsidRDefault="004F671F" w:rsidP="00D031D9">
      <w:pPr>
        <w:pStyle w:val="13"/>
        <w:rPr>
          <w:color w:val="000000" w:themeColor="text1"/>
          <w:lang w:val="ru-RU" w:bidi="he-IL"/>
        </w:rPr>
      </w:pPr>
    </w:p>
    <w:p w:rsidR="004F671F" w:rsidRPr="00F658D3" w:rsidRDefault="004F671F" w:rsidP="00D031D9">
      <w:pPr>
        <w:pStyle w:val="13"/>
        <w:rPr>
          <w:color w:val="000000" w:themeColor="text1"/>
          <w:lang w:val="ru-RU" w:bidi="he-IL"/>
        </w:rPr>
      </w:pPr>
    </w:p>
    <w:p w:rsidR="004F671F" w:rsidRPr="00F658D3" w:rsidRDefault="004F671F" w:rsidP="00D031D9">
      <w:pPr>
        <w:pStyle w:val="13"/>
        <w:rPr>
          <w:color w:val="000000" w:themeColor="text1"/>
          <w:lang w:val="ru-RU" w:bidi="he-IL"/>
        </w:rPr>
      </w:pPr>
    </w:p>
    <w:p w:rsidR="004F671F" w:rsidRPr="00F658D3" w:rsidRDefault="004F671F" w:rsidP="00D031D9">
      <w:pPr>
        <w:pStyle w:val="13"/>
        <w:rPr>
          <w:color w:val="000000" w:themeColor="text1"/>
          <w:lang w:val="ru-RU" w:bidi="he-IL"/>
        </w:rPr>
      </w:pPr>
    </w:p>
    <w:p w:rsidR="004F671F" w:rsidRPr="00F658D3" w:rsidRDefault="004F671F" w:rsidP="00D031D9">
      <w:pPr>
        <w:pStyle w:val="13"/>
        <w:rPr>
          <w:color w:val="000000" w:themeColor="text1"/>
          <w:lang w:val="ru-RU" w:bidi="he-IL"/>
        </w:rPr>
      </w:pPr>
    </w:p>
    <w:p w:rsidR="00D031D9" w:rsidRDefault="00D031D9" w:rsidP="00D031D9">
      <w:pPr>
        <w:pStyle w:val="13"/>
        <w:rPr>
          <w:b/>
          <w:color w:val="000000" w:themeColor="text1"/>
          <w:lang w:val="ru-RU" w:bidi="he-IL"/>
        </w:rPr>
      </w:pPr>
      <w:r w:rsidRPr="00F658D3">
        <w:rPr>
          <w:color w:val="000000" w:themeColor="text1"/>
          <w:lang w:val="ru-RU" w:bidi="he-IL"/>
        </w:rPr>
        <w:tab/>
      </w:r>
      <w:r w:rsidRPr="00D031D9">
        <w:rPr>
          <w:b/>
          <w:color w:val="000000" w:themeColor="text1"/>
          <w:lang w:val="ru-RU" w:bidi="he-IL"/>
        </w:rPr>
        <w:t xml:space="preserve">                                                                                                    </w:t>
      </w:r>
    </w:p>
    <w:p w:rsidR="00D031D9" w:rsidRDefault="00D031D9" w:rsidP="00D031D9">
      <w:pPr>
        <w:pStyle w:val="13"/>
        <w:rPr>
          <w:b/>
          <w:color w:val="000000" w:themeColor="text1"/>
          <w:lang w:val="ru-RU" w:bidi="he-IL"/>
        </w:rPr>
      </w:pPr>
    </w:p>
    <w:p w:rsidR="00D031D9" w:rsidRDefault="00D031D9" w:rsidP="00D031D9">
      <w:pPr>
        <w:pStyle w:val="13"/>
        <w:rPr>
          <w:b/>
          <w:color w:val="000000" w:themeColor="text1"/>
          <w:lang w:val="ru-RU" w:bidi="he-IL"/>
        </w:rPr>
      </w:pPr>
    </w:p>
    <w:p w:rsidR="00D031D9" w:rsidRDefault="00D031D9" w:rsidP="00D031D9">
      <w:pPr>
        <w:pStyle w:val="13"/>
        <w:rPr>
          <w:b/>
          <w:color w:val="000000" w:themeColor="text1"/>
          <w:lang w:val="ru-RU" w:bidi="he-IL"/>
        </w:rPr>
      </w:pPr>
    </w:p>
    <w:p w:rsidR="00D031D9" w:rsidRDefault="00D031D9" w:rsidP="00D031D9">
      <w:pPr>
        <w:pStyle w:val="13"/>
        <w:rPr>
          <w:b/>
          <w:color w:val="000000" w:themeColor="text1"/>
          <w:lang w:val="ru-RU" w:bidi="he-IL"/>
        </w:rPr>
      </w:pPr>
    </w:p>
    <w:p w:rsidR="00D031D9" w:rsidRDefault="00D031D9" w:rsidP="00D031D9">
      <w:pPr>
        <w:pStyle w:val="13"/>
        <w:rPr>
          <w:b/>
          <w:color w:val="000000" w:themeColor="text1"/>
          <w:lang w:val="ru-RU" w:bidi="he-IL"/>
        </w:rPr>
      </w:pPr>
    </w:p>
    <w:p w:rsidR="00D031D9" w:rsidRDefault="00D031D9" w:rsidP="00D031D9">
      <w:pPr>
        <w:pStyle w:val="13"/>
        <w:rPr>
          <w:b/>
          <w:color w:val="000000" w:themeColor="text1"/>
          <w:lang w:val="ru-RU" w:bidi="he-IL"/>
        </w:rPr>
      </w:pPr>
    </w:p>
    <w:p w:rsidR="00D031D9" w:rsidRDefault="00D031D9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D031D9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0B09CE">
      <w:pPr>
        <w:pStyle w:val="13"/>
        <w:rPr>
          <w:b/>
          <w:color w:val="000000" w:themeColor="text1"/>
          <w:lang w:val="ru-RU" w:bidi="he-IL"/>
        </w:rPr>
      </w:pPr>
      <w:r>
        <w:rPr>
          <w:b/>
          <w:color w:val="000000" w:themeColor="text1"/>
          <w:lang w:val="ru-RU" w:bidi="he-IL"/>
        </w:rPr>
        <w:tab/>
        <w:t xml:space="preserve">                                                                                                         </w:t>
      </w:r>
    </w:p>
    <w:p w:rsidR="000B09CE" w:rsidRDefault="000B09CE" w:rsidP="000B09CE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0B09CE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0B09CE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0B09CE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0B09CE">
      <w:pPr>
        <w:pStyle w:val="13"/>
        <w:rPr>
          <w:b/>
          <w:color w:val="000000" w:themeColor="text1"/>
          <w:lang w:val="ru-RU" w:bidi="he-IL"/>
        </w:rPr>
      </w:pPr>
    </w:p>
    <w:p w:rsidR="000B09CE" w:rsidRDefault="000B09CE" w:rsidP="000B09CE">
      <w:pPr>
        <w:pStyle w:val="13"/>
        <w:rPr>
          <w:b/>
          <w:color w:val="000000" w:themeColor="text1"/>
          <w:lang w:val="ru-RU" w:bidi="he-IL"/>
        </w:rPr>
      </w:pPr>
    </w:p>
    <w:p w:rsidR="000B09CE" w:rsidRPr="00D031D9" w:rsidRDefault="000B09CE" w:rsidP="000B09CE">
      <w:pPr>
        <w:pStyle w:val="13"/>
        <w:rPr>
          <w:b/>
          <w:color w:val="000000" w:themeColor="text1"/>
          <w:lang w:bidi="he-IL"/>
        </w:rPr>
      </w:pPr>
      <w:r>
        <w:rPr>
          <w:b/>
          <w:color w:val="000000" w:themeColor="text1"/>
          <w:lang w:val="ru-RU" w:bidi="he-IL"/>
        </w:rPr>
        <w:lastRenderedPageBreak/>
        <w:t xml:space="preserve">                                                                                                       </w:t>
      </w:r>
      <w:r w:rsidRPr="00D031D9">
        <w:rPr>
          <w:b/>
          <w:color w:val="000000" w:themeColor="text1"/>
          <w:lang w:val="ru-RU" w:bidi="he-IL"/>
        </w:rPr>
        <w:t xml:space="preserve"> </w:t>
      </w:r>
      <w:r w:rsidRPr="00D031D9">
        <w:rPr>
          <w:b/>
          <w:color w:val="000000" w:themeColor="text1"/>
          <w:lang w:bidi="he-IL"/>
        </w:rPr>
        <w:t>1 КЛАСС</w:t>
      </w:r>
    </w:p>
    <w:p w:rsidR="000B09CE" w:rsidRPr="00D031D9" w:rsidRDefault="000B09CE" w:rsidP="000B09CE">
      <w:pPr>
        <w:pStyle w:val="13"/>
        <w:rPr>
          <w:b/>
          <w:color w:val="000000" w:themeColor="text1"/>
          <w:lang w:bidi="he-IL"/>
        </w:rPr>
      </w:pPr>
      <w:r w:rsidRPr="00D031D9">
        <w:rPr>
          <w:b/>
          <w:color w:val="000000" w:themeColor="text1"/>
          <w:lang w:val="ru-RU" w:bidi="he-IL"/>
        </w:rPr>
        <w:t xml:space="preserve">                                                                               </w:t>
      </w:r>
      <w:r w:rsidRPr="00D031D9">
        <w:rPr>
          <w:b/>
          <w:color w:val="000000" w:themeColor="text1"/>
          <w:lang w:bidi="he-IL"/>
        </w:rPr>
        <w:t>СОДЕРЖАНИЕ УЧЕБНОГО ПРЕДМЕТА</w:t>
      </w:r>
    </w:p>
    <w:p w:rsidR="000B09CE" w:rsidRDefault="000B09CE" w:rsidP="000B09CE">
      <w:pPr>
        <w:pStyle w:val="13"/>
        <w:rPr>
          <w:b/>
          <w:color w:val="000000" w:themeColor="text1"/>
          <w:lang w:val="ru-RU" w:bidi="he-IL"/>
        </w:rPr>
      </w:pPr>
    </w:p>
    <w:p w:rsidR="00D031D9" w:rsidRDefault="00D031D9" w:rsidP="000B09CE">
      <w:pPr>
        <w:pStyle w:val="13"/>
        <w:tabs>
          <w:tab w:val="left" w:pos="4337"/>
        </w:tabs>
        <w:rPr>
          <w:b/>
          <w:color w:val="000000" w:themeColor="text1"/>
          <w:lang w:val="ru-RU" w:bidi="he-IL"/>
        </w:rPr>
      </w:pPr>
    </w:p>
    <w:tbl>
      <w:tblPr>
        <w:tblStyle w:val="a3"/>
        <w:tblpPr w:leftFromText="180" w:rightFromText="180" w:vertAnchor="text" w:horzAnchor="margin" w:tblpY="454"/>
        <w:tblW w:w="5084" w:type="pct"/>
        <w:tblLayout w:type="fixed"/>
        <w:tblLook w:val="0000"/>
      </w:tblPr>
      <w:tblGrid>
        <w:gridCol w:w="3861"/>
        <w:gridCol w:w="10881"/>
        <w:gridCol w:w="1134"/>
      </w:tblGrid>
      <w:tr w:rsidR="00D031D9" w:rsidRPr="00D031D9" w:rsidTr="000B09CE">
        <w:tc>
          <w:tcPr>
            <w:tcW w:w="1216" w:type="pct"/>
          </w:tcPr>
          <w:p w:rsidR="00D031D9" w:rsidRPr="00D031D9" w:rsidRDefault="00D031D9" w:rsidP="000B09CE">
            <w:pPr>
              <w:pStyle w:val="13"/>
            </w:pPr>
            <w:proofErr w:type="spellStart"/>
            <w:r w:rsidRPr="00D031D9">
              <w:t>Название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раздела</w:t>
            </w:r>
            <w:proofErr w:type="spellEnd"/>
          </w:p>
        </w:tc>
        <w:tc>
          <w:tcPr>
            <w:tcW w:w="3427" w:type="pct"/>
          </w:tcPr>
          <w:p w:rsidR="00D031D9" w:rsidRPr="00D031D9" w:rsidRDefault="00D031D9" w:rsidP="000B09CE">
            <w:pPr>
              <w:pStyle w:val="13"/>
            </w:pPr>
            <w:r w:rsidRPr="00D031D9">
              <w:t>Краткое содержание</w:t>
            </w:r>
          </w:p>
        </w:tc>
        <w:tc>
          <w:tcPr>
            <w:tcW w:w="357" w:type="pct"/>
          </w:tcPr>
          <w:p w:rsidR="00D031D9" w:rsidRPr="00D031D9" w:rsidRDefault="00D031D9" w:rsidP="000B09CE">
            <w:pPr>
              <w:pStyle w:val="13"/>
            </w:pPr>
            <w:r w:rsidRPr="00D031D9">
              <w:t>Кол-во часов</w:t>
            </w:r>
          </w:p>
        </w:tc>
      </w:tr>
      <w:tr w:rsidR="00D031D9" w:rsidRPr="00D031D9" w:rsidTr="000B09CE">
        <w:tc>
          <w:tcPr>
            <w:tcW w:w="1216" w:type="pct"/>
          </w:tcPr>
          <w:p w:rsidR="00D031D9" w:rsidRPr="00D031D9" w:rsidRDefault="00D031D9" w:rsidP="000B09CE">
            <w:pPr>
              <w:pStyle w:val="13"/>
            </w:pPr>
            <w:r w:rsidRPr="00D031D9">
              <w:t>Подготовительный период</w:t>
            </w:r>
          </w:p>
        </w:tc>
        <w:tc>
          <w:tcPr>
            <w:tcW w:w="3427" w:type="pct"/>
          </w:tcPr>
          <w:p w:rsidR="00D031D9" w:rsidRPr="00D031D9" w:rsidRDefault="00D031D9" w:rsidP="000B09CE">
            <w:pPr>
              <w:pStyle w:val="13"/>
              <w:rPr>
                <w:rFonts w:eastAsia="Calibri"/>
              </w:rPr>
            </w:pPr>
          </w:p>
          <w:p w:rsidR="00D031D9" w:rsidRPr="00F658D3" w:rsidRDefault="00D031D9" w:rsidP="000B09CE">
            <w:pPr>
              <w:pStyle w:val="13"/>
              <w:rPr>
                <w:rFonts w:eastAsia="Calibri"/>
                <w:lang w:val="ru-RU"/>
              </w:rPr>
            </w:pPr>
            <w:r w:rsidRPr="00F658D3">
              <w:rPr>
                <w:rFonts w:eastAsia="Calibri"/>
                <w:lang w:val="ru-RU"/>
              </w:rPr>
              <w:t>- общее представление о речи письменной и устной, предложении, слове, звуке и букве.</w:t>
            </w:r>
          </w:p>
          <w:p w:rsidR="00D031D9" w:rsidRPr="00F658D3" w:rsidRDefault="00D031D9" w:rsidP="000B09CE">
            <w:pPr>
              <w:pStyle w:val="13"/>
              <w:rPr>
                <w:rFonts w:eastAsia="Calibri"/>
                <w:lang w:val="ru-RU"/>
              </w:rPr>
            </w:pPr>
            <w:r w:rsidRPr="00F658D3">
              <w:rPr>
                <w:rFonts w:eastAsia="Calibri"/>
                <w:lang w:val="ru-RU"/>
              </w:rPr>
              <w:t>- членить речь на предложения, предложения на слова, слова на слоги;</w:t>
            </w:r>
          </w:p>
          <w:p w:rsidR="00D031D9" w:rsidRPr="00F658D3" w:rsidRDefault="00D031D9" w:rsidP="000B09CE">
            <w:pPr>
              <w:pStyle w:val="13"/>
              <w:rPr>
                <w:rFonts w:eastAsia="Calibri"/>
                <w:lang w:val="ru-RU"/>
              </w:rPr>
            </w:pPr>
            <w:r w:rsidRPr="00F658D3">
              <w:rPr>
                <w:rFonts w:eastAsia="Calibri"/>
                <w:lang w:val="ru-RU"/>
              </w:rPr>
              <w:t>- различать на слух и при произношении гласные и согласные (твердые и мягкие, звонкие и глухие) звуки;</w:t>
            </w:r>
          </w:p>
          <w:p w:rsidR="00D031D9" w:rsidRPr="00F658D3" w:rsidRDefault="00D031D9" w:rsidP="000B09CE">
            <w:pPr>
              <w:pStyle w:val="13"/>
              <w:rPr>
                <w:rFonts w:eastAsia="Calibri"/>
                <w:lang w:val="ru-RU"/>
              </w:rPr>
            </w:pPr>
            <w:r w:rsidRPr="00F658D3">
              <w:rPr>
                <w:rFonts w:eastAsia="Calibri"/>
                <w:lang w:val="ru-RU"/>
              </w:rPr>
              <w:t>- выделять в словах отдельные звуки, ударные слоги;</w:t>
            </w:r>
          </w:p>
          <w:p w:rsidR="00D031D9" w:rsidRPr="00F658D3" w:rsidRDefault="00D031D9" w:rsidP="000B09CE">
            <w:pPr>
              <w:pStyle w:val="13"/>
              <w:rPr>
                <w:rFonts w:eastAsia="Calibri"/>
                <w:lang w:val="ru-RU"/>
              </w:rPr>
            </w:pPr>
            <w:r w:rsidRPr="00F658D3">
              <w:rPr>
                <w:rFonts w:eastAsia="Calibri"/>
                <w:lang w:val="ru-RU"/>
              </w:rPr>
              <w:t xml:space="preserve">- соотносить слышимое и произносимое слово со </w:t>
            </w:r>
            <w:proofErr w:type="spellStart"/>
            <w:r w:rsidRPr="00F658D3">
              <w:rPr>
                <w:rFonts w:eastAsia="Calibri"/>
                <w:lang w:val="ru-RU"/>
              </w:rPr>
              <w:t>слого-звуковой</w:t>
            </w:r>
            <w:proofErr w:type="spellEnd"/>
            <w:r w:rsidRPr="00F658D3">
              <w:rPr>
                <w:rFonts w:eastAsia="Calibri"/>
                <w:lang w:val="ru-RU"/>
              </w:rPr>
              <w:t xml:space="preserve"> схемой;</w:t>
            </w:r>
          </w:p>
          <w:p w:rsidR="00D031D9" w:rsidRPr="00F658D3" w:rsidRDefault="00D031D9" w:rsidP="000B09CE">
            <w:pPr>
              <w:pStyle w:val="13"/>
              <w:rPr>
                <w:rFonts w:eastAsia="Calibri"/>
                <w:lang w:val="ru-RU"/>
              </w:rPr>
            </w:pPr>
            <w:r w:rsidRPr="00F658D3">
              <w:rPr>
                <w:rFonts w:eastAsia="Calibri"/>
                <w:lang w:val="ru-RU"/>
              </w:rPr>
              <w:t>- подбирать слова с заданным звуком.</w:t>
            </w:r>
          </w:p>
        </w:tc>
        <w:tc>
          <w:tcPr>
            <w:tcW w:w="357" w:type="pct"/>
          </w:tcPr>
          <w:p w:rsidR="00D031D9" w:rsidRPr="00D031D9" w:rsidRDefault="00D031D9" w:rsidP="000B09CE">
            <w:pPr>
              <w:pStyle w:val="13"/>
            </w:pPr>
            <w:r w:rsidRPr="00D031D9">
              <w:t>8</w:t>
            </w:r>
          </w:p>
        </w:tc>
      </w:tr>
      <w:tr w:rsidR="00D031D9" w:rsidRPr="00D031D9" w:rsidTr="000B09CE">
        <w:tc>
          <w:tcPr>
            <w:tcW w:w="1216" w:type="pct"/>
          </w:tcPr>
          <w:p w:rsidR="00D031D9" w:rsidRPr="00D031D9" w:rsidRDefault="00D031D9" w:rsidP="000B09CE">
            <w:pPr>
              <w:pStyle w:val="13"/>
            </w:pPr>
            <w:r w:rsidRPr="00D031D9">
              <w:t>Букварный    период</w:t>
            </w:r>
          </w:p>
        </w:tc>
        <w:tc>
          <w:tcPr>
            <w:tcW w:w="3427" w:type="pct"/>
          </w:tcPr>
          <w:p w:rsidR="00D031D9" w:rsidRPr="00F658D3" w:rsidRDefault="00D031D9" w:rsidP="000B09CE">
            <w:pPr>
              <w:pStyle w:val="13"/>
              <w:rPr>
                <w:rFonts w:eastAsia="Calibri"/>
                <w:lang w:val="ru-RU"/>
              </w:rPr>
            </w:pPr>
          </w:p>
          <w:p w:rsidR="00D031D9" w:rsidRPr="00F658D3" w:rsidRDefault="00D031D9" w:rsidP="000B09CE">
            <w:pPr>
              <w:pStyle w:val="13"/>
              <w:rPr>
                <w:rFonts w:eastAsia="Calibri"/>
                <w:lang w:val="ru-RU"/>
              </w:rPr>
            </w:pPr>
            <w:r w:rsidRPr="00F658D3">
              <w:rPr>
                <w:rFonts w:eastAsia="Calibri"/>
                <w:lang w:val="ru-RU"/>
              </w:rPr>
              <w:t>- согласные и гласные звуки и буквы;</w:t>
            </w:r>
          </w:p>
          <w:p w:rsidR="00D031D9" w:rsidRPr="00F658D3" w:rsidRDefault="00D031D9" w:rsidP="000B09CE">
            <w:pPr>
              <w:pStyle w:val="13"/>
              <w:rPr>
                <w:rFonts w:eastAsia="Calibri"/>
                <w:lang w:val="ru-RU"/>
              </w:rPr>
            </w:pPr>
            <w:r w:rsidRPr="00F658D3">
              <w:rPr>
                <w:rFonts w:eastAsia="Calibri"/>
                <w:lang w:val="ru-RU"/>
              </w:rPr>
              <w:t>- способы обозначения твердости и мягкости согласных.</w:t>
            </w:r>
          </w:p>
          <w:p w:rsidR="00D031D9" w:rsidRPr="00F658D3" w:rsidRDefault="00D031D9" w:rsidP="000B09CE">
            <w:pPr>
              <w:pStyle w:val="13"/>
              <w:rPr>
                <w:rFonts w:eastAsia="Calibri"/>
                <w:lang w:val="ru-RU"/>
              </w:rPr>
            </w:pPr>
            <w:r w:rsidRPr="00F658D3">
              <w:rPr>
                <w:rFonts w:eastAsia="Calibri"/>
                <w:lang w:val="ru-RU"/>
              </w:rPr>
              <w:t>- читать слоги-слияния с ориентировкой на гласную букву;</w:t>
            </w:r>
          </w:p>
          <w:p w:rsidR="00D031D9" w:rsidRPr="00F658D3" w:rsidRDefault="00D031D9" w:rsidP="000B09CE">
            <w:pPr>
              <w:pStyle w:val="13"/>
              <w:rPr>
                <w:rFonts w:eastAsia="Calibri"/>
                <w:lang w:val="ru-RU"/>
              </w:rPr>
            </w:pPr>
            <w:r w:rsidRPr="00F658D3">
              <w:rPr>
                <w:rFonts w:eastAsia="Calibri"/>
                <w:lang w:val="ru-RU"/>
              </w:rPr>
              <w:t>- осознанно, плавно и правильно читать по слогам.</w:t>
            </w:r>
          </w:p>
        </w:tc>
        <w:tc>
          <w:tcPr>
            <w:tcW w:w="357" w:type="pct"/>
          </w:tcPr>
          <w:p w:rsidR="00D031D9" w:rsidRPr="00D031D9" w:rsidRDefault="00D031D9" w:rsidP="000B09CE">
            <w:pPr>
              <w:pStyle w:val="13"/>
            </w:pPr>
            <w:r w:rsidRPr="00D031D9">
              <w:t>32</w:t>
            </w:r>
          </w:p>
        </w:tc>
      </w:tr>
      <w:tr w:rsidR="00D031D9" w:rsidRPr="00D031D9" w:rsidTr="000B09CE">
        <w:tc>
          <w:tcPr>
            <w:tcW w:w="1216" w:type="pct"/>
          </w:tcPr>
          <w:p w:rsidR="00D031D9" w:rsidRPr="00D031D9" w:rsidRDefault="00D031D9" w:rsidP="000B09CE">
            <w:pPr>
              <w:pStyle w:val="13"/>
            </w:pPr>
            <w:proofErr w:type="spellStart"/>
            <w:r w:rsidRPr="00D031D9">
              <w:t>Послебукварный</w:t>
            </w:r>
            <w:proofErr w:type="spellEnd"/>
            <w:r w:rsidRPr="00D031D9">
              <w:t xml:space="preserve">     </w:t>
            </w:r>
            <w:proofErr w:type="spellStart"/>
            <w:r w:rsidRPr="00D031D9">
              <w:t>период</w:t>
            </w:r>
            <w:proofErr w:type="spellEnd"/>
          </w:p>
        </w:tc>
        <w:tc>
          <w:tcPr>
            <w:tcW w:w="3427" w:type="pct"/>
          </w:tcPr>
          <w:p w:rsidR="00D031D9" w:rsidRPr="00F658D3" w:rsidRDefault="00D031D9" w:rsidP="000B09CE">
            <w:pPr>
              <w:pStyle w:val="13"/>
              <w:rPr>
                <w:lang w:val="ru-RU"/>
              </w:rPr>
            </w:pP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 читать целыми словами с элементами слогового чтения трудных слов (темп чтения – не менее 30 слов в минуту при чтении незнакомого текста);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- понимать содержание </w:t>
            </w:r>
            <w:proofErr w:type="gramStart"/>
            <w:r w:rsidRPr="00F658D3">
              <w:rPr>
                <w:lang w:val="ru-RU"/>
              </w:rPr>
              <w:t>прочитанного</w:t>
            </w:r>
            <w:proofErr w:type="gramEnd"/>
            <w:r w:rsidRPr="00F658D3">
              <w:rPr>
                <w:lang w:val="ru-RU"/>
              </w:rPr>
              <w:t>;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 уметь пересказать небольшой те</w:t>
            </w:r>
            <w:proofErr w:type="gramStart"/>
            <w:r w:rsidRPr="00F658D3">
              <w:rPr>
                <w:lang w:val="ru-RU"/>
              </w:rPr>
              <w:t>кст св</w:t>
            </w:r>
            <w:proofErr w:type="gramEnd"/>
            <w:r w:rsidRPr="00F658D3">
              <w:rPr>
                <w:lang w:val="ru-RU"/>
              </w:rPr>
              <w:t>оими словами и с опорой на картинку;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 находить заглавие текста, назвать автора произведения;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 различать в практическом плане рассказ, сказку, стихотворение;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 помнить имена 3-4 авторов и названия их произведений;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- знать наизусть не менее 5 стихотворений.</w:t>
            </w:r>
          </w:p>
        </w:tc>
        <w:tc>
          <w:tcPr>
            <w:tcW w:w="357" w:type="pct"/>
          </w:tcPr>
          <w:p w:rsidR="00D031D9" w:rsidRPr="00D031D9" w:rsidRDefault="00D031D9" w:rsidP="000B09CE">
            <w:pPr>
              <w:pStyle w:val="13"/>
            </w:pPr>
            <w:r w:rsidRPr="00D031D9">
              <w:t>4</w:t>
            </w:r>
          </w:p>
        </w:tc>
      </w:tr>
      <w:tr w:rsidR="00D031D9" w:rsidRPr="00D031D9" w:rsidTr="000B09CE">
        <w:tc>
          <w:tcPr>
            <w:tcW w:w="1216" w:type="pct"/>
          </w:tcPr>
          <w:p w:rsidR="00D031D9" w:rsidRPr="00D031D9" w:rsidRDefault="00D031D9" w:rsidP="000B09CE">
            <w:pPr>
              <w:pStyle w:val="13"/>
              <w:rPr>
                <w:rFonts w:eastAsia="Calibri"/>
              </w:rPr>
            </w:pPr>
            <w:r w:rsidRPr="00D031D9">
              <w:rPr>
                <w:rFonts w:eastAsia="Calibri"/>
              </w:rPr>
              <w:t>Жили-были буквы</w:t>
            </w:r>
          </w:p>
        </w:tc>
        <w:tc>
          <w:tcPr>
            <w:tcW w:w="3427" w:type="pct"/>
          </w:tcPr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Знакомство с учебником. Система условных </w:t>
            </w:r>
            <w:proofErr w:type="spellStart"/>
            <w:r w:rsidRPr="00F658D3">
              <w:rPr>
                <w:lang w:val="ru-RU"/>
              </w:rPr>
              <w:t>обозначений</w:t>
            </w:r>
            <w:proofErr w:type="gramStart"/>
            <w:r w:rsidRPr="00F658D3">
              <w:rPr>
                <w:lang w:val="ru-RU"/>
              </w:rPr>
              <w:t>.С</w:t>
            </w:r>
            <w:proofErr w:type="gramEnd"/>
            <w:r w:rsidRPr="00F658D3">
              <w:rPr>
                <w:lang w:val="ru-RU"/>
              </w:rPr>
              <w:t>тихотворения</w:t>
            </w:r>
            <w:proofErr w:type="spellEnd"/>
            <w:r w:rsidRPr="00F658D3">
              <w:rPr>
                <w:lang w:val="ru-RU"/>
              </w:rPr>
              <w:t xml:space="preserve"> В. </w:t>
            </w:r>
            <w:proofErr w:type="spellStart"/>
            <w:r w:rsidRPr="00F658D3">
              <w:rPr>
                <w:lang w:val="ru-RU"/>
              </w:rPr>
              <w:t>Данько</w:t>
            </w:r>
            <w:proofErr w:type="spellEnd"/>
            <w:r w:rsidRPr="00F658D3">
              <w:rPr>
                <w:lang w:val="ru-RU"/>
              </w:rPr>
              <w:t xml:space="preserve">, С. Чёрного, С. Маршака, Г. Сапгира, М. </w:t>
            </w:r>
            <w:proofErr w:type="spellStart"/>
            <w:r w:rsidRPr="00F658D3">
              <w:rPr>
                <w:lang w:val="ru-RU"/>
              </w:rPr>
              <w:t>Бородицкой</w:t>
            </w:r>
            <w:proofErr w:type="spellEnd"/>
            <w:r w:rsidRPr="00F658D3">
              <w:rPr>
                <w:lang w:val="ru-RU"/>
              </w:rPr>
              <w:t xml:space="preserve">, И. </w:t>
            </w:r>
            <w:proofErr w:type="spellStart"/>
            <w:r w:rsidRPr="00F658D3">
              <w:rPr>
                <w:lang w:val="ru-RU"/>
              </w:rPr>
              <w:t>Гамазковой</w:t>
            </w:r>
            <w:proofErr w:type="spellEnd"/>
            <w:r w:rsidRPr="00F658D3">
              <w:rPr>
                <w:lang w:val="ru-RU"/>
              </w:rPr>
              <w:t>, Е. Григорьевой.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Творческая работа: волшебные превращения.</w:t>
            </w:r>
          </w:p>
          <w:p w:rsidR="00D031D9" w:rsidRPr="00D031D9" w:rsidRDefault="00D031D9" w:rsidP="000B09CE">
            <w:pPr>
              <w:pStyle w:val="13"/>
            </w:pPr>
            <w:r w:rsidRPr="00F658D3">
              <w:rPr>
                <w:lang w:val="ru-RU"/>
              </w:rPr>
              <w:t xml:space="preserve">Проектная деятельность. «Создаём город букв», «Буквы — герои сказок». </w:t>
            </w:r>
            <w:proofErr w:type="spellStart"/>
            <w:r w:rsidRPr="00D031D9">
              <w:t>Литературная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сказка</w:t>
            </w:r>
            <w:proofErr w:type="spellEnd"/>
            <w:r w:rsidRPr="00D031D9">
              <w:t xml:space="preserve"> И. </w:t>
            </w:r>
            <w:proofErr w:type="spellStart"/>
            <w:r w:rsidRPr="00D031D9">
              <w:t>Токмаковой</w:t>
            </w:r>
            <w:proofErr w:type="spellEnd"/>
            <w:r w:rsidRPr="00D031D9">
              <w:t>, Ф. Кривина</w:t>
            </w:r>
          </w:p>
        </w:tc>
        <w:tc>
          <w:tcPr>
            <w:tcW w:w="357" w:type="pct"/>
          </w:tcPr>
          <w:p w:rsidR="00D031D9" w:rsidRPr="00D031D9" w:rsidRDefault="00D031D9" w:rsidP="000B09CE">
            <w:pPr>
              <w:pStyle w:val="13"/>
              <w:rPr>
                <w:rFonts w:eastAsia="Calibri"/>
              </w:rPr>
            </w:pPr>
            <w:r w:rsidRPr="00D031D9">
              <w:rPr>
                <w:rFonts w:eastAsia="Calibri"/>
              </w:rPr>
              <w:t>4</w:t>
            </w:r>
          </w:p>
        </w:tc>
      </w:tr>
      <w:tr w:rsidR="00D031D9" w:rsidRPr="00D031D9" w:rsidTr="000B09CE">
        <w:tc>
          <w:tcPr>
            <w:tcW w:w="1216" w:type="pct"/>
          </w:tcPr>
          <w:p w:rsidR="00D031D9" w:rsidRPr="00D031D9" w:rsidRDefault="00D031D9" w:rsidP="000B09CE">
            <w:pPr>
              <w:pStyle w:val="13"/>
              <w:rPr>
                <w:rFonts w:eastAsia="Calibri"/>
              </w:rPr>
            </w:pPr>
            <w:r w:rsidRPr="00D031D9">
              <w:rPr>
                <w:rFonts w:eastAsia="Calibri"/>
              </w:rPr>
              <w:t>Сказки, загадки, небылицы</w:t>
            </w:r>
          </w:p>
        </w:tc>
        <w:tc>
          <w:tcPr>
            <w:tcW w:w="3427" w:type="pct"/>
          </w:tcPr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Сказки авторские и народные. «Курочка Ряба». «Теремок». «Рукавичка». «Петух и собака».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>Сказки А. С. Пушкина.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Произведения К. Ушинского и Л. Толстого</w:t>
            </w:r>
          </w:p>
        </w:tc>
        <w:tc>
          <w:tcPr>
            <w:tcW w:w="357" w:type="pct"/>
          </w:tcPr>
          <w:p w:rsidR="00D031D9" w:rsidRPr="00D031D9" w:rsidRDefault="00D031D9" w:rsidP="000B09CE">
            <w:pPr>
              <w:pStyle w:val="13"/>
              <w:rPr>
                <w:rFonts w:eastAsia="Calibri"/>
              </w:rPr>
            </w:pPr>
            <w:r w:rsidRPr="00D031D9">
              <w:rPr>
                <w:rFonts w:eastAsia="Calibri"/>
              </w:rPr>
              <w:lastRenderedPageBreak/>
              <w:t>3</w:t>
            </w:r>
          </w:p>
        </w:tc>
      </w:tr>
      <w:tr w:rsidR="00D031D9" w:rsidRPr="00D031D9" w:rsidTr="000B09CE">
        <w:tc>
          <w:tcPr>
            <w:tcW w:w="1216" w:type="pct"/>
          </w:tcPr>
          <w:p w:rsidR="00D031D9" w:rsidRPr="00D031D9" w:rsidRDefault="00D031D9" w:rsidP="000B09CE">
            <w:pPr>
              <w:pStyle w:val="13"/>
            </w:pPr>
            <w:proofErr w:type="spellStart"/>
            <w:r w:rsidRPr="00D031D9">
              <w:lastRenderedPageBreak/>
              <w:t>Апрель</w:t>
            </w:r>
            <w:proofErr w:type="spellEnd"/>
            <w:r w:rsidRPr="00D031D9">
              <w:t xml:space="preserve">, </w:t>
            </w:r>
            <w:proofErr w:type="spellStart"/>
            <w:r w:rsidRPr="00D031D9">
              <w:t>апрель</w:t>
            </w:r>
            <w:proofErr w:type="spellEnd"/>
            <w:r w:rsidRPr="00D031D9">
              <w:t xml:space="preserve">. 3венит </w:t>
            </w:r>
            <w:proofErr w:type="spellStart"/>
            <w:r w:rsidRPr="00D031D9">
              <w:t>капель</w:t>
            </w:r>
            <w:proofErr w:type="spellEnd"/>
            <w:r w:rsidRPr="00D031D9">
              <w:t>!</w:t>
            </w:r>
          </w:p>
        </w:tc>
        <w:tc>
          <w:tcPr>
            <w:tcW w:w="3427" w:type="pct"/>
          </w:tcPr>
          <w:p w:rsidR="00D031D9" w:rsidRPr="00D031D9" w:rsidRDefault="00D031D9" w:rsidP="000B09CE">
            <w:pPr>
              <w:pStyle w:val="13"/>
            </w:pPr>
            <w:r w:rsidRPr="00F658D3">
              <w:rPr>
                <w:lang w:val="ru-RU"/>
              </w:rPr>
              <w:t xml:space="preserve">Лирические стихотворения А. </w:t>
            </w:r>
            <w:proofErr w:type="spellStart"/>
            <w:r w:rsidRPr="00F658D3">
              <w:rPr>
                <w:lang w:val="ru-RU"/>
              </w:rPr>
              <w:t>Майкова</w:t>
            </w:r>
            <w:proofErr w:type="spellEnd"/>
            <w:r w:rsidRPr="00F658D3">
              <w:rPr>
                <w:lang w:val="ru-RU"/>
              </w:rPr>
              <w:t xml:space="preserve">, А. Плещеева, Т. Белозёрова, С. Маршака, И. </w:t>
            </w:r>
            <w:proofErr w:type="spellStart"/>
            <w:r w:rsidRPr="00F658D3">
              <w:rPr>
                <w:lang w:val="ru-RU"/>
              </w:rPr>
              <w:t>Токмакова</w:t>
            </w:r>
            <w:proofErr w:type="spellEnd"/>
            <w:r w:rsidRPr="00F658D3">
              <w:rPr>
                <w:lang w:val="ru-RU"/>
              </w:rPr>
              <w:t xml:space="preserve">. </w:t>
            </w:r>
            <w:r w:rsidRPr="00D031D9">
              <w:t>Е. Трутнева.</w:t>
            </w:r>
          </w:p>
          <w:p w:rsidR="00D031D9" w:rsidRPr="00D031D9" w:rsidRDefault="00D031D9" w:rsidP="000B09CE">
            <w:pPr>
              <w:pStyle w:val="13"/>
            </w:pPr>
            <w:r w:rsidRPr="00D031D9">
              <w:t>Проект: «Составляем сборник загадок».</w:t>
            </w:r>
          </w:p>
        </w:tc>
        <w:tc>
          <w:tcPr>
            <w:tcW w:w="357" w:type="pct"/>
          </w:tcPr>
          <w:p w:rsidR="00D031D9" w:rsidRPr="00D031D9" w:rsidRDefault="00D031D9" w:rsidP="000B09CE">
            <w:pPr>
              <w:pStyle w:val="13"/>
            </w:pPr>
            <w:r w:rsidRPr="00D031D9">
              <w:t>3</w:t>
            </w:r>
          </w:p>
        </w:tc>
      </w:tr>
      <w:tr w:rsidR="00D031D9" w:rsidRPr="00D031D9" w:rsidTr="000B09CE">
        <w:tc>
          <w:tcPr>
            <w:tcW w:w="1216" w:type="pct"/>
          </w:tcPr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И в шутку и всерьёз</w:t>
            </w:r>
          </w:p>
        </w:tc>
        <w:tc>
          <w:tcPr>
            <w:tcW w:w="3427" w:type="pct"/>
          </w:tcPr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Весёлые стихи для детей И. </w:t>
            </w:r>
            <w:proofErr w:type="spellStart"/>
            <w:r w:rsidRPr="00F658D3">
              <w:rPr>
                <w:lang w:val="ru-RU"/>
              </w:rPr>
              <w:t>Токмаковой</w:t>
            </w:r>
            <w:proofErr w:type="spellEnd"/>
            <w:r w:rsidRPr="00F658D3">
              <w:rPr>
                <w:lang w:val="ru-RU"/>
              </w:rPr>
              <w:t xml:space="preserve">, Г. </w:t>
            </w:r>
            <w:proofErr w:type="spellStart"/>
            <w:r w:rsidRPr="00F658D3">
              <w:rPr>
                <w:lang w:val="ru-RU"/>
              </w:rPr>
              <w:t>Кружкова</w:t>
            </w:r>
            <w:proofErr w:type="spellEnd"/>
            <w:r w:rsidRPr="00F658D3">
              <w:rPr>
                <w:lang w:val="ru-RU"/>
              </w:rPr>
              <w:t xml:space="preserve">, К. Чуковского, О. </w:t>
            </w:r>
            <w:proofErr w:type="spellStart"/>
            <w:r w:rsidRPr="00F658D3">
              <w:rPr>
                <w:lang w:val="ru-RU"/>
              </w:rPr>
              <w:t>Дриза</w:t>
            </w:r>
            <w:proofErr w:type="spellEnd"/>
            <w:r w:rsidRPr="00F658D3">
              <w:rPr>
                <w:lang w:val="ru-RU"/>
              </w:rPr>
              <w:t>, О. Григорьева, Т. Собакина.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Юмористические рассказы для детей Я. Тайца, Н. Артюховой, М. </w:t>
            </w:r>
            <w:proofErr w:type="spellStart"/>
            <w:r w:rsidRPr="00F658D3">
              <w:rPr>
                <w:lang w:val="ru-RU"/>
              </w:rPr>
              <w:t>Пляцковского</w:t>
            </w:r>
            <w:proofErr w:type="spellEnd"/>
            <w:r w:rsidRPr="00F658D3">
              <w:rPr>
                <w:lang w:val="ru-RU"/>
              </w:rPr>
              <w:t>.</w:t>
            </w:r>
          </w:p>
        </w:tc>
        <w:tc>
          <w:tcPr>
            <w:tcW w:w="357" w:type="pct"/>
          </w:tcPr>
          <w:p w:rsidR="00D031D9" w:rsidRPr="00D031D9" w:rsidRDefault="00D031D9" w:rsidP="000B09CE">
            <w:pPr>
              <w:pStyle w:val="13"/>
            </w:pPr>
            <w:r w:rsidRPr="00D031D9">
              <w:t>3</w:t>
            </w:r>
          </w:p>
        </w:tc>
      </w:tr>
      <w:tr w:rsidR="00D031D9" w:rsidRPr="00D031D9" w:rsidTr="000B09CE">
        <w:tc>
          <w:tcPr>
            <w:tcW w:w="1216" w:type="pct"/>
          </w:tcPr>
          <w:p w:rsidR="00D031D9" w:rsidRPr="00D031D9" w:rsidRDefault="00D031D9" w:rsidP="000B09CE">
            <w:pPr>
              <w:pStyle w:val="13"/>
            </w:pPr>
            <w:r w:rsidRPr="00D031D9">
              <w:t>Я и мои друзья</w:t>
            </w:r>
          </w:p>
        </w:tc>
        <w:tc>
          <w:tcPr>
            <w:tcW w:w="3427" w:type="pct"/>
          </w:tcPr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Рассказы о детях Ю. Ермолаева, М. </w:t>
            </w:r>
            <w:proofErr w:type="spellStart"/>
            <w:r w:rsidRPr="00F658D3">
              <w:rPr>
                <w:lang w:val="ru-RU"/>
              </w:rPr>
              <w:t>Пляцковского</w:t>
            </w:r>
            <w:proofErr w:type="spellEnd"/>
            <w:r w:rsidRPr="00F658D3">
              <w:rPr>
                <w:lang w:val="ru-RU"/>
              </w:rPr>
              <w:t>.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Стихотворения Е. Благининой, В. Орлова, С. Михалкова, Р. </w:t>
            </w:r>
            <w:proofErr w:type="spellStart"/>
            <w:r w:rsidRPr="00F658D3">
              <w:rPr>
                <w:lang w:val="ru-RU"/>
              </w:rPr>
              <w:t>Сефа</w:t>
            </w:r>
            <w:proofErr w:type="spellEnd"/>
            <w:r w:rsidRPr="00F658D3">
              <w:rPr>
                <w:lang w:val="ru-RU"/>
              </w:rPr>
              <w:t xml:space="preserve">, В. </w:t>
            </w:r>
            <w:proofErr w:type="spellStart"/>
            <w:r w:rsidRPr="00F658D3">
              <w:rPr>
                <w:lang w:val="ru-RU"/>
              </w:rPr>
              <w:t>Берестова</w:t>
            </w:r>
            <w:proofErr w:type="spellEnd"/>
            <w:r w:rsidRPr="00F658D3">
              <w:rPr>
                <w:lang w:val="ru-RU"/>
              </w:rPr>
              <w:t xml:space="preserve">, И. Пивоваровой, Я. Акима, Ю. </w:t>
            </w:r>
            <w:proofErr w:type="spellStart"/>
            <w:r w:rsidRPr="00F658D3">
              <w:rPr>
                <w:lang w:val="ru-RU"/>
              </w:rPr>
              <w:t>Энтина</w:t>
            </w:r>
            <w:proofErr w:type="spellEnd"/>
            <w:r w:rsidRPr="00F658D3">
              <w:rPr>
                <w:lang w:val="ru-RU"/>
              </w:rPr>
              <w:t>.</w:t>
            </w:r>
          </w:p>
        </w:tc>
        <w:tc>
          <w:tcPr>
            <w:tcW w:w="357" w:type="pct"/>
          </w:tcPr>
          <w:p w:rsidR="00D031D9" w:rsidRPr="00D031D9" w:rsidRDefault="00D031D9" w:rsidP="000B09CE">
            <w:pPr>
              <w:pStyle w:val="13"/>
            </w:pPr>
            <w:r w:rsidRPr="00D031D9">
              <w:t>3</w:t>
            </w:r>
          </w:p>
        </w:tc>
      </w:tr>
      <w:tr w:rsidR="00D031D9" w:rsidRPr="00D031D9" w:rsidTr="000B09CE">
        <w:tc>
          <w:tcPr>
            <w:tcW w:w="1216" w:type="pct"/>
          </w:tcPr>
          <w:p w:rsidR="00D031D9" w:rsidRPr="00D031D9" w:rsidRDefault="00D031D9" w:rsidP="000B09CE">
            <w:pPr>
              <w:pStyle w:val="13"/>
            </w:pPr>
            <w:r w:rsidRPr="00D031D9">
              <w:t>О братьях наших меньших</w:t>
            </w:r>
          </w:p>
        </w:tc>
        <w:tc>
          <w:tcPr>
            <w:tcW w:w="3427" w:type="pct"/>
          </w:tcPr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Стихотворения о животных С. Михалкова, Р. </w:t>
            </w:r>
            <w:proofErr w:type="spellStart"/>
            <w:r w:rsidRPr="00F658D3">
              <w:rPr>
                <w:lang w:val="ru-RU"/>
              </w:rPr>
              <w:t>Сефа</w:t>
            </w:r>
            <w:proofErr w:type="spellEnd"/>
            <w:r w:rsidRPr="00F658D3">
              <w:rPr>
                <w:lang w:val="ru-RU"/>
              </w:rPr>
              <w:t xml:space="preserve">, И. </w:t>
            </w:r>
            <w:proofErr w:type="spellStart"/>
            <w:r w:rsidRPr="00F658D3">
              <w:rPr>
                <w:lang w:val="ru-RU"/>
              </w:rPr>
              <w:t>Токмаковой</w:t>
            </w:r>
            <w:proofErr w:type="spellEnd"/>
            <w:r w:rsidRPr="00F658D3">
              <w:rPr>
                <w:lang w:val="ru-RU"/>
              </w:rPr>
              <w:t>.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Рассказы В. Осеевой.</w:t>
            </w:r>
          </w:p>
          <w:p w:rsidR="00D031D9" w:rsidRPr="00F658D3" w:rsidRDefault="00D031D9" w:rsidP="000B09CE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Сказки — </w:t>
            </w:r>
            <w:proofErr w:type="spellStart"/>
            <w:r w:rsidRPr="00F658D3">
              <w:rPr>
                <w:lang w:val="ru-RU"/>
              </w:rPr>
              <w:t>несказки</w:t>
            </w:r>
            <w:proofErr w:type="spellEnd"/>
            <w:r w:rsidRPr="00F658D3">
              <w:rPr>
                <w:lang w:val="ru-RU"/>
              </w:rPr>
              <w:t xml:space="preserve"> Д. Хармса, Н. Сладкова</w:t>
            </w:r>
          </w:p>
        </w:tc>
        <w:tc>
          <w:tcPr>
            <w:tcW w:w="357" w:type="pct"/>
          </w:tcPr>
          <w:p w:rsidR="00D031D9" w:rsidRPr="00D031D9" w:rsidRDefault="00D031D9" w:rsidP="000B09CE">
            <w:pPr>
              <w:pStyle w:val="13"/>
            </w:pPr>
            <w:r w:rsidRPr="00D031D9">
              <w:t>6</w:t>
            </w:r>
          </w:p>
        </w:tc>
      </w:tr>
      <w:tr w:rsidR="00D031D9" w:rsidRPr="00D031D9" w:rsidTr="000B09CE">
        <w:tc>
          <w:tcPr>
            <w:tcW w:w="1216" w:type="pct"/>
          </w:tcPr>
          <w:p w:rsidR="00D031D9" w:rsidRPr="00D031D9" w:rsidRDefault="00D031D9" w:rsidP="000B09CE">
            <w:pPr>
              <w:pStyle w:val="13"/>
            </w:pPr>
            <w:r w:rsidRPr="00D031D9">
              <w:t>Итого:</w:t>
            </w:r>
          </w:p>
        </w:tc>
        <w:tc>
          <w:tcPr>
            <w:tcW w:w="3427" w:type="pct"/>
          </w:tcPr>
          <w:p w:rsidR="00D031D9" w:rsidRPr="00D031D9" w:rsidRDefault="00D031D9" w:rsidP="000B09CE">
            <w:pPr>
              <w:pStyle w:val="13"/>
            </w:pPr>
          </w:p>
        </w:tc>
        <w:tc>
          <w:tcPr>
            <w:tcW w:w="357" w:type="pct"/>
          </w:tcPr>
          <w:p w:rsidR="00D031D9" w:rsidRPr="00D031D9" w:rsidRDefault="00D031D9" w:rsidP="000B09CE">
            <w:pPr>
              <w:pStyle w:val="13"/>
            </w:pPr>
            <w:r w:rsidRPr="00D031D9">
              <w:t>66</w:t>
            </w:r>
          </w:p>
        </w:tc>
      </w:tr>
    </w:tbl>
    <w:p w:rsidR="00EE6A8B" w:rsidRPr="00D031D9" w:rsidRDefault="00EE6A8B" w:rsidP="00D031D9">
      <w:pPr>
        <w:pStyle w:val="13"/>
        <w:rPr>
          <w:i/>
          <w:lang w:val="ru-RU"/>
        </w:rPr>
      </w:pPr>
    </w:p>
    <w:p w:rsidR="008F28C3" w:rsidRPr="00D031D9" w:rsidRDefault="0082342B" w:rsidP="00D031D9">
      <w:pPr>
        <w:pStyle w:val="13"/>
      </w:pP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</w:p>
    <w:p w:rsidR="004F671F" w:rsidRPr="00D031D9" w:rsidRDefault="0082342B" w:rsidP="00D031D9">
      <w:pPr>
        <w:pStyle w:val="13"/>
        <w:rPr>
          <w:b/>
        </w:rPr>
      </w:pP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="00D031D9" w:rsidRPr="00D031D9">
        <w:rPr>
          <w:b/>
          <w:lang w:val="ru-RU"/>
        </w:rPr>
        <w:t xml:space="preserve">                                                                                             </w:t>
      </w:r>
      <w:r w:rsidR="004F671F" w:rsidRPr="00D031D9">
        <w:rPr>
          <w:b/>
        </w:rPr>
        <w:t>2 КЛАСС</w:t>
      </w:r>
      <w:r w:rsidRPr="00D031D9">
        <w:rPr>
          <w:b/>
        </w:rPr>
        <w:tab/>
      </w:r>
    </w:p>
    <w:p w:rsidR="004F671F" w:rsidRPr="00D031D9" w:rsidRDefault="00D031D9" w:rsidP="00D031D9">
      <w:pPr>
        <w:pStyle w:val="13"/>
        <w:rPr>
          <w:b/>
          <w:color w:val="000000" w:themeColor="text1"/>
          <w:lang w:bidi="he-IL"/>
        </w:rPr>
      </w:pPr>
      <w:r w:rsidRPr="00D031D9">
        <w:rPr>
          <w:b/>
          <w:color w:val="000000" w:themeColor="text1"/>
          <w:lang w:val="ru-RU" w:bidi="he-IL"/>
        </w:rPr>
        <w:t xml:space="preserve">                                                                             </w:t>
      </w:r>
      <w:r w:rsidR="004F671F" w:rsidRPr="00D031D9">
        <w:rPr>
          <w:b/>
          <w:color w:val="000000" w:themeColor="text1"/>
          <w:lang w:bidi="he-IL"/>
        </w:rPr>
        <w:t>СОДЕРЖАНИЕ УЧЕБНОГО ПРЕДМЕТА</w:t>
      </w:r>
    </w:p>
    <w:p w:rsidR="004F671F" w:rsidRPr="00D031D9" w:rsidRDefault="0082342B" w:rsidP="00D031D9">
      <w:pPr>
        <w:pStyle w:val="13"/>
        <w:rPr>
          <w:color w:val="000000" w:themeColor="text1"/>
          <w:lang w:bidi="he-IL"/>
        </w:rPr>
      </w:pP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</w:p>
    <w:p w:rsidR="004F671F" w:rsidRPr="00D031D9" w:rsidRDefault="004F671F" w:rsidP="00D031D9">
      <w:pPr>
        <w:pStyle w:val="13"/>
        <w:rPr>
          <w:i/>
        </w:rPr>
      </w:pPr>
    </w:p>
    <w:tbl>
      <w:tblPr>
        <w:tblStyle w:val="a3"/>
        <w:tblW w:w="15701" w:type="dxa"/>
        <w:tblLayout w:type="fixed"/>
        <w:tblLook w:val="04A0"/>
      </w:tblPr>
      <w:tblGrid>
        <w:gridCol w:w="1702"/>
        <w:gridCol w:w="12723"/>
        <w:gridCol w:w="1276"/>
      </w:tblGrid>
      <w:tr w:rsidR="004F671F" w:rsidRPr="00D031D9" w:rsidTr="00F658D3">
        <w:tc>
          <w:tcPr>
            <w:tcW w:w="1702" w:type="dxa"/>
          </w:tcPr>
          <w:p w:rsidR="004F671F" w:rsidRPr="00D031D9" w:rsidRDefault="004F671F" w:rsidP="00D031D9">
            <w:pPr>
              <w:pStyle w:val="13"/>
            </w:pPr>
            <w:r w:rsidRPr="00D031D9">
              <w:t>Название раздела</w:t>
            </w:r>
          </w:p>
        </w:tc>
        <w:tc>
          <w:tcPr>
            <w:tcW w:w="12723" w:type="dxa"/>
          </w:tcPr>
          <w:p w:rsidR="004F671F" w:rsidRPr="00D031D9" w:rsidRDefault="004F671F" w:rsidP="00D031D9">
            <w:pPr>
              <w:pStyle w:val="13"/>
            </w:pPr>
            <w:r w:rsidRPr="00D031D9">
              <w:t>Содержание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Количество часов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 Самое великое чудо на свете  </w:t>
            </w:r>
          </w:p>
        </w:tc>
        <w:tc>
          <w:tcPr>
            <w:tcW w:w="12723" w:type="dxa"/>
          </w:tcPr>
          <w:p w:rsidR="004F671F" w:rsidRPr="00D031D9" w:rsidRDefault="004F671F" w:rsidP="00D031D9">
            <w:pPr>
              <w:pStyle w:val="13"/>
            </w:pPr>
            <w:r w:rsidRPr="00F658D3">
              <w:rPr>
                <w:lang w:val="ru-RU"/>
              </w:rPr>
              <w:t xml:space="preserve"> Знакомство с названием раздела. Выставка книг по теме.</w:t>
            </w:r>
            <w:r w:rsidRPr="00F658D3">
              <w:rPr>
                <w:color w:val="00000A"/>
                <w:lang w:val="ru-RU"/>
              </w:rPr>
              <w:t xml:space="preserve"> Проект</w:t>
            </w:r>
            <w:r w:rsidRPr="00F658D3">
              <w:rPr>
                <w:i/>
                <w:color w:val="00000A"/>
                <w:lang w:val="ru-RU"/>
              </w:rPr>
              <w:t xml:space="preserve"> «</w:t>
            </w:r>
            <w:r w:rsidRPr="00F658D3">
              <w:rPr>
                <w:color w:val="00000A"/>
                <w:lang w:val="ru-RU"/>
              </w:rPr>
              <w:t xml:space="preserve">О чем может рассказать школьная библиотека». </w:t>
            </w:r>
            <w:proofErr w:type="spellStart"/>
            <w:r w:rsidRPr="00D031D9">
              <w:rPr>
                <w:color w:val="00000A"/>
              </w:rPr>
              <w:t>Старинные</w:t>
            </w:r>
            <w:proofErr w:type="spellEnd"/>
            <w:r w:rsidRPr="00D031D9">
              <w:rPr>
                <w:color w:val="00000A"/>
              </w:rPr>
              <w:t xml:space="preserve"> и </w:t>
            </w:r>
            <w:proofErr w:type="spellStart"/>
            <w:r w:rsidRPr="00D031D9">
              <w:rPr>
                <w:color w:val="00000A"/>
              </w:rPr>
              <w:t>современные</w:t>
            </w:r>
            <w:proofErr w:type="spellEnd"/>
            <w:r w:rsidRPr="00D031D9">
              <w:rPr>
                <w:color w:val="00000A"/>
              </w:rPr>
              <w:t xml:space="preserve"> </w:t>
            </w:r>
            <w:proofErr w:type="spellStart"/>
            <w:r w:rsidRPr="00D031D9">
              <w:rPr>
                <w:color w:val="00000A"/>
              </w:rPr>
              <w:t>книги</w:t>
            </w:r>
            <w:proofErr w:type="spellEnd"/>
            <w:r w:rsidRPr="00D031D9">
              <w:rPr>
                <w:color w:val="00000A"/>
              </w:rPr>
              <w:t xml:space="preserve">. </w:t>
            </w:r>
            <w:proofErr w:type="spellStart"/>
            <w:r w:rsidRPr="00D031D9">
              <w:rPr>
                <w:color w:val="00000A"/>
              </w:rPr>
              <w:t>Сравнение</w:t>
            </w:r>
            <w:proofErr w:type="spellEnd"/>
            <w:r w:rsidRPr="00D031D9">
              <w:rPr>
                <w:color w:val="00000A"/>
              </w:rPr>
              <w:t xml:space="preserve"> </w:t>
            </w:r>
            <w:proofErr w:type="spellStart"/>
            <w:r w:rsidRPr="00D031D9">
              <w:rPr>
                <w:color w:val="00000A"/>
              </w:rPr>
              <w:t>книг.</w:t>
            </w:r>
            <w:r w:rsidRPr="00D031D9">
              <w:t>Читателю</w:t>
            </w:r>
            <w:proofErr w:type="spellEnd"/>
            <w:r w:rsidRPr="00D031D9">
              <w:t>.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2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 Устное народное творчество татарского народа </w:t>
            </w:r>
          </w:p>
        </w:tc>
        <w:tc>
          <w:tcPr>
            <w:tcW w:w="12723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Русские народные песни, </w:t>
            </w:r>
            <w:proofErr w:type="spellStart"/>
            <w:r w:rsidRPr="00F658D3">
              <w:rPr>
                <w:lang w:val="ru-RU"/>
              </w:rPr>
              <w:t>потешки</w:t>
            </w:r>
            <w:proofErr w:type="spellEnd"/>
            <w:r w:rsidRPr="00F658D3">
              <w:rPr>
                <w:lang w:val="ru-RU"/>
              </w:rPr>
              <w:t xml:space="preserve"> и прибаутки, считалки, небылицы и перевертыши, загадки, пословицы и </w:t>
            </w:r>
            <w:proofErr w:type="spellStart"/>
            <w:r w:rsidRPr="00F658D3">
              <w:rPr>
                <w:lang w:val="ru-RU"/>
              </w:rPr>
              <w:t>поговорки</w:t>
            </w:r>
            <w:proofErr w:type="gramStart"/>
            <w:r w:rsidRPr="00F658D3">
              <w:rPr>
                <w:lang w:val="ru-RU"/>
              </w:rPr>
              <w:t>.С</w:t>
            </w:r>
            <w:proofErr w:type="gramEnd"/>
            <w:r w:rsidRPr="00F658D3">
              <w:rPr>
                <w:lang w:val="ru-RU"/>
              </w:rPr>
              <w:t>казки</w:t>
            </w:r>
            <w:proofErr w:type="spellEnd"/>
            <w:r w:rsidRPr="00F658D3">
              <w:rPr>
                <w:lang w:val="ru-RU"/>
              </w:rPr>
              <w:t xml:space="preserve"> о животных, бытовые и волшебные («Сказка по лесу идет...» </w:t>
            </w:r>
            <w:proofErr w:type="gramStart"/>
            <w:r w:rsidRPr="00F658D3">
              <w:rPr>
                <w:lang w:val="ru-RU"/>
              </w:rPr>
              <w:t xml:space="preserve">Ю. </w:t>
            </w:r>
            <w:proofErr w:type="spellStart"/>
            <w:r w:rsidRPr="00F658D3">
              <w:rPr>
                <w:lang w:val="ru-RU"/>
              </w:rPr>
              <w:t>Мориц</w:t>
            </w:r>
            <w:proofErr w:type="spellEnd"/>
            <w:r w:rsidRPr="00F658D3">
              <w:rPr>
                <w:lang w:val="ru-RU"/>
              </w:rPr>
              <w:t>, «Петушок и бобовое зернышко», «У страха глаза велики»,  «Лиса и тетерев», «Лиса и журавль», «Каша из топора», «Гуси-лебеди»).</w:t>
            </w:r>
            <w:proofErr w:type="gramEnd"/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6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D031D9" w:rsidRDefault="004F671F" w:rsidP="00D031D9">
            <w:pPr>
              <w:pStyle w:val="13"/>
            </w:pPr>
            <w:r w:rsidRPr="00D031D9">
              <w:t xml:space="preserve"> </w:t>
            </w:r>
          </w:p>
          <w:p w:rsidR="004F671F" w:rsidRPr="00D031D9" w:rsidRDefault="004F671F" w:rsidP="00D031D9">
            <w:pPr>
              <w:pStyle w:val="13"/>
            </w:pPr>
            <w:r w:rsidRPr="00D031D9">
              <w:t xml:space="preserve">Люблю </w:t>
            </w:r>
            <w:r w:rsidRPr="00D031D9">
              <w:lastRenderedPageBreak/>
              <w:t xml:space="preserve">природу русскую. Осень.  </w:t>
            </w:r>
          </w:p>
          <w:p w:rsidR="004F671F" w:rsidRPr="00D031D9" w:rsidRDefault="004F671F" w:rsidP="00D031D9">
            <w:pPr>
              <w:pStyle w:val="13"/>
            </w:pPr>
          </w:p>
        </w:tc>
        <w:tc>
          <w:tcPr>
            <w:tcW w:w="12723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 xml:space="preserve">Ф. Тютчев. «Есть в осени первоначальной...», К. Бальмонт. «Поспевает брусника», </w:t>
            </w:r>
          </w:p>
          <w:p w:rsidR="004F671F" w:rsidRPr="00D031D9" w:rsidRDefault="004F671F" w:rsidP="00D031D9">
            <w:pPr>
              <w:pStyle w:val="13"/>
            </w:pPr>
            <w:r w:rsidRPr="00F658D3">
              <w:rPr>
                <w:lang w:val="ru-RU"/>
              </w:rPr>
              <w:t xml:space="preserve">А. Плещеев. «Осень наступила...», А. Фет. «Ласточки пропали...», А. Толстой. «Осень. Обсыпается весь наш бедный </w:t>
            </w:r>
            <w:r w:rsidRPr="00F658D3">
              <w:rPr>
                <w:lang w:val="ru-RU"/>
              </w:rPr>
              <w:lastRenderedPageBreak/>
              <w:t xml:space="preserve">сад...», С. Есенин. «Закружилась листва золотая...», В. Брюсов. «Сухие листья», </w:t>
            </w:r>
            <w:proofErr w:type="spellStart"/>
            <w:r w:rsidRPr="00F658D3">
              <w:rPr>
                <w:lang w:val="ru-RU"/>
              </w:rPr>
              <w:t>И.Токмакова</w:t>
            </w:r>
            <w:proofErr w:type="spellEnd"/>
            <w:r w:rsidRPr="00F658D3">
              <w:rPr>
                <w:lang w:val="ru-RU"/>
              </w:rPr>
              <w:t xml:space="preserve">. «Опустел скворечник...», В. Берестов. </w:t>
            </w:r>
            <w:r w:rsidRPr="00D031D9">
              <w:t>«</w:t>
            </w:r>
            <w:proofErr w:type="spellStart"/>
            <w:r w:rsidRPr="00D031D9">
              <w:t>Хитрые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грибы</w:t>
            </w:r>
            <w:proofErr w:type="spellEnd"/>
            <w:r w:rsidRPr="00D031D9">
              <w:t>», «</w:t>
            </w:r>
            <w:proofErr w:type="spellStart"/>
            <w:r w:rsidRPr="00D031D9">
              <w:t>Грибы</w:t>
            </w:r>
            <w:proofErr w:type="spellEnd"/>
            <w:r w:rsidRPr="00D031D9">
              <w:t>» (</w:t>
            </w:r>
            <w:proofErr w:type="spellStart"/>
            <w:r w:rsidRPr="00D031D9">
              <w:t>из</w:t>
            </w:r>
            <w:proofErr w:type="spellEnd"/>
            <w:r w:rsidRPr="00D031D9">
              <w:t xml:space="preserve"> энциклопедии), М. Пришвин. «Осеннее утро».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lastRenderedPageBreak/>
              <w:t>3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 xml:space="preserve"> Русские писатели. Писатели Татарстана для детей </w:t>
            </w:r>
          </w:p>
        </w:tc>
        <w:tc>
          <w:tcPr>
            <w:tcW w:w="12723" w:type="dxa"/>
          </w:tcPr>
          <w:p w:rsidR="004F671F" w:rsidRPr="00D031D9" w:rsidRDefault="004F671F" w:rsidP="00D031D9">
            <w:pPr>
              <w:pStyle w:val="13"/>
            </w:pPr>
            <w:r w:rsidRPr="00F658D3">
              <w:rPr>
                <w:lang w:val="ru-RU"/>
              </w:rPr>
              <w:t>А. Пушкин. «У лукоморья дуб зеленый...», «Вот север тучи нагоняя», «Зима!.. Крестьянин, торжествуя...», «Сказка о рыбаке и рыбке»</w:t>
            </w:r>
            <w:proofErr w:type="gramStart"/>
            <w:r w:rsidRPr="00F658D3">
              <w:rPr>
                <w:lang w:val="ru-RU"/>
              </w:rPr>
              <w:t>.И</w:t>
            </w:r>
            <w:proofErr w:type="gramEnd"/>
            <w:r w:rsidRPr="00F658D3">
              <w:rPr>
                <w:lang w:val="ru-RU"/>
              </w:rPr>
              <w:t>. Крылов. «Лебедь, Щука и Рак», «Стрекоза и Муравей»</w:t>
            </w:r>
            <w:proofErr w:type="gramStart"/>
            <w:r w:rsidRPr="00F658D3">
              <w:rPr>
                <w:lang w:val="ru-RU"/>
              </w:rPr>
              <w:t>.Л</w:t>
            </w:r>
            <w:proofErr w:type="gramEnd"/>
            <w:r w:rsidRPr="00F658D3">
              <w:rPr>
                <w:lang w:val="ru-RU"/>
              </w:rPr>
              <w:t xml:space="preserve">. Толстой. </w:t>
            </w:r>
            <w:r w:rsidRPr="00D031D9">
              <w:t>«</w:t>
            </w:r>
            <w:proofErr w:type="spellStart"/>
            <w:r w:rsidRPr="00D031D9">
              <w:t>Старый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дед</w:t>
            </w:r>
            <w:proofErr w:type="spellEnd"/>
            <w:r w:rsidRPr="00D031D9">
              <w:t xml:space="preserve"> и </w:t>
            </w:r>
            <w:proofErr w:type="spellStart"/>
            <w:r w:rsidRPr="00D031D9">
              <w:t>внучек</w:t>
            </w:r>
            <w:proofErr w:type="spellEnd"/>
            <w:r w:rsidRPr="00D031D9">
              <w:t>».</w:t>
            </w:r>
          </w:p>
          <w:p w:rsidR="004F671F" w:rsidRPr="00D031D9" w:rsidRDefault="004F671F" w:rsidP="00D031D9">
            <w:pPr>
              <w:pStyle w:val="13"/>
            </w:pP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6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D031D9" w:rsidRDefault="004F671F" w:rsidP="00D031D9">
            <w:pPr>
              <w:pStyle w:val="13"/>
            </w:pPr>
            <w:r w:rsidRPr="00D031D9">
              <w:t xml:space="preserve"> </w:t>
            </w:r>
          </w:p>
          <w:p w:rsidR="004F671F" w:rsidRPr="00D031D9" w:rsidRDefault="004F671F" w:rsidP="00D031D9">
            <w:pPr>
              <w:pStyle w:val="13"/>
            </w:pPr>
            <w:r w:rsidRPr="00D031D9">
              <w:t xml:space="preserve">О братьях наших меньших.  </w:t>
            </w:r>
          </w:p>
        </w:tc>
        <w:tc>
          <w:tcPr>
            <w:tcW w:w="12723" w:type="dxa"/>
          </w:tcPr>
          <w:p w:rsidR="004F671F" w:rsidRPr="00D031D9" w:rsidRDefault="004F671F" w:rsidP="00D031D9">
            <w:pPr>
              <w:pStyle w:val="13"/>
            </w:pPr>
            <w:r w:rsidRPr="00F658D3">
              <w:rPr>
                <w:lang w:val="ru-RU"/>
              </w:rPr>
              <w:t xml:space="preserve">Б. </w:t>
            </w:r>
            <w:proofErr w:type="spellStart"/>
            <w:r w:rsidRPr="00F658D3">
              <w:rPr>
                <w:lang w:val="ru-RU"/>
              </w:rPr>
              <w:t>Заходер</w:t>
            </w:r>
            <w:proofErr w:type="spellEnd"/>
            <w:r w:rsidRPr="00F658D3">
              <w:rPr>
                <w:lang w:val="ru-RU"/>
              </w:rPr>
              <w:t xml:space="preserve">. «Плачет киска в коридоре...», И. Пивоварова. «Жила-была собака...», В. Берестов. «Кошкин дом», М. Пришвин. «Ребята и утята»,  </w:t>
            </w:r>
            <w:proofErr w:type="spellStart"/>
            <w:r w:rsidRPr="00F658D3">
              <w:rPr>
                <w:lang w:val="ru-RU"/>
              </w:rPr>
              <w:t>Е.Чарушин</w:t>
            </w:r>
            <w:proofErr w:type="spellEnd"/>
            <w:r w:rsidRPr="00F658D3">
              <w:rPr>
                <w:lang w:val="ru-RU"/>
              </w:rPr>
              <w:t xml:space="preserve">. «Страшный рассказ», Б. Житков. </w:t>
            </w:r>
            <w:r w:rsidRPr="00D031D9">
              <w:t>«</w:t>
            </w:r>
            <w:proofErr w:type="spellStart"/>
            <w:r w:rsidRPr="00D031D9">
              <w:t>Храбрый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утенок</w:t>
            </w:r>
            <w:proofErr w:type="spellEnd"/>
            <w:r w:rsidRPr="00D031D9">
              <w:t>».</w:t>
            </w:r>
          </w:p>
          <w:p w:rsidR="004F671F" w:rsidRPr="00D031D9" w:rsidRDefault="004F671F" w:rsidP="00D031D9">
            <w:pPr>
              <w:pStyle w:val="13"/>
            </w:pP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6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 Из детских журналов</w:t>
            </w:r>
            <w:proofErr w:type="gramStart"/>
            <w:r w:rsidRPr="00F658D3">
              <w:rPr>
                <w:lang w:val="ru-RU"/>
              </w:rPr>
              <w:t xml:space="preserve"> .</w:t>
            </w:r>
            <w:proofErr w:type="gramEnd"/>
            <w:r w:rsidRPr="00F658D3">
              <w:rPr>
                <w:lang w:val="ru-RU"/>
              </w:rPr>
              <w:t xml:space="preserve"> Сказки из журнала «</w:t>
            </w:r>
            <w:proofErr w:type="spellStart"/>
            <w:r w:rsidRPr="00F658D3">
              <w:rPr>
                <w:lang w:val="ru-RU"/>
              </w:rPr>
              <w:t>Акбузат</w:t>
            </w:r>
            <w:proofErr w:type="spellEnd"/>
            <w:r w:rsidRPr="00F658D3">
              <w:rPr>
                <w:lang w:val="ru-RU"/>
              </w:rPr>
              <w:t xml:space="preserve">»  </w:t>
            </w:r>
          </w:p>
        </w:tc>
        <w:tc>
          <w:tcPr>
            <w:tcW w:w="12723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Д. Хармс. «Игра», «Вы знаете?..»; Д. Хармс, С. Маршак. «Веселые чижи»; Д.Хармс. «Что это было?»; Н. </w:t>
            </w:r>
            <w:proofErr w:type="spellStart"/>
            <w:r w:rsidRPr="00F658D3">
              <w:rPr>
                <w:lang w:val="ru-RU"/>
              </w:rPr>
              <w:t>Гернет</w:t>
            </w:r>
            <w:proofErr w:type="spellEnd"/>
            <w:r w:rsidRPr="00F658D3">
              <w:rPr>
                <w:lang w:val="ru-RU"/>
              </w:rPr>
              <w:t>, Д. Хармс. «Очень- очень вкусный пирог»; Ю. Владимиров «Чудаки»; А. Введенский. «Ученый Петя».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4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D031D9" w:rsidRDefault="004F671F" w:rsidP="00D031D9">
            <w:pPr>
              <w:pStyle w:val="13"/>
            </w:pPr>
            <w:r w:rsidRPr="00D031D9">
              <w:t xml:space="preserve"> Люблю природу русскую. Зима  </w:t>
            </w:r>
          </w:p>
        </w:tc>
        <w:tc>
          <w:tcPr>
            <w:tcW w:w="12723" w:type="dxa"/>
          </w:tcPr>
          <w:p w:rsidR="004F671F" w:rsidRPr="00D031D9" w:rsidRDefault="004F671F" w:rsidP="00D031D9">
            <w:pPr>
              <w:pStyle w:val="13"/>
            </w:pPr>
            <w:r w:rsidRPr="00F658D3">
              <w:rPr>
                <w:lang w:val="ru-RU"/>
              </w:rPr>
              <w:t>И. Бунин. «Зимним холодом...», К. Бальмонт. «</w:t>
            </w:r>
            <w:proofErr w:type="gramStart"/>
            <w:r w:rsidRPr="00F658D3">
              <w:rPr>
                <w:lang w:val="ru-RU"/>
              </w:rPr>
              <w:t>Светло-пушистая</w:t>
            </w:r>
            <w:proofErr w:type="gramEnd"/>
            <w:r w:rsidRPr="00F658D3">
              <w:rPr>
                <w:lang w:val="ru-RU"/>
              </w:rPr>
              <w:t xml:space="preserve">...», Я. Аким. «Утром кот...», Ф. Тютчев. «Чародейкою </w:t>
            </w:r>
            <w:proofErr w:type="spellStart"/>
            <w:r w:rsidRPr="00D031D9">
              <w:t>Зимою</w:t>
            </w:r>
            <w:proofErr w:type="spellEnd"/>
            <w:r w:rsidRPr="00D031D9">
              <w:t xml:space="preserve">...», С. Есенин.  «Поет зима </w:t>
            </w:r>
            <w:r w:rsidRPr="00D031D9">
              <w:rPr>
                <w:color w:val="00000A"/>
              </w:rPr>
              <w:t xml:space="preserve">– </w:t>
            </w:r>
            <w:r w:rsidRPr="00D031D9">
              <w:t>аукает...», «Береза».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5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D031D9" w:rsidRDefault="004F671F" w:rsidP="00D031D9">
            <w:pPr>
              <w:pStyle w:val="13"/>
            </w:pPr>
            <w:r w:rsidRPr="00D031D9">
              <w:t xml:space="preserve"> </w:t>
            </w:r>
          </w:p>
          <w:p w:rsidR="004F671F" w:rsidRPr="00D031D9" w:rsidRDefault="004F671F" w:rsidP="00D031D9">
            <w:pPr>
              <w:pStyle w:val="13"/>
            </w:pPr>
            <w:r w:rsidRPr="00D031D9">
              <w:t xml:space="preserve">Писатели детям.    </w:t>
            </w:r>
          </w:p>
          <w:p w:rsidR="004F671F" w:rsidRPr="00D031D9" w:rsidRDefault="004F671F" w:rsidP="00D031D9">
            <w:pPr>
              <w:pStyle w:val="13"/>
            </w:pPr>
          </w:p>
        </w:tc>
        <w:tc>
          <w:tcPr>
            <w:tcW w:w="12723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gramStart"/>
            <w:r w:rsidRPr="00F658D3">
              <w:rPr>
                <w:lang w:val="ru-RU"/>
              </w:rPr>
              <w:t xml:space="preserve">Произведения о детях, о природе, написанные К. И. Чуковским («Путаница», «Радость»), С. Я. Маршаком («Кот и лодыри»), С. В.  </w:t>
            </w:r>
            <w:proofErr w:type="spellStart"/>
            <w:r w:rsidRPr="00D031D9">
              <w:t>Михалковым</w:t>
            </w:r>
            <w:proofErr w:type="spellEnd"/>
            <w:r w:rsidRPr="00D031D9">
              <w:t xml:space="preserve"> («</w:t>
            </w:r>
            <w:proofErr w:type="spellStart"/>
            <w:r w:rsidRPr="00D031D9">
              <w:t>Мой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секрет</w:t>
            </w:r>
            <w:proofErr w:type="spellEnd"/>
            <w:r w:rsidRPr="00D031D9">
              <w:t>», «</w:t>
            </w:r>
            <w:proofErr w:type="spellStart"/>
            <w:r w:rsidRPr="00D031D9">
              <w:t>Сила</w:t>
            </w:r>
            <w:proofErr w:type="spellEnd"/>
            <w:r w:rsidRPr="00D031D9">
              <w:t xml:space="preserve"> воли».</w:t>
            </w:r>
            <w:proofErr w:type="gramEnd"/>
            <w:r w:rsidRPr="00D031D9">
              <w:t xml:space="preserve"> </w:t>
            </w:r>
            <w:r w:rsidRPr="00F658D3">
              <w:rPr>
                <w:lang w:val="ru-RU"/>
              </w:rPr>
              <w:t xml:space="preserve">«Мой щенок»), А. Л. </w:t>
            </w:r>
            <w:proofErr w:type="spellStart"/>
            <w:r w:rsidRPr="00F658D3">
              <w:rPr>
                <w:lang w:val="ru-RU"/>
              </w:rPr>
              <w:t>Барт</w:t>
            </w:r>
            <w:proofErr w:type="gramStart"/>
            <w:r w:rsidRPr="00F658D3">
              <w:rPr>
                <w:lang w:val="ru-RU"/>
              </w:rPr>
              <w:t>о</w:t>
            </w:r>
            <w:proofErr w:type="spellEnd"/>
            <w:r w:rsidRPr="00F658D3">
              <w:rPr>
                <w:lang w:val="ru-RU"/>
              </w:rPr>
              <w:t>(</w:t>
            </w:r>
            <w:proofErr w:type="gramEnd"/>
            <w:r w:rsidRPr="00F658D3">
              <w:rPr>
                <w:lang w:val="ru-RU"/>
              </w:rPr>
              <w:t xml:space="preserve">«Веревочка», «Мы не заметили жука...», «В школу», «Вовка </w:t>
            </w:r>
            <w:r w:rsidRPr="00F658D3">
              <w:rPr>
                <w:color w:val="00000A"/>
                <w:lang w:val="ru-RU"/>
              </w:rPr>
              <w:t xml:space="preserve">– </w:t>
            </w:r>
            <w:r w:rsidRPr="00F658D3">
              <w:rPr>
                <w:lang w:val="ru-RU"/>
              </w:rPr>
              <w:t>добрая душа»), Н. Н. Носовым («Затейники», «Живая шляпа»).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10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D031D9" w:rsidRDefault="004F671F" w:rsidP="00D031D9">
            <w:pPr>
              <w:pStyle w:val="13"/>
            </w:pPr>
            <w:r w:rsidRPr="00D031D9">
              <w:t xml:space="preserve">Я и мои </w:t>
            </w:r>
            <w:proofErr w:type="gramStart"/>
            <w:r w:rsidRPr="00D031D9">
              <w:t>друзья  .</w:t>
            </w:r>
            <w:proofErr w:type="gramEnd"/>
          </w:p>
          <w:p w:rsidR="004F671F" w:rsidRPr="00D031D9" w:rsidRDefault="004F671F" w:rsidP="00D031D9">
            <w:pPr>
              <w:pStyle w:val="13"/>
            </w:pPr>
          </w:p>
        </w:tc>
        <w:tc>
          <w:tcPr>
            <w:tcW w:w="12723" w:type="dxa"/>
          </w:tcPr>
          <w:p w:rsidR="004F671F" w:rsidRPr="00D031D9" w:rsidRDefault="004F671F" w:rsidP="00D031D9">
            <w:pPr>
              <w:pStyle w:val="13"/>
            </w:pPr>
            <w:r w:rsidRPr="00F658D3">
              <w:rPr>
                <w:lang w:val="ru-RU"/>
              </w:rPr>
              <w:t xml:space="preserve">В. Берестов. «За игрой», Э. </w:t>
            </w:r>
            <w:proofErr w:type="spellStart"/>
            <w:r w:rsidRPr="00F658D3">
              <w:rPr>
                <w:lang w:val="ru-RU"/>
              </w:rPr>
              <w:t>Мошковская</w:t>
            </w:r>
            <w:proofErr w:type="spellEnd"/>
            <w:r w:rsidRPr="00F658D3">
              <w:rPr>
                <w:lang w:val="ru-RU"/>
              </w:rPr>
              <w:t xml:space="preserve">. «Я ушел в свою обиду...», В. Берестов. «Гляжу с высоты...», В. Лунин. «Я и Вовка», Н. Булгаков.  «Анна, не грусти!», Ю. Ермолаев. </w:t>
            </w:r>
            <w:r w:rsidRPr="00D031D9">
              <w:t>«</w:t>
            </w:r>
            <w:proofErr w:type="spellStart"/>
            <w:r w:rsidRPr="00D031D9">
              <w:t>Два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пирожных</w:t>
            </w:r>
            <w:proofErr w:type="spellEnd"/>
            <w:r w:rsidRPr="00D031D9">
              <w:t xml:space="preserve">», В. Осеева. «Хорошее». 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6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D031D9" w:rsidRDefault="004F671F" w:rsidP="00D031D9">
            <w:pPr>
              <w:pStyle w:val="13"/>
            </w:pPr>
            <w:r w:rsidRPr="00D031D9">
              <w:t xml:space="preserve">Люблю природу русскую. Весна </w:t>
            </w:r>
          </w:p>
          <w:p w:rsidR="004F671F" w:rsidRPr="00D031D9" w:rsidRDefault="004F671F" w:rsidP="00D031D9">
            <w:pPr>
              <w:pStyle w:val="13"/>
            </w:pPr>
          </w:p>
        </w:tc>
        <w:tc>
          <w:tcPr>
            <w:tcW w:w="12723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gramStart"/>
            <w:r w:rsidRPr="00F658D3">
              <w:rPr>
                <w:color w:val="00000A"/>
                <w:lang w:val="ru-RU"/>
              </w:rPr>
              <w:t xml:space="preserve">Ф. Тютчев «Зима недаром злится», «Весенние воды»; А. Плещеев «Весна», «Сельская песенка»; А. Блок «На лугу»; С. Маршак «Снег теперь уже не тот»; И. Бунин «Матери»; А. Плещеев «В бурю»; Е. Благинина «Посидим в тишине»; Э. </w:t>
            </w:r>
            <w:proofErr w:type="spellStart"/>
            <w:r w:rsidRPr="00F658D3">
              <w:rPr>
                <w:color w:val="00000A"/>
                <w:lang w:val="ru-RU"/>
              </w:rPr>
              <w:t>Мошковская</w:t>
            </w:r>
            <w:proofErr w:type="spellEnd"/>
            <w:r w:rsidRPr="00F658D3">
              <w:rPr>
                <w:color w:val="00000A"/>
                <w:lang w:val="ru-RU"/>
              </w:rPr>
              <w:t xml:space="preserve"> «Я маму мою обидел». </w:t>
            </w:r>
            <w:proofErr w:type="gramEnd"/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6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И в шутку и </w:t>
            </w:r>
            <w:r w:rsidRPr="00F658D3">
              <w:rPr>
                <w:lang w:val="ru-RU"/>
              </w:rPr>
              <w:lastRenderedPageBreak/>
              <w:t xml:space="preserve">всерьёз. 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12723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gramStart"/>
            <w:r w:rsidRPr="00F658D3">
              <w:rPr>
                <w:color w:val="00000A"/>
                <w:lang w:val="ru-RU"/>
              </w:rPr>
              <w:lastRenderedPageBreak/>
              <w:t xml:space="preserve">Б. </w:t>
            </w:r>
            <w:proofErr w:type="spellStart"/>
            <w:r w:rsidRPr="00F658D3">
              <w:rPr>
                <w:color w:val="00000A"/>
                <w:lang w:val="ru-RU"/>
              </w:rPr>
              <w:t>Заходер</w:t>
            </w:r>
            <w:proofErr w:type="spellEnd"/>
            <w:r w:rsidRPr="00F658D3">
              <w:rPr>
                <w:color w:val="00000A"/>
                <w:lang w:val="ru-RU"/>
              </w:rPr>
              <w:t xml:space="preserve"> «Товарищам детям», «Что красивей всего?», «Песенки </w:t>
            </w:r>
            <w:proofErr w:type="spellStart"/>
            <w:r w:rsidRPr="00F658D3">
              <w:rPr>
                <w:color w:val="00000A"/>
                <w:lang w:val="ru-RU"/>
              </w:rPr>
              <w:t>Винни</w:t>
            </w:r>
            <w:proofErr w:type="spellEnd"/>
            <w:r w:rsidRPr="00F658D3">
              <w:rPr>
                <w:color w:val="00000A"/>
                <w:lang w:val="ru-RU"/>
              </w:rPr>
              <w:t xml:space="preserve"> Пуха»; Э. Успенский «</w:t>
            </w:r>
            <w:proofErr w:type="spellStart"/>
            <w:r w:rsidRPr="00F658D3">
              <w:rPr>
                <w:color w:val="00000A"/>
                <w:lang w:val="ru-RU"/>
              </w:rPr>
              <w:t>Чебурашка</w:t>
            </w:r>
            <w:proofErr w:type="spellEnd"/>
            <w:r w:rsidRPr="00F658D3">
              <w:rPr>
                <w:color w:val="00000A"/>
                <w:lang w:val="ru-RU"/>
              </w:rPr>
              <w:t xml:space="preserve">», «Если был </w:t>
            </w:r>
            <w:r w:rsidRPr="00F658D3">
              <w:rPr>
                <w:color w:val="00000A"/>
                <w:lang w:val="ru-RU"/>
              </w:rPr>
              <w:lastRenderedPageBreak/>
              <w:t xml:space="preserve">бы я девчонкой...», «Над нашей квартирой», «Память»; В. Берестов «Знакомый», «Путешественники», «Кисточка»; И. </w:t>
            </w:r>
            <w:proofErr w:type="spellStart"/>
            <w:r w:rsidRPr="00F658D3">
              <w:rPr>
                <w:color w:val="00000A"/>
                <w:lang w:val="ru-RU"/>
              </w:rPr>
              <w:t>Токмакова</w:t>
            </w:r>
            <w:proofErr w:type="spellEnd"/>
            <w:r w:rsidRPr="00F658D3">
              <w:rPr>
                <w:color w:val="00000A"/>
                <w:lang w:val="ru-RU"/>
              </w:rPr>
              <w:t xml:space="preserve"> «</w:t>
            </w:r>
            <w:proofErr w:type="spellStart"/>
            <w:r w:rsidRPr="00F658D3">
              <w:rPr>
                <w:color w:val="00000A"/>
                <w:lang w:val="ru-RU"/>
              </w:rPr>
              <w:t>Плим</w:t>
            </w:r>
            <w:proofErr w:type="spellEnd"/>
            <w:r w:rsidRPr="00F658D3">
              <w:rPr>
                <w:color w:val="00000A"/>
                <w:lang w:val="ru-RU"/>
              </w:rPr>
              <w:t xml:space="preserve">», «В чудной стране», Г. Остер «Будем знакомы». </w:t>
            </w:r>
            <w:proofErr w:type="gramEnd"/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lastRenderedPageBreak/>
              <w:t>6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D031D9" w:rsidRDefault="004F671F" w:rsidP="00D031D9">
            <w:pPr>
              <w:pStyle w:val="13"/>
            </w:pPr>
            <w:r w:rsidRPr="00D031D9">
              <w:lastRenderedPageBreak/>
              <w:t xml:space="preserve">Литература зарубежных стран </w:t>
            </w:r>
          </w:p>
          <w:p w:rsidR="004F671F" w:rsidRPr="00D031D9" w:rsidRDefault="004F671F" w:rsidP="00D031D9">
            <w:pPr>
              <w:pStyle w:val="13"/>
            </w:pPr>
          </w:p>
        </w:tc>
        <w:tc>
          <w:tcPr>
            <w:tcW w:w="12723" w:type="dxa"/>
          </w:tcPr>
          <w:p w:rsidR="004F671F" w:rsidRPr="00D031D9" w:rsidRDefault="004F671F" w:rsidP="00D031D9">
            <w:pPr>
              <w:pStyle w:val="13"/>
            </w:pPr>
            <w:r w:rsidRPr="00F658D3">
              <w:rPr>
                <w:lang w:val="ru-RU"/>
              </w:rPr>
              <w:t>Детский фольклор стран Западной Европы и Америки, произведения зарубежных классиков («Бульдог по кличке Дог», «Перчатки», «Храбрецы», «</w:t>
            </w:r>
            <w:proofErr w:type="spellStart"/>
            <w:r w:rsidRPr="00F658D3">
              <w:rPr>
                <w:lang w:val="ru-RU"/>
              </w:rPr>
              <w:t>Сюзон</w:t>
            </w:r>
            <w:proofErr w:type="spellEnd"/>
            <w:r w:rsidRPr="00F658D3">
              <w:rPr>
                <w:lang w:val="ru-RU"/>
              </w:rPr>
              <w:t xml:space="preserve"> и мотылек», «Знают мамы, знают дети»). Сказки Ш. Перро («Кот в сапогах», «Красная Шапочка»), Г. </w:t>
            </w:r>
            <w:r w:rsidRPr="00D031D9">
              <w:t>X</w:t>
            </w:r>
            <w:r w:rsidRPr="00F658D3">
              <w:rPr>
                <w:lang w:val="ru-RU"/>
              </w:rPr>
              <w:t>. Андерсена («Принцесса на горошине»), Э. Хогарт («</w:t>
            </w:r>
            <w:proofErr w:type="spellStart"/>
            <w:r w:rsidRPr="00F658D3">
              <w:rPr>
                <w:lang w:val="ru-RU"/>
              </w:rPr>
              <w:t>Мафин</w:t>
            </w:r>
            <w:proofErr w:type="spellEnd"/>
            <w:r w:rsidRPr="00F658D3">
              <w:rPr>
                <w:lang w:val="ru-RU"/>
              </w:rPr>
              <w:t xml:space="preserve"> и паук»). </w:t>
            </w:r>
            <w:proofErr w:type="spellStart"/>
            <w:r w:rsidRPr="00D031D9">
              <w:t>Обобщение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пройденного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материала</w:t>
            </w:r>
            <w:proofErr w:type="spellEnd"/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8</w:t>
            </w:r>
          </w:p>
        </w:tc>
      </w:tr>
      <w:tr w:rsidR="004F671F" w:rsidRPr="00D031D9" w:rsidTr="00F658D3">
        <w:tc>
          <w:tcPr>
            <w:tcW w:w="1702" w:type="dxa"/>
          </w:tcPr>
          <w:p w:rsidR="004F671F" w:rsidRPr="00D031D9" w:rsidRDefault="004F671F" w:rsidP="00D031D9">
            <w:pPr>
              <w:pStyle w:val="13"/>
            </w:pPr>
            <w:r w:rsidRPr="00D031D9">
              <w:t>Итого:</w:t>
            </w:r>
          </w:p>
        </w:tc>
        <w:tc>
          <w:tcPr>
            <w:tcW w:w="12723" w:type="dxa"/>
          </w:tcPr>
          <w:p w:rsidR="004F671F" w:rsidRPr="00D031D9" w:rsidRDefault="004F671F" w:rsidP="00D031D9">
            <w:pPr>
              <w:pStyle w:val="13"/>
            </w:pP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68</w:t>
            </w:r>
          </w:p>
        </w:tc>
      </w:tr>
    </w:tbl>
    <w:p w:rsidR="00AB4849" w:rsidRPr="00D031D9" w:rsidRDefault="0082342B" w:rsidP="00D031D9">
      <w:pPr>
        <w:pStyle w:val="13"/>
      </w:pP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  <w:r w:rsidRPr="00D031D9">
        <w:tab/>
      </w:r>
    </w:p>
    <w:p w:rsidR="009261F8" w:rsidRPr="00D031D9" w:rsidRDefault="009261F8" w:rsidP="00D031D9">
      <w:pPr>
        <w:pStyle w:val="13"/>
        <w:rPr>
          <w:lang w:val="tt-RU"/>
        </w:rPr>
      </w:pPr>
    </w:p>
    <w:p w:rsidR="009261F8" w:rsidRPr="00D031D9" w:rsidRDefault="009261F8" w:rsidP="00D031D9">
      <w:pPr>
        <w:pStyle w:val="13"/>
        <w:rPr>
          <w:lang w:val="tt-RU"/>
        </w:rPr>
      </w:pPr>
    </w:p>
    <w:p w:rsidR="00613997" w:rsidRPr="00D031D9" w:rsidRDefault="00613997" w:rsidP="00D031D9">
      <w:pPr>
        <w:pStyle w:val="13"/>
        <w:rPr>
          <w:lang w:val="tt-RU"/>
        </w:rPr>
        <w:sectPr w:rsidR="00613997" w:rsidRPr="00D031D9" w:rsidSect="00FD4502">
          <w:pgSz w:w="16838" w:h="11906" w:orient="landscape" w:code="9"/>
          <w:pgMar w:top="720" w:right="720" w:bottom="680" w:left="720" w:header="709" w:footer="709" w:gutter="0"/>
          <w:cols w:space="708"/>
          <w:titlePg/>
          <w:docGrid w:linePitch="360"/>
        </w:sectPr>
      </w:pPr>
    </w:p>
    <w:p w:rsidR="004F671F" w:rsidRPr="00D031D9" w:rsidRDefault="004F671F" w:rsidP="00D031D9">
      <w:pPr>
        <w:pStyle w:val="13"/>
      </w:pPr>
    </w:p>
    <w:p w:rsidR="004F671F" w:rsidRPr="00D031D9" w:rsidRDefault="004F671F" w:rsidP="00D031D9">
      <w:pPr>
        <w:pStyle w:val="13"/>
      </w:pPr>
    </w:p>
    <w:p w:rsidR="004F671F" w:rsidRPr="00D031D9" w:rsidRDefault="00D031D9" w:rsidP="00D031D9">
      <w:pPr>
        <w:pStyle w:val="13"/>
        <w:rPr>
          <w:b/>
        </w:rPr>
      </w:pPr>
      <w:r>
        <w:rPr>
          <w:lang w:val="ru-RU"/>
        </w:rPr>
        <w:t xml:space="preserve">                                                                                                      </w:t>
      </w:r>
      <w:r w:rsidR="004F671F" w:rsidRPr="00D031D9">
        <w:rPr>
          <w:b/>
        </w:rPr>
        <w:t>3 КЛАСС</w:t>
      </w:r>
    </w:p>
    <w:p w:rsidR="004F671F" w:rsidRPr="00D031D9" w:rsidRDefault="00D031D9" w:rsidP="00D031D9">
      <w:pPr>
        <w:pStyle w:val="13"/>
        <w:rPr>
          <w:b/>
          <w:lang w:bidi="he-IL"/>
        </w:rPr>
      </w:pPr>
      <w:r w:rsidRPr="00D031D9">
        <w:rPr>
          <w:b/>
          <w:lang w:val="ru-RU" w:bidi="he-IL"/>
        </w:rPr>
        <w:t xml:space="preserve">                                                                             </w:t>
      </w:r>
      <w:r w:rsidR="004F671F" w:rsidRPr="00D031D9">
        <w:rPr>
          <w:b/>
          <w:lang w:bidi="he-IL"/>
        </w:rPr>
        <w:t>СОДЕРЖАНИЕ    УЧЕБНОГО     ПРЕДМЕТА</w:t>
      </w:r>
    </w:p>
    <w:p w:rsidR="004F671F" w:rsidRPr="00D031D9" w:rsidRDefault="004F671F" w:rsidP="00D031D9">
      <w:pPr>
        <w:pStyle w:val="13"/>
        <w:rPr>
          <w:b/>
          <w:i/>
        </w:rPr>
      </w:pPr>
    </w:p>
    <w:tbl>
      <w:tblPr>
        <w:tblW w:w="5050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9"/>
        <w:gridCol w:w="10632"/>
        <w:gridCol w:w="2019"/>
      </w:tblGrid>
      <w:tr w:rsidR="004F671F" w:rsidRPr="00D031D9" w:rsidTr="00F658D3"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71F" w:rsidRPr="00D031D9" w:rsidRDefault="004F671F" w:rsidP="00D031D9">
            <w:pPr>
              <w:pStyle w:val="13"/>
            </w:pPr>
            <w:r w:rsidRPr="00D031D9">
              <w:t>Название раздела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71F" w:rsidRPr="00D031D9" w:rsidRDefault="004F671F" w:rsidP="00D031D9">
            <w:pPr>
              <w:pStyle w:val="13"/>
            </w:pPr>
            <w:r w:rsidRPr="00D031D9">
              <w:t>Краткое содержание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71F" w:rsidRPr="00D031D9" w:rsidRDefault="004F671F" w:rsidP="00D031D9">
            <w:pPr>
              <w:pStyle w:val="13"/>
            </w:pPr>
            <w:r w:rsidRPr="00D031D9">
              <w:t>Кол-во часов</w:t>
            </w:r>
          </w:p>
        </w:tc>
      </w:tr>
      <w:tr w:rsidR="004F671F" w:rsidRPr="00D031D9" w:rsidTr="00F658D3"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1</w:t>
            </w:r>
            <w:r w:rsidR="004E1B6F" w:rsidRPr="00F658D3">
              <w:rPr>
                <w:lang w:val="ru-RU"/>
              </w:rPr>
              <w:t>.</w:t>
            </w:r>
            <w:r w:rsidR="004E1B6F" w:rsidRPr="00F658D3">
              <w:rPr>
                <w:color w:val="333333"/>
                <w:shd w:val="clear" w:color="auto" w:fill="FFFFFF"/>
                <w:lang w:val="ru-RU"/>
              </w:rPr>
              <w:t>Самое великое чудо на свете.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F658D3" w:rsidRDefault="004E1B6F" w:rsidP="00D031D9">
            <w:pPr>
              <w:pStyle w:val="13"/>
              <w:rPr>
                <w:lang w:val="ru-RU"/>
              </w:rPr>
            </w:pPr>
            <w:r w:rsidRPr="00F658D3">
              <w:rPr>
                <w:shd w:val="clear" w:color="auto" w:fill="FFFFFF"/>
                <w:lang w:val="ru-RU"/>
              </w:rPr>
              <w:t>Рукописные книги Древней Руси. Первопечатник Иван Федоров.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71F" w:rsidRPr="00D031D9" w:rsidRDefault="004E1B6F" w:rsidP="00D031D9">
            <w:pPr>
              <w:pStyle w:val="13"/>
              <w:rPr>
                <w:lang w:val="ru-RU"/>
              </w:rPr>
            </w:pPr>
            <w:r w:rsidRPr="00D031D9">
              <w:t>2</w:t>
            </w:r>
          </w:p>
        </w:tc>
      </w:tr>
      <w:tr w:rsidR="004F671F" w:rsidRPr="00D031D9" w:rsidTr="00F658D3"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D031D9" w:rsidRDefault="004F671F" w:rsidP="00D031D9">
            <w:pPr>
              <w:pStyle w:val="13"/>
            </w:pPr>
            <w:r w:rsidRPr="00D031D9">
              <w:t xml:space="preserve">2. </w:t>
            </w:r>
            <w:r w:rsidR="004E1B6F" w:rsidRPr="00D031D9">
              <w:rPr>
                <w:color w:val="333333"/>
                <w:shd w:val="clear" w:color="auto" w:fill="FFFFFF"/>
              </w:rPr>
              <w:t>Устное народное творчество.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D031D9" w:rsidRDefault="004E1B6F" w:rsidP="00D031D9">
            <w:pPr>
              <w:pStyle w:val="13"/>
            </w:pPr>
            <w:r w:rsidRPr="00F658D3">
              <w:rPr>
                <w:shd w:val="clear" w:color="auto" w:fill="FFFFFF"/>
                <w:lang w:val="ru-RU"/>
              </w:rPr>
              <w:t>Русские народные песни. Докучные сказки. Произведения прикладного искусства.</w:t>
            </w:r>
            <w:r w:rsidR="00D808ED" w:rsidRPr="00F658D3">
              <w:rPr>
                <w:shd w:val="clear" w:color="auto" w:fill="FFFFFF"/>
                <w:lang w:val="ru-RU"/>
              </w:rPr>
              <w:t xml:space="preserve"> Сестрица </w:t>
            </w:r>
            <w:proofErr w:type="spellStart"/>
            <w:r w:rsidR="00D808ED" w:rsidRPr="00F658D3">
              <w:rPr>
                <w:shd w:val="clear" w:color="auto" w:fill="FFFFFF"/>
                <w:lang w:val="ru-RU"/>
              </w:rPr>
              <w:t>Алёнушка</w:t>
            </w:r>
            <w:proofErr w:type="spellEnd"/>
            <w:r w:rsidR="00D808ED" w:rsidRPr="00F658D3">
              <w:rPr>
                <w:shd w:val="clear" w:color="auto" w:fill="FFFFFF"/>
                <w:lang w:val="ru-RU"/>
              </w:rPr>
              <w:t xml:space="preserve"> и братец Иванушка. </w:t>
            </w:r>
            <w:proofErr w:type="spellStart"/>
            <w:r w:rsidR="00D808ED" w:rsidRPr="00D031D9">
              <w:rPr>
                <w:shd w:val="clear" w:color="auto" w:fill="FFFFFF"/>
              </w:rPr>
              <w:t>Иван</w:t>
            </w:r>
            <w:proofErr w:type="spellEnd"/>
            <w:r w:rsidR="00D808ED" w:rsidRPr="00D031D9">
              <w:rPr>
                <w:shd w:val="clear" w:color="auto" w:fill="FFFFFF"/>
              </w:rPr>
              <w:t xml:space="preserve"> – </w:t>
            </w:r>
            <w:proofErr w:type="spellStart"/>
            <w:r w:rsidR="00D808ED" w:rsidRPr="00D031D9">
              <w:rPr>
                <w:shd w:val="clear" w:color="auto" w:fill="FFFFFF"/>
              </w:rPr>
              <w:t>царевич</w:t>
            </w:r>
            <w:proofErr w:type="spellEnd"/>
            <w:r w:rsidR="00D808ED" w:rsidRPr="00D031D9">
              <w:rPr>
                <w:shd w:val="clear" w:color="auto" w:fill="FFFFFF"/>
              </w:rPr>
              <w:t xml:space="preserve"> и </w:t>
            </w:r>
            <w:proofErr w:type="spellStart"/>
            <w:r w:rsidR="00D808ED" w:rsidRPr="00D031D9">
              <w:rPr>
                <w:shd w:val="clear" w:color="auto" w:fill="FFFFFF"/>
              </w:rPr>
              <w:t>серый</w:t>
            </w:r>
            <w:proofErr w:type="spellEnd"/>
            <w:r w:rsidR="00D808ED" w:rsidRPr="00D031D9">
              <w:rPr>
                <w:shd w:val="clear" w:color="auto" w:fill="FFFFFF"/>
              </w:rPr>
              <w:t xml:space="preserve"> </w:t>
            </w:r>
            <w:proofErr w:type="spellStart"/>
            <w:r w:rsidR="00D808ED" w:rsidRPr="00D031D9">
              <w:rPr>
                <w:shd w:val="clear" w:color="auto" w:fill="FFFFFF"/>
              </w:rPr>
              <w:t>волк.Сивка</w:t>
            </w:r>
            <w:proofErr w:type="spellEnd"/>
            <w:r w:rsidR="00D808ED" w:rsidRPr="00D031D9">
              <w:rPr>
                <w:shd w:val="clear" w:color="auto" w:fill="FFFFFF"/>
              </w:rPr>
              <w:t xml:space="preserve"> – </w:t>
            </w:r>
            <w:proofErr w:type="spellStart"/>
            <w:r w:rsidR="00D808ED" w:rsidRPr="00D031D9">
              <w:rPr>
                <w:shd w:val="clear" w:color="auto" w:fill="FFFFFF"/>
              </w:rPr>
              <w:t>бурка</w:t>
            </w:r>
            <w:proofErr w:type="spellEnd"/>
            <w:r w:rsidR="00D808ED" w:rsidRPr="00D031D9">
              <w:rPr>
                <w:shd w:val="clear" w:color="auto" w:fill="FFFFFF"/>
              </w:rPr>
              <w:t>.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71F" w:rsidRPr="00D031D9" w:rsidRDefault="004E1B6F" w:rsidP="00D031D9">
            <w:pPr>
              <w:pStyle w:val="13"/>
            </w:pPr>
            <w:r w:rsidRPr="00D031D9">
              <w:t>4</w:t>
            </w:r>
          </w:p>
        </w:tc>
      </w:tr>
      <w:tr w:rsidR="004F671F" w:rsidRPr="00D031D9" w:rsidTr="00F658D3"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D031D9" w:rsidRDefault="004F671F" w:rsidP="00D031D9">
            <w:pPr>
              <w:pStyle w:val="13"/>
            </w:pPr>
            <w:r w:rsidRPr="00D031D9">
              <w:t>3.</w:t>
            </w:r>
            <w:r w:rsidRPr="00D031D9">
              <w:rPr>
                <w:lang w:val="ru-RU"/>
              </w:rPr>
              <w:t xml:space="preserve"> </w:t>
            </w:r>
            <w:r w:rsidR="00D808ED" w:rsidRPr="00D031D9">
              <w:rPr>
                <w:shd w:val="clear" w:color="auto" w:fill="FFFFFF"/>
              </w:rPr>
              <w:t>«ПОЭТИЧЕСКАЯ ТЕТРАДЬ 1»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Ф.Тютчев «Весенняя гроза»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.Ф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 xml:space="preserve">.Тютчев «Листья».А.Фет «Мама! Глянь – </w:t>
            </w:r>
            <w:proofErr w:type="spellStart"/>
            <w:r w:rsidRPr="00F658D3">
              <w:rPr>
                <w:rStyle w:val="c17"/>
                <w:color w:val="000000"/>
                <w:lang w:val="ru-RU"/>
              </w:rPr>
              <w:t>ка</w:t>
            </w:r>
            <w:proofErr w:type="spellEnd"/>
            <w:r w:rsidRPr="00F658D3">
              <w:rPr>
                <w:rStyle w:val="c17"/>
                <w:color w:val="000000"/>
                <w:lang w:val="ru-RU"/>
              </w:rPr>
              <w:t xml:space="preserve"> из окошка…»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.И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>.Никитин «Степь моя»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И.Никитин «Встреча зимы»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.И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>.Суриков «Детство».</w:t>
            </w:r>
            <w:r w:rsidRPr="00F658D3">
              <w:rPr>
                <w:rStyle w:val="c25"/>
                <w:color w:val="000000"/>
                <w:lang w:val="ru-RU"/>
              </w:rPr>
              <w:t>И.Суриков «Зима».</w:t>
            </w:r>
          </w:p>
          <w:p w:rsidR="004F671F" w:rsidRPr="00D031D9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71F" w:rsidRPr="00D031D9" w:rsidRDefault="00D808ED" w:rsidP="00D031D9">
            <w:pPr>
              <w:pStyle w:val="13"/>
            </w:pPr>
            <w:r w:rsidRPr="00D031D9">
              <w:t>5</w:t>
            </w:r>
          </w:p>
        </w:tc>
      </w:tr>
      <w:tr w:rsidR="004F671F" w:rsidRPr="00D031D9" w:rsidTr="00F658D3"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D031D9" w:rsidRDefault="004F671F" w:rsidP="00D031D9">
            <w:pPr>
              <w:pStyle w:val="13"/>
            </w:pPr>
            <w:r w:rsidRPr="00D031D9">
              <w:t>4.</w:t>
            </w:r>
            <w:r w:rsidR="00D808ED" w:rsidRPr="00D031D9">
              <w:rPr>
                <w:shd w:val="clear" w:color="auto" w:fill="FFFFFF"/>
              </w:rPr>
              <w:t xml:space="preserve">  «ВЕЛИКИЕ РУССКИЕ ПИСАТЕЛИ» 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А.Пушкин «Уж небо осенью дышало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 xml:space="preserve">..» 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 xml:space="preserve">А.Пушкин «Зимнее утро», «Зимний вечер» А.Пушкин «Сказка о царе </w:t>
            </w:r>
            <w:proofErr w:type="spellStart"/>
            <w:r w:rsidRPr="00F658D3">
              <w:rPr>
                <w:rStyle w:val="c17"/>
                <w:color w:val="000000"/>
                <w:lang w:val="ru-RU"/>
              </w:rPr>
              <w:t>Салтане</w:t>
            </w:r>
            <w:proofErr w:type="spellEnd"/>
            <w:r w:rsidRPr="00F658D3">
              <w:rPr>
                <w:rStyle w:val="c17"/>
                <w:color w:val="000000"/>
                <w:lang w:val="ru-RU"/>
              </w:rPr>
              <w:t>».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И.Крылов «Мартышка и очки»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.И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>.Крылов «Зеркало и обезьяна», «Мартышка и очки» И.Крылов «Ворона и лисица».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М.Лермонтов «Горные вершины»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.М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>.Лермонтов «На севере диком стоит одиноко…»М.Лермонтов «Утес», «Осень».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 xml:space="preserve">Детство </w:t>
            </w:r>
            <w:proofErr w:type="spellStart"/>
            <w:r w:rsidRPr="00F658D3">
              <w:rPr>
                <w:rStyle w:val="c17"/>
                <w:color w:val="000000"/>
                <w:lang w:val="ru-RU"/>
              </w:rPr>
              <w:t>Л.Толстого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.Л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>.Толстой</w:t>
            </w:r>
            <w:proofErr w:type="spellEnd"/>
            <w:r w:rsidRPr="00F658D3">
              <w:rPr>
                <w:rStyle w:val="c17"/>
                <w:color w:val="000000"/>
                <w:lang w:val="ru-RU"/>
              </w:rPr>
              <w:t xml:space="preserve"> «Акула».Л.Толстой «Прыжок». Л.Толстой «Лев и собачка»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.Л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>.Толстой «Какая бывает роса на траве».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71F" w:rsidRPr="00D031D9" w:rsidRDefault="00D808ED" w:rsidP="00D031D9">
            <w:pPr>
              <w:pStyle w:val="13"/>
            </w:pPr>
            <w:r w:rsidRPr="00D031D9">
              <w:t>16</w:t>
            </w:r>
          </w:p>
        </w:tc>
      </w:tr>
      <w:tr w:rsidR="004F671F" w:rsidRPr="00D031D9" w:rsidTr="00F658D3"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D031D9" w:rsidRDefault="004F671F" w:rsidP="00D031D9">
            <w:pPr>
              <w:pStyle w:val="13"/>
            </w:pPr>
            <w:r w:rsidRPr="00D031D9">
              <w:t>5</w:t>
            </w:r>
            <w:r w:rsidR="004E1B6F" w:rsidRPr="00D031D9">
              <w:t>.</w:t>
            </w:r>
            <w:r w:rsidR="00D808ED" w:rsidRPr="00D031D9">
              <w:rPr>
                <w:shd w:val="clear" w:color="auto" w:fill="FFFFFF"/>
              </w:rPr>
              <w:t xml:space="preserve"> «ПОЭТИЧЕСКАЯ ТЕТРАДЬ 2» 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D031D9" w:rsidRDefault="00D808ED" w:rsidP="00D031D9">
            <w:pPr>
              <w:pStyle w:val="13"/>
            </w:pPr>
            <w:r w:rsidRPr="00F658D3">
              <w:rPr>
                <w:shd w:val="clear" w:color="auto" w:fill="FFFFFF"/>
                <w:lang w:val="ru-RU"/>
              </w:rPr>
              <w:t>Н.Некрасов «Славная осень!</w:t>
            </w:r>
            <w:proofErr w:type="gramStart"/>
            <w:r w:rsidRPr="00F658D3">
              <w:rPr>
                <w:shd w:val="clear" w:color="auto" w:fill="FFFFFF"/>
                <w:lang w:val="ru-RU"/>
              </w:rPr>
              <w:t>»Н</w:t>
            </w:r>
            <w:proofErr w:type="gramEnd"/>
            <w:r w:rsidRPr="00F658D3">
              <w:rPr>
                <w:shd w:val="clear" w:color="auto" w:fill="FFFFFF"/>
                <w:lang w:val="ru-RU"/>
              </w:rPr>
              <w:t xml:space="preserve">.Некрасов «Дедушка </w:t>
            </w:r>
            <w:proofErr w:type="spellStart"/>
            <w:r w:rsidRPr="00F658D3">
              <w:rPr>
                <w:shd w:val="clear" w:color="auto" w:fill="FFFFFF"/>
                <w:lang w:val="ru-RU"/>
              </w:rPr>
              <w:t>Мазай</w:t>
            </w:r>
            <w:proofErr w:type="spellEnd"/>
            <w:r w:rsidRPr="00F658D3">
              <w:rPr>
                <w:shd w:val="clear" w:color="auto" w:fill="FFFFFF"/>
                <w:lang w:val="ru-RU"/>
              </w:rPr>
              <w:t xml:space="preserve"> и зайцы».К.Бальмонт «Золотое слово». </w:t>
            </w:r>
            <w:proofErr w:type="spellStart"/>
            <w:r w:rsidRPr="00D031D9">
              <w:rPr>
                <w:shd w:val="clear" w:color="auto" w:fill="FFFFFF"/>
              </w:rPr>
              <w:t>И.Бунин</w:t>
            </w:r>
            <w:proofErr w:type="spellEnd"/>
            <w:r w:rsidRPr="00D031D9">
              <w:rPr>
                <w:shd w:val="clear" w:color="auto" w:fill="FFFFFF"/>
              </w:rPr>
              <w:t xml:space="preserve"> «</w:t>
            </w:r>
            <w:proofErr w:type="spellStart"/>
            <w:r w:rsidRPr="00D031D9">
              <w:rPr>
                <w:shd w:val="clear" w:color="auto" w:fill="FFFFFF"/>
              </w:rPr>
              <w:t>Детство</w:t>
            </w:r>
            <w:proofErr w:type="spellEnd"/>
            <w:r w:rsidRPr="00D031D9">
              <w:rPr>
                <w:shd w:val="clear" w:color="auto" w:fill="FFFFFF"/>
              </w:rPr>
              <w:t>», «</w:t>
            </w:r>
            <w:proofErr w:type="spellStart"/>
            <w:r w:rsidRPr="00D031D9">
              <w:rPr>
                <w:shd w:val="clear" w:color="auto" w:fill="FFFFFF"/>
              </w:rPr>
              <w:t>Полевые</w:t>
            </w:r>
            <w:proofErr w:type="spellEnd"/>
            <w:r w:rsidRPr="00D031D9">
              <w:rPr>
                <w:shd w:val="clear" w:color="auto" w:fill="FFFFFF"/>
              </w:rPr>
              <w:t xml:space="preserve"> </w:t>
            </w:r>
            <w:proofErr w:type="spellStart"/>
            <w:r w:rsidRPr="00D031D9">
              <w:rPr>
                <w:shd w:val="clear" w:color="auto" w:fill="FFFFFF"/>
              </w:rPr>
              <w:t>цветы</w:t>
            </w:r>
            <w:proofErr w:type="spellEnd"/>
            <w:r w:rsidRPr="00D031D9">
              <w:rPr>
                <w:shd w:val="clear" w:color="auto" w:fill="FFFFFF"/>
              </w:rPr>
              <w:t>».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71F" w:rsidRPr="00D031D9" w:rsidRDefault="004E1B6F" w:rsidP="00D031D9">
            <w:pPr>
              <w:pStyle w:val="13"/>
            </w:pPr>
            <w:r w:rsidRPr="00D031D9">
              <w:t>5</w:t>
            </w:r>
            <w:r w:rsidR="004F671F" w:rsidRPr="00D031D9">
              <w:t xml:space="preserve"> </w:t>
            </w:r>
          </w:p>
        </w:tc>
      </w:tr>
      <w:tr w:rsidR="004F671F" w:rsidRPr="00D031D9" w:rsidTr="00F658D3"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D031D9" w:rsidRDefault="004F671F" w:rsidP="00D031D9">
            <w:pPr>
              <w:pStyle w:val="13"/>
            </w:pPr>
            <w:r w:rsidRPr="00D031D9">
              <w:t>6</w:t>
            </w:r>
            <w:r w:rsidR="004E1B6F" w:rsidRPr="00D031D9">
              <w:t>.</w:t>
            </w:r>
            <w:r w:rsidR="00D808ED" w:rsidRPr="00D031D9">
              <w:rPr>
                <w:shd w:val="clear" w:color="auto" w:fill="FFFFFF"/>
              </w:rPr>
              <w:t xml:space="preserve"> «ЛИТЕРАТУРНЫЕ СКАЗКИ» 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Д.Мамин – Сибиряк «</w:t>
            </w:r>
            <w:proofErr w:type="spellStart"/>
            <w:r w:rsidRPr="00F658D3">
              <w:rPr>
                <w:rStyle w:val="c17"/>
                <w:color w:val="000000"/>
                <w:lang w:val="ru-RU"/>
              </w:rPr>
              <w:t>Аленушкины</w:t>
            </w:r>
            <w:proofErr w:type="spellEnd"/>
            <w:r w:rsidRPr="00F658D3">
              <w:rPr>
                <w:rStyle w:val="c17"/>
                <w:color w:val="000000"/>
                <w:lang w:val="ru-RU"/>
              </w:rPr>
              <w:t xml:space="preserve"> сказки»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.Д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>.Мамин – Сибиряк «Сказка про храброго зайца…»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В.Гаршин «Лягушка – путешественница». В.Одоевский «Мороз Иванович».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71F" w:rsidRPr="00D031D9" w:rsidRDefault="00D808ED" w:rsidP="00D031D9">
            <w:pPr>
              <w:pStyle w:val="13"/>
            </w:pPr>
            <w:r w:rsidRPr="00D031D9">
              <w:t>5</w:t>
            </w:r>
          </w:p>
        </w:tc>
      </w:tr>
      <w:tr w:rsidR="004F671F" w:rsidRPr="00D031D9" w:rsidTr="00D808ED">
        <w:trPr>
          <w:trHeight w:val="234"/>
        </w:trPr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D031D9" w:rsidRDefault="004F671F" w:rsidP="00D031D9">
            <w:pPr>
              <w:pStyle w:val="13"/>
            </w:pPr>
            <w:r w:rsidRPr="00D031D9">
              <w:t xml:space="preserve">7. </w:t>
            </w:r>
            <w:proofErr w:type="gramStart"/>
            <w:r w:rsidR="00D808ED" w:rsidRPr="00D031D9">
              <w:rPr>
                <w:shd w:val="clear" w:color="auto" w:fill="FFFFFF"/>
              </w:rPr>
              <w:t>.«</w:t>
            </w:r>
            <w:proofErr w:type="gramEnd"/>
            <w:r w:rsidR="00D808ED" w:rsidRPr="00D031D9">
              <w:rPr>
                <w:shd w:val="clear" w:color="auto" w:fill="FFFFFF"/>
              </w:rPr>
              <w:t>БЫЛИ – НЕБЫЛИЦЫ»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D031D9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shd w:val="clear" w:color="auto" w:fill="FFFFFF"/>
                <w:lang w:val="ru-RU"/>
              </w:rPr>
              <w:t xml:space="preserve">М.Горький «Случай с </w:t>
            </w:r>
            <w:proofErr w:type="spellStart"/>
            <w:r w:rsidRPr="00F658D3">
              <w:rPr>
                <w:shd w:val="clear" w:color="auto" w:fill="FFFFFF"/>
                <w:lang w:val="ru-RU"/>
              </w:rPr>
              <w:t>Евсейкой</w:t>
            </w:r>
            <w:proofErr w:type="spellEnd"/>
            <w:r w:rsidRPr="00F658D3">
              <w:rPr>
                <w:shd w:val="clear" w:color="auto" w:fill="FFFFFF"/>
                <w:lang w:val="ru-RU"/>
              </w:rPr>
              <w:t>». К.Паустовский «Растрепанный воробей». А.Куприн «Слон».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71F" w:rsidRPr="00D031D9" w:rsidRDefault="00D808ED" w:rsidP="00D031D9">
            <w:pPr>
              <w:pStyle w:val="13"/>
            </w:pPr>
            <w:r w:rsidRPr="00D031D9">
              <w:t>3</w:t>
            </w:r>
          </w:p>
        </w:tc>
      </w:tr>
      <w:tr w:rsidR="00D808ED" w:rsidRPr="00D031D9" w:rsidTr="00D808ED">
        <w:trPr>
          <w:trHeight w:val="511"/>
        </w:trPr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D031D9" w:rsidRDefault="00D808ED" w:rsidP="00D031D9">
            <w:pPr>
              <w:pStyle w:val="13"/>
            </w:pPr>
            <w:r w:rsidRPr="00D031D9">
              <w:t>8.</w:t>
            </w:r>
            <w:r w:rsidRPr="00D031D9">
              <w:rPr>
                <w:shd w:val="clear" w:color="auto" w:fill="FFFFFF"/>
              </w:rPr>
              <w:t xml:space="preserve"> «ПОЭТИЧЕСКАЯ ТЕТРАДЬ 3»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D031D9" w:rsidRDefault="00D808ED" w:rsidP="00D031D9">
            <w:pPr>
              <w:pStyle w:val="13"/>
            </w:pPr>
            <w:r w:rsidRPr="00F658D3">
              <w:rPr>
                <w:shd w:val="clear" w:color="auto" w:fill="FFFFFF"/>
                <w:lang w:val="ru-RU"/>
              </w:rPr>
              <w:t xml:space="preserve">С.Черный «Воробей», «Слон». А.Блок «Сны», «Ворона», Ветхая избушка». </w:t>
            </w:r>
            <w:proofErr w:type="spellStart"/>
            <w:r w:rsidRPr="00D031D9">
              <w:rPr>
                <w:shd w:val="clear" w:color="auto" w:fill="FFFFFF"/>
              </w:rPr>
              <w:t>С.Есенин</w:t>
            </w:r>
            <w:proofErr w:type="spellEnd"/>
            <w:r w:rsidRPr="00D031D9">
              <w:rPr>
                <w:shd w:val="clear" w:color="auto" w:fill="FFFFFF"/>
              </w:rPr>
              <w:t xml:space="preserve"> «</w:t>
            </w:r>
            <w:proofErr w:type="spellStart"/>
            <w:r w:rsidRPr="00D031D9">
              <w:rPr>
                <w:shd w:val="clear" w:color="auto" w:fill="FFFFFF"/>
              </w:rPr>
              <w:t>Черемуха</w:t>
            </w:r>
            <w:proofErr w:type="spellEnd"/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8ED" w:rsidRPr="00D031D9" w:rsidRDefault="00D808ED" w:rsidP="00D031D9">
            <w:pPr>
              <w:pStyle w:val="13"/>
            </w:pPr>
            <w:r w:rsidRPr="00D031D9">
              <w:t>3</w:t>
            </w:r>
          </w:p>
        </w:tc>
      </w:tr>
      <w:tr w:rsidR="00D808ED" w:rsidRPr="00D031D9" w:rsidTr="00D808ED">
        <w:trPr>
          <w:trHeight w:val="547"/>
        </w:trPr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D031D9" w:rsidRDefault="00D808ED" w:rsidP="00D031D9">
            <w:pPr>
              <w:pStyle w:val="13"/>
            </w:pPr>
            <w:r w:rsidRPr="00D031D9">
              <w:t>9.</w:t>
            </w:r>
            <w:r w:rsidRPr="00D031D9">
              <w:rPr>
                <w:shd w:val="clear" w:color="auto" w:fill="FFFFFF"/>
              </w:rPr>
              <w:t xml:space="preserve">  «ЛЮБИ ЖИВОЕ» 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М.Пришвин «Моя Родина». И.Соколов-Микитов «</w:t>
            </w:r>
            <w:proofErr w:type="spellStart"/>
            <w:r w:rsidRPr="00F658D3">
              <w:rPr>
                <w:rStyle w:val="c17"/>
                <w:color w:val="000000"/>
                <w:lang w:val="ru-RU"/>
              </w:rPr>
              <w:t>Листопадничек</w:t>
            </w:r>
            <w:proofErr w:type="spellEnd"/>
            <w:r w:rsidRPr="00F658D3">
              <w:rPr>
                <w:rStyle w:val="c17"/>
                <w:color w:val="000000"/>
                <w:lang w:val="ru-RU"/>
              </w:rPr>
              <w:t xml:space="preserve">». В.Белов «Малька провинилась», «Ещё раз 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про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 xml:space="preserve"> Мальку».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В.Бианки «Мышонок Пик».</w:t>
            </w:r>
          </w:p>
          <w:p w:rsidR="00D808ED" w:rsidRPr="00D031D9" w:rsidRDefault="00D808ED" w:rsidP="00D031D9">
            <w:pPr>
              <w:pStyle w:val="13"/>
            </w:pPr>
            <w:r w:rsidRPr="00F658D3">
              <w:rPr>
                <w:rStyle w:val="c17"/>
                <w:color w:val="000000"/>
                <w:lang w:val="ru-RU"/>
              </w:rPr>
              <w:t>Б.Житков «Про обезьянку». В.Дуров «Наша Жучка». В.Астафьев «</w:t>
            </w:r>
            <w:proofErr w:type="spellStart"/>
            <w:r w:rsidRPr="00F658D3">
              <w:rPr>
                <w:rStyle w:val="c17"/>
                <w:color w:val="000000"/>
                <w:lang w:val="ru-RU"/>
              </w:rPr>
              <w:t>Капалуха</w:t>
            </w:r>
            <w:proofErr w:type="spellEnd"/>
            <w:r w:rsidRPr="00F658D3">
              <w:rPr>
                <w:rStyle w:val="c17"/>
                <w:color w:val="000000"/>
                <w:lang w:val="ru-RU"/>
              </w:rPr>
              <w:t xml:space="preserve">». </w:t>
            </w:r>
            <w:proofErr w:type="spellStart"/>
            <w:r w:rsidRPr="00D031D9">
              <w:rPr>
                <w:rStyle w:val="c17"/>
                <w:color w:val="000000"/>
              </w:rPr>
              <w:t>В.Драгунский</w:t>
            </w:r>
            <w:proofErr w:type="spellEnd"/>
            <w:r w:rsidRPr="00D031D9">
              <w:rPr>
                <w:rStyle w:val="c17"/>
                <w:color w:val="000000"/>
              </w:rPr>
              <w:t xml:space="preserve"> «</w:t>
            </w:r>
            <w:proofErr w:type="spellStart"/>
            <w:r w:rsidRPr="00D031D9">
              <w:rPr>
                <w:rStyle w:val="c17"/>
                <w:color w:val="000000"/>
              </w:rPr>
              <w:t>Он</w:t>
            </w:r>
            <w:proofErr w:type="spellEnd"/>
            <w:r w:rsidRPr="00D031D9">
              <w:rPr>
                <w:rStyle w:val="c17"/>
                <w:color w:val="000000"/>
              </w:rPr>
              <w:t xml:space="preserve"> </w:t>
            </w:r>
            <w:proofErr w:type="spellStart"/>
            <w:r w:rsidRPr="00D031D9">
              <w:rPr>
                <w:rStyle w:val="c17"/>
                <w:color w:val="000000"/>
              </w:rPr>
              <w:lastRenderedPageBreak/>
              <w:t>живой</w:t>
            </w:r>
            <w:proofErr w:type="spellEnd"/>
            <w:r w:rsidRPr="00D031D9">
              <w:rPr>
                <w:rStyle w:val="c17"/>
                <w:color w:val="000000"/>
              </w:rPr>
              <w:t xml:space="preserve"> и светится…»</w:t>
            </w:r>
          </w:p>
          <w:p w:rsidR="00D808ED" w:rsidRPr="00D031D9" w:rsidRDefault="00D808ED" w:rsidP="00D031D9">
            <w:pPr>
              <w:pStyle w:val="13"/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8ED" w:rsidRPr="00D031D9" w:rsidRDefault="00D808ED" w:rsidP="00D031D9">
            <w:pPr>
              <w:pStyle w:val="13"/>
            </w:pPr>
            <w:r w:rsidRPr="00D031D9">
              <w:lastRenderedPageBreak/>
              <w:t>9</w:t>
            </w:r>
          </w:p>
        </w:tc>
      </w:tr>
      <w:tr w:rsidR="00D808ED" w:rsidRPr="00D031D9" w:rsidTr="00D808ED">
        <w:trPr>
          <w:trHeight w:val="335"/>
        </w:trPr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D031D9" w:rsidRDefault="00D808ED" w:rsidP="00D031D9">
            <w:pPr>
              <w:pStyle w:val="13"/>
            </w:pPr>
            <w:r w:rsidRPr="00D031D9">
              <w:lastRenderedPageBreak/>
              <w:t>10.</w:t>
            </w:r>
            <w:r w:rsidRPr="00D031D9">
              <w:rPr>
                <w:shd w:val="clear" w:color="auto" w:fill="FFFFFF"/>
              </w:rPr>
              <w:t xml:space="preserve"> «ПОЭТИЧЕСКАЯ ТЕТРАДЬ 4»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С.Маршак «Гроза днем», «В лесу над росистой поляной…»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</w:t>
            </w:r>
            <w:proofErr w:type="spellStart"/>
            <w:r w:rsidRPr="00F658D3">
              <w:rPr>
                <w:rStyle w:val="c17"/>
                <w:color w:val="000000"/>
                <w:lang w:val="ru-RU"/>
              </w:rPr>
              <w:t>А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>.Барто</w:t>
            </w:r>
            <w:proofErr w:type="spellEnd"/>
            <w:r w:rsidRPr="00F658D3">
              <w:rPr>
                <w:rStyle w:val="c17"/>
                <w:color w:val="000000"/>
                <w:lang w:val="ru-RU"/>
              </w:rPr>
              <w:t xml:space="preserve"> «Разлука», «В театре».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С.Михалков «Если», «Рисунок». Е. Благинина «</w:t>
            </w:r>
            <w:proofErr w:type="spellStart"/>
            <w:r w:rsidRPr="00F658D3">
              <w:rPr>
                <w:rStyle w:val="c17"/>
                <w:color w:val="000000"/>
                <w:lang w:val="ru-RU"/>
              </w:rPr>
              <w:t>Кукушечка</w:t>
            </w:r>
            <w:proofErr w:type="spellEnd"/>
            <w:r w:rsidRPr="00F658D3">
              <w:rPr>
                <w:rStyle w:val="c17"/>
                <w:color w:val="000000"/>
                <w:lang w:val="ru-RU"/>
              </w:rPr>
              <w:t>», «Котенок».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8ED" w:rsidRPr="00D031D9" w:rsidRDefault="00D808ED" w:rsidP="00D031D9">
            <w:pPr>
              <w:pStyle w:val="13"/>
            </w:pPr>
            <w:r w:rsidRPr="00D031D9">
              <w:t>3</w:t>
            </w:r>
          </w:p>
        </w:tc>
      </w:tr>
      <w:tr w:rsidR="00D808ED" w:rsidRPr="00D031D9" w:rsidTr="00D808ED">
        <w:trPr>
          <w:trHeight w:val="268"/>
        </w:trPr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11.</w:t>
            </w:r>
            <w:r w:rsidRPr="00F658D3">
              <w:rPr>
                <w:shd w:val="clear" w:color="auto" w:fill="FFFFFF"/>
                <w:lang w:val="ru-RU"/>
              </w:rPr>
              <w:t xml:space="preserve"> .«СОБИРАЙ ПО ЯГОДКЕ – НАБЕРЕШЬ КУЗОВОК»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Б.Шергин «Собирай по ягодке – наберешь кузовок» А.Платонов «Цветок на земле»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.М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>.Зощенко «Золотые слова».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М.Зощенко «Великие путешественники»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.Н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 xml:space="preserve">.Носов «Федина задача». Н.Носов «Телефон». </w:t>
            </w:r>
            <w:r w:rsidRPr="00D031D9">
              <w:rPr>
                <w:rStyle w:val="c17"/>
                <w:color w:val="000000"/>
              </w:rPr>
              <w:t> </w:t>
            </w:r>
            <w:r w:rsidRPr="00F658D3">
              <w:rPr>
                <w:rStyle w:val="c17"/>
                <w:color w:val="000000"/>
                <w:lang w:val="ru-RU"/>
              </w:rPr>
              <w:t>В.Драгунский « Друг детства».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8ED" w:rsidRPr="00D031D9" w:rsidRDefault="00D808ED" w:rsidP="00D031D9">
            <w:pPr>
              <w:pStyle w:val="13"/>
            </w:pPr>
            <w:r w:rsidRPr="00D031D9">
              <w:t>8</w:t>
            </w:r>
          </w:p>
        </w:tc>
      </w:tr>
      <w:tr w:rsidR="00D808ED" w:rsidRPr="00D031D9" w:rsidTr="00D808ED">
        <w:trPr>
          <w:trHeight w:val="519"/>
        </w:trPr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D031D9" w:rsidRDefault="00D808ED" w:rsidP="00D031D9">
            <w:pPr>
              <w:pStyle w:val="13"/>
            </w:pPr>
            <w:r w:rsidRPr="00D031D9">
              <w:t>12.</w:t>
            </w:r>
            <w:r w:rsidRPr="00D031D9">
              <w:rPr>
                <w:shd w:val="clear" w:color="auto" w:fill="FFFFFF"/>
              </w:rPr>
              <w:t xml:space="preserve">  «ПО СТРАНИЦАМ ДЕТСКИХ ЖУРНАЛОВ»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Л.Кассиль «Отметки Риммы Лебедевой» Ю.Ермолаев «Проговорился», «Воспитатели». Г.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Остер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 xml:space="preserve"> «Вредные советы».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Г.Остер «Как получаются легенды»</w:t>
            </w:r>
            <w:proofErr w:type="gramStart"/>
            <w:r w:rsidRPr="00F658D3">
              <w:rPr>
                <w:rStyle w:val="c17"/>
                <w:color w:val="000000"/>
                <w:lang w:val="ru-RU"/>
              </w:rPr>
              <w:t>.</w:t>
            </w:r>
            <w:proofErr w:type="spellStart"/>
            <w:r w:rsidRPr="00F658D3">
              <w:rPr>
                <w:rStyle w:val="c17"/>
                <w:color w:val="000000"/>
                <w:lang w:val="ru-RU"/>
              </w:rPr>
              <w:t>Р</w:t>
            </w:r>
            <w:proofErr w:type="gramEnd"/>
            <w:r w:rsidRPr="00F658D3">
              <w:rPr>
                <w:rStyle w:val="c17"/>
                <w:color w:val="000000"/>
                <w:lang w:val="ru-RU"/>
              </w:rPr>
              <w:t>.Сеф</w:t>
            </w:r>
            <w:proofErr w:type="spellEnd"/>
            <w:r w:rsidRPr="00F658D3">
              <w:rPr>
                <w:rStyle w:val="c17"/>
                <w:color w:val="000000"/>
                <w:lang w:val="ru-RU"/>
              </w:rPr>
              <w:t xml:space="preserve"> «Веселые стихи».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8ED" w:rsidRPr="00D031D9" w:rsidRDefault="00D808ED" w:rsidP="00D031D9">
            <w:pPr>
              <w:pStyle w:val="13"/>
            </w:pPr>
            <w:r w:rsidRPr="00D031D9">
              <w:t>3</w:t>
            </w:r>
          </w:p>
        </w:tc>
      </w:tr>
      <w:tr w:rsidR="00D808ED" w:rsidRPr="00D031D9" w:rsidTr="00D808ED">
        <w:trPr>
          <w:trHeight w:val="697"/>
        </w:trPr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D031D9" w:rsidRDefault="00D808ED" w:rsidP="00D031D9">
            <w:pPr>
              <w:pStyle w:val="13"/>
            </w:pPr>
            <w:r w:rsidRPr="00D031D9">
              <w:t>13.</w:t>
            </w:r>
            <w:r w:rsidRPr="00D031D9">
              <w:rPr>
                <w:shd w:val="clear" w:color="auto" w:fill="FFFFFF"/>
              </w:rPr>
              <w:t xml:space="preserve"> «ЗАРУБЕЖНАЯ ЛИТЕРАТУРА»</w:t>
            </w: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Мифы Древней Греции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  <w:r w:rsidRPr="00F658D3">
              <w:rPr>
                <w:rStyle w:val="c17"/>
                <w:color w:val="000000"/>
                <w:lang w:val="ru-RU"/>
              </w:rPr>
              <w:t>Г.-Х.Андерсен «Гадкий утенок»</w:t>
            </w:r>
          </w:p>
          <w:p w:rsidR="00D808ED" w:rsidRPr="00F658D3" w:rsidRDefault="00D808ED" w:rsidP="00D031D9">
            <w:pPr>
              <w:pStyle w:val="13"/>
              <w:rPr>
                <w:lang w:val="ru-RU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8ED" w:rsidRPr="00D031D9" w:rsidRDefault="00D808ED" w:rsidP="00D031D9">
            <w:pPr>
              <w:pStyle w:val="13"/>
            </w:pPr>
            <w:r w:rsidRPr="00D031D9">
              <w:t>2</w:t>
            </w:r>
          </w:p>
        </w:tc>
      </w:tr>
      <w:tr w:rsidR="004F671F" w:rsidRPr="00D031D9" w:rsidTr="00F658D3"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D031D9" w:rsidRDefault="004F671F" w:rsidP="00D031D9">
            <w:pPr>
              <w:pStyle w:val="13"/>
            </w:pPr>
          </w:p>
        </w:tc>
        <w:tc>
          <w:tcPr>
            <w:tcW w:w="3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71F" w:rsidRPr="00D031D9" w:rsidRDefault="004F671F" w:rsidP="00D031D9">
            <w:pPr>
              <w:pStyle w:val="13"/>
            </w:pPr>
            <w:r w:rsidRPr="00D031D9">
              <w:t>Итого: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71F" w:rsidRPr="00D031D9" w:rsidRDefault="004F671F" w:rsidP="00D031D9">
            <w:pPr>
              <w:pStyle w:val="13"/>
              <w:rPr>
                <w:lang w:val="ru-RU"/>
              </w:rPr>
            </w:pPr>
            <w:r w:rsidRPr="00D031D9">
              <w:rPr>
                <w:lang w:val="ru-RU"/>
              </w:rPr>
              <w:t>68</w:t>
            </w:r>
          </w:p>
        </w:tc>
      </w:tr>
    </w:tbl>
    <w:p w:rsidR="004F671F" w:rsidRPr="00D031D9" w:rsidRDefault="004F671F" w:rsidP="00D031D9">
      <w:pPr>
        <w:pStyle w:val="13"/>
      </w:pPr>
    </w:p>
    <w:p w:rsidR="004F671F" w:rsidRPr="00D031D9" w:rsidRDefault="00D031D9" w:rsidP="00D031D9">
      <w:pPr>
        <w:pStyle w:val="13"/>
        <w:rPr>
          <w:b/>
        </w:rPr>
      </w:pPr>
      <w:r w:rsidRPr="00D031D9">
        <w:rPr>
          <w:b/>
          <w:lang w:val="ru-RU"/>
        </w:rPr>
        <w:t xml:space="preserve">                                                                                                              </w:t>
      </w:r>
      <w:r w:rsidR="004F671F" w:rsidRPr="00D031D9">
        <w:rPr>
          <w:b/>
        </w:rPr>
        <w:t>4 КЛАСС</w:t>
      </w:r>
    </w:p>
    <w:p w:rsidR="004F671F" w:rsidRPr="00D031D9" w:rsidRDefault="00D031D9" w:rsidP="00D031D9">
      <w:pPr>
        <w:pStyle w:val="13"/>
        <w:rPr>
          <w:b/>
          <w:color w:val="000000" w:themeColor="text1"/>
          <w:lang w:bidi="he-IL"/>
        </w:rPr>
      </w:pPr>
      <w:r w:rsidRPr="00D031D9">
        <w:rPr>
          <w:b/>
          <w:color w:val="000000" w:themeColor="text1"/>
          <w:lang w:val="ru-RU" w:bidi="he-IL"/>
        </w:rPr>
        <w:t xml:space="preserve">                                                                                            </w:t>
      </w:r>
      <w:r w:rsidR="004F671F" w:rsidRPr="00D031D9">
        <w:rPr>
          <w:b/>
          <w:color w:val="000000" w:themeColor="text1"/>
          <w:lang w:bidi="he-IL"/>
        </w:rPr>
        <w:t>СОДЕРЖАНИЕ УЧЕБНОГО ПРЕДМЕТА</w:t>
      </w:r>
    </w:p>
    <w:tbl>
      <w:tblPr>
        <w:tblStyle w:val="a3"/>
        <w:tblW w:w="15559" w:type="dxa"/>
        <w:tblLayout w:type="fixed"/>
        <w:tblLook w:val="04A0"/>
      </w:tblPr>
      <w:tblGrid>
        <w:gridCol w:w="1384"/>
        <w:gridCol w:w="12899"/>
        <w:gridCol w:w="1276"/>
      </w:tblGrid>
      <w:tr w:rsidR="004F671F" w:rsidRPr="00D031D9" w:rsidTr="00F658D3">
        <w:tc>
          <w:tcPr>
            <w:tcW w:w="1384" w:type="dxa"/>
          </w:tcPr>
          <w:p w:rsidR="004F671F" w:rsidRPr="00D031D9" w:rsidRDefault="004F671F" w:rsidP="00D031D9">
            <w:pPr>
              <w:pStyle w:val="13"/>
            </w:pPr>
            <w:r w:rsidRPr="00D031D9">
              <w:t>Название раздела</w:t>
            </w:r>
          </w:p>
        </w:tc>
        <w:tc>
          <w:tcPr>
            <w:tcW w:w="12899" w:type="dxa"/>
          </w:tcPr>
          <w:p w:rsidR="004F671F" w:rsidRPr="00D031D9" w:rsidRDefault="004F671F" w:rsidP="00D031D9">
            <w:pPr>
              <w:pStyle w:val="13"/>
            </w:pPr>
            <w:r w:rsidRPr="00D031D9">
              <w:t>Содержание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proofErr w:type="spellStart"/>
            <w:r w:rsidRPr="00D031D9">
              <w:t>Количество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чаов</w:t>
            </w:r>
            <w:proofErr w:type="spellEnd"/>
          </w:p>
        </w:tc>
      </w:tr>
      <w:tr w:rsidR="004F671F" w:rsidRPr="00D031D9" w:rsidTr="00F658D3">
        <w:tc>
          <w:tcPr>
            <w:tcW w:w="1384" w:type="dxa"/>
          </w:tcPr>
          <w:p w:rsidR="004F671F" w:rsidRPr="00D031D9" w:rsidRDefault="004F671F" w:rsidP="00D031D9">
            <w:pPr>
              <w:pStyle w:val="13"/>
            </w:pPr>
            <w:r w:rsidRPr="00D031D9">
              <w:t>Законы волшебной сказки</w:t>
            </w:r>
          </w:p>
        </w:tc>
        <w:tc>
          <w:tcPr>
            <w:tcW w:w="12899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3"/>
                <w:lang w:val="ru-RU"/>
              </w:rPr>
              <w:t xml:space="preserve">Формирование общего представления о «мифе» как способе </w:t>
            </w:r>
            <w:r w:rsidRPr="00F658D3">
              <w:rPr>
                <w:lang w:val="ru-RU"/>
              </w:rPr>
              <w:t>жизни человека в древности, помогающем установить отношения че</w:t>
            </w:r>
            <w:r w:rsidRPr="00F658D3">
              <w:rPr>
                <w:lang w:val="ru-RU"/>
              </w:rPr>
              <w:softHyphen/>
            </w:r>
            <w:r w:rsidRPr="00F658D3">
              <w:rPr>
                <w:spacing w:val="4"/>
                <w:lang w:val="ru-RU"/>
              </w:rPr>
              <w:t xml:space="preserve">ловека с миром природы. Представления о Мировом дереве как о </w:t>
            </w:r>
            <w:r w:rsidRPr="00F658D3">
              <w:rPr>
                <w:lang w:val="ru-RU"/>
              </w:rPr>
              <w:t xml:space="preserve">связи между миром человека и волшебными мирами; представления </w:t>
            </w:r>
            <w:r w:rsidRPr="00F658D3">
              <w:rPr>
                <w:spacing w:val="1"/>
                <w:lang w:val="ru-RU"/>
              </w:rPr>
              <w:t>о тотемных животных и тотемных растениях как о прародителях че</w:t>
            </w:r>
            <w:r w:rsidRPr="00F658D3">
              <w:rPr>
                <w:spacing w:val="1"/>
                <w:lang w:val="ru-RU"/>
              </w:rPr>
              <w:softHyphen/>
            </w:r>
            <w:r w:rsidRPr="00F658D3">
              <w:rPr>
                <w:spacing w:val="-1"/>
                <w:lang w:val="ru-RU"/>
              </w:rPr>
              <w:t>ловека.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1"/>
                <w:lang w:val="ru-RU"/>
              </w:rPr>
              <w:t>Волшебная сказка. Отражение древних (мифологических) пред</w:t>
            </w:r>
            <w:r w:rsidRPr="00F658D3">
              <w:rPr>
                <w:spacing w:val="1"/>
                <w:lang w:val="ru-RU"/>
              </w:rPr>
              <w:softHyphen/>
            </w:r>
            <w:r w:rsidRPr="00F658D3">
              <w:rPr>
                <w:spacing w:val="2"/>
                <w:lang w:val="ru-RU"/>
              </w:rPr>
              <w:t>ставлений о мире. Герой волшебной сказки. Представление о вол</w:t>
            </w:r>
            <w:r w:rsidRPr="00F658D3">
              <w:rPr>
                <w:spacing w:val="2"/>
                <w:lang w:val="ru-RU"/>
              </w:rPr>
              <w:softHyphen/>
            </w:r>
            <w:r w:rsidRPr="00F658D3">
              <w:rPr>
                <w:spacing w:val="1"/>
                <w:lang w:val="ru-RU"/>
              </w:rPr>
              <w:t>шебном мире, волшебном помощнике и волшебных предметах, вол</w:t>
            </w:r>
            <w:r w:rsidRPr="00F658D3">
              <w:rPr>
                <w:spacing w:val="1"/>
                <w:lang w:val="ru-RU"/>
              </w:rPr>
              <w:softHyphen/>
            </w:r>
            <w:r w:rsidRPr="00F658D3">
              <w:rPr>
                <w:lang w:val="ru-RU"/>
              </w:rPr>
              <w:t>шебных числах и словах. Особенности сюжета (нарушение социаль</w:t>
            </w:r>
            <w:r w:rsidRPr="00F658D3">
              <w:rPr>
                <w:lang w:val="ru-RU"/>
              </w:rPr>
              <w:softHyphen/>
            </w:r>
            <w:r w:rsidRPr="00F658D3">
              <w:rPr>
                <w:spacing w:val="1"/>
                <w:lang w:val="ru-RU"/>
              </w:rPr>
              <w:t>ного (природного) порядка как причина выхода героя из дома; доро</w:t>
            </w:r>
            <w:r w:rsidRPr="00F658D3">
              <w:rPr>
                <w:spacing w:val="1"/>
                <w:lang w:val="ru-RU"/>
              </w:rPr>
              <w:softHyphen/>
            </w:r>
            <w:r w:rsidRPr="00F658D3">
              <w:rPr>
                <w:spacing w:val="2"/>
                <w:lang w:val="ru-RU"/>
              </w:rPr>
              <w:t>га к цели, пролегающая через волшебный мир; испытания, помощь волшебного помощника, победа над волшебным миром как восста</w:t>
            </w:r>
            <w:r w:rsidRPr="00F658D3">
              <w:rPr>
                <w:spacing w:val="2"/>
                <w:lang w:val="ru-RU"/>
              </w:rPr>
              <w:softHyphen/>
            </w:r>
            <w:r w:rsidRPr="00F658D3">
              <w:rPr>
                <w:spacing w:val="3"/>
                <w:lang w:val="ru-RU"/>
              </w:rPr>
              <w:t>новление социального (природного) порядка и справедливости).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3"/>
                <w:lang w:val="ru-RU"/>
              </w:rPr>
              <w:t>Отслеживание особенностей мифологического восприятия мира в сказках народов мира, в старославянских легендах и русских на</w:t>
            </w:r>
            <w:r w:rsidRPr="00F658D3">
              <w:rPr>
                <w:spacing w:val="3"/>
                <w:lang w:val="ru-RU"/>
              </w:rPr>
              <w:softHyphen/>
            </w:r>
            <w:r w:rsidRPr="00F658D3">
              <w:rPr>
                <w:spacing w:val="1"/>
                <w:lang w:val="ru-RU"/>
              </w:rPr>
              <w:t>родных сказках.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8"/>
                <w:lang w:val="ru-RU"/>
              </w:rPr>
              <w:t>Былина как эпический жанр (историческое повествова</w:t>
            </w:r>
            <w:r w:rsidRPr="00F658D3">
              <w:rPr>
                <w:spacing w:val="8"/>
                <w:lang w:val="ru-RU"/>
              </w:rPr>
              <w:softHyphen/>
            </w:r>
            <w:r w:rsidRPr="00F658D3">
              <w:rPr>
                <w:spacing w:val="7"/>
                <w:lang w:val="ru-RU"/>
              </w:rPr>
              <w:t>ние). Характеристика эпического (исторического) героя (победи</w:t>
            </w:r>
            <w:r w:rsidRPr="00F658D3">
              <w:rPr>
                <w:spacing w:val="7"/>
                <w:lang w:val="ru-RU"/>
              </w:rPr>
              <w:softHyphen/>
            </w:r>
            <w:r w:rsidRPr="00F658D3">
              <w:rPr>
                <w:spacing w:val="6"/>
                <w:lang w:val="ru-RU"/>
              </w:rPr>
              <w:t xml:space="preserve">тель в борьбе с природными силами; защитник границ княжества </w:t>
            </w:r>
            <w:r w:rsidRPr="00F658D3">
              <w:rPr>
                <w:spacing w:val="3"/>
                <w:lang w:val="ru-RU"/>
              </w:rPr>
              <w:t xml:space="preserve">и отечества; человек, прославляющий </w:t>
            </w:r>
            <w:r w:rsidRPr="00F658D3">
              <w:rPr>
                <w:spacing w:val="3"/>
                <w:lang w:val="ru-RU"/>
              </w:rPr>
              <w:lastRenderedPageBreak/>
              <w:t>своими деяниями — торгов</w:t>
            </w:r>
            <w:r w:rsidRPr="00F658D3">
              <w:rPr>
                <w:spacing w:val="3"/>
                <w:lang w:val="ru-RU"/>
              </w:rPr>
              <w:softHyphen/>
            </w:r>
            <w:r w:rsidRPr="00F658D3">
              <w:rPr>
                <w:spacing w:val="6"/>
                <w:lang w:val="ru-RU"/>
              </w:rPr>
              <w:t>лей или ратными подвигами — свое отечество).</w:t>
            </w:r>
          </w:p>
          <w:p w:rsidR="004F671F" w:rsidRPr="00F658D3" w:rsidRDefault="004F671F" w:rsidP="00D031D9">
            <w:pPr>
              <w:pStyle w:val="13"/>
              <w:rPr>
                <w:spacing w:val="1"/>
                <w:lang w:val="ru-RU"/>
              </w:rPr>
            </w:pPr>
            <w:r w:rsidRPr="00F658D3">
              <w:rPr>
                <w:spacing w:val="-2"/>
                <w:lang w:val="ru-RU"/>
              </w:rPr>
              <w:t>Проникновение фабульных элементов истории (в виде примет кон</w:t>
            </w:r>
            <w:r w:rsidRPr="00F658D3">
              <w:rPr>
                <w:spacing w:val="-2"/>
                <w:lang w:val="ru-RU"/>
              </w:rPr>
              <w:softHyphen/>
            </w:r>
            <w:r w:rsidRPr="00F658D3">
              <w:rPr>
                <w:spacing w:val="3"/>
                <w:lang w:val="ru-RU"/>
              </w:rPr>
              <w:t>кретно-исторического времени, исторических и географических на</w:t>
            </w:r>
            <w:r w:rsidRPr="00F658D3">
              <w:rPr>
                <w:spacing w:val="3"/>
                <w:lang w:val="ru-RU"/>
              </w:rPr>
              <w:softHyphen/>
              <w:t xml:space="preserve">званий) в жанры устного народного творчества: волшебной сказки </w:t>
            </w:r>
            <w:r w:rsidRPr="00F658D3">
              <w:rPr>
                <w:spacing w:val="1"/>
                <w:lang w:val="ru-RU"/>
              </w:rPr>
              <w:t>(«Морской царь и Василиса Премудрая») и былины («Садко»).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1"/>
                <w:lang w:val="ru-RU"/>
              </w:rPr>
              <w:t>Авторская сказка. Сохранение структурных (жанровых и сюжет</w:t>
            </w:r>
            <w:r w:rsidRPr="00F658D3">
              <w:rPr>
                <w:spacing w:val="1"/>
                <w:lang w:val="ru-RU"/>
              </w:rPr>
              <w:softHyphen/>
            </w:r>
            <w:r w:rsidRPr="00F658D3">
              <w:rPr>
                <w:spacing w:val="-2"/>
                <w:lang w:val="ru-RU"/>
              </w:rPr>
              <w:t>ных) связей с народной сказкой и обретение нового смысла. Развитие сказочной «этики»: от победы с помощью магической силы — к торже</w:t>
            </w:r>
            <w:r w:rsidRPr="00F658D3">
              <w:rPr>
                <w:spacing w:val="-2"/>
                <w:lang w:val="ru-RU"/>
              </w:rPr>
              <w:softHyphen/>
            </w:r>
            <w:r w:rsidRPr="00F658D3">
              <w:rPr>
                <w:spacing w:val="1"/>
                <w:lang w:val="ru-RU"/>
              </w:rPr>
              <w:t>ству ума, смекалки (в народной сказке); к осознанию ценности нрав</w:t>
            </w:r>
            <w:r w:rsidRPr="00F658D3">
              <w:rPr>
                <w:spacing w:val="1"/>
                <w:lang w:val="ru-RU"/>
              </w:rPr>
              <w:softHyphen/>
              <w:t>ственного совершенства и силы любви (в авторской сказке).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lastRenderedPageBreak/>
              <w:t>10</w:t>
            </w:r>
          </w:p>
        </w:tc>
      </w:tr>
      <w:tr w:rsidR="004F671F" w:rsidRPr="00D031D9" w:rsidTr="00F658D3">
        <w:tc>
          <w:tcPr>
            <w:tcW w:w="1384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>Произведения, ос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spellStart"/>
            <w:r w:rsidRPr="00F658D3">
              <w:rPr>
                <w:lang w:val="ru-RU"/>
              </w:rPr>
              <w:t>нованные</w:t>
            </w:r>
            <w:proofErr w:type="spellEnd"/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 на </w:t>
            </w:r>
            <w:proofErr w:type="spellStart"/>
            <w:r w:rsidRPr="00F658D3">
              <w:rPr>
                <w:lang w:val="ru-RU"/>
              </w:rPr>
              <w:t>фоль</w:t>
            </w:r>
            <w:proofErr w:type="spellEnd"/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spellStart"/>
            <w:r w:rsidRPr="00F658D3">
              <w:rPr>
                <w:lang w:val="ru-RU"/>
              </w:rPr>
              <w:t>клоре</w:t>
            </w:r>
            <w:proofErr w:type="spellEnd"/>
          </w:p>
        </w:tc>
        <w:tc>
          <w:tcPr>
            <w:tcW w:w="12899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3"/>
                <w:lang w:val="ru-RU"/>
              </w:rPr>
              <w:t>Взаимоотношения обрядов и праздников.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Жизнь древнего жанра гимна во времени (античный гимн «Приро</w:t>
            </w:r>
            <w:r w:rsidRPr="00F658D3">
              <w:rPr>
                <w:lang w:val="ru-RU"/>
              </w:rPr>
              <w:softHyphen/>
            </w:r>
            <w:r w:rsidRPr="00F658D3">
              <w:rPr>
                <w:spacing w:val="2"/>
                <w:lang w:val="ru-RU"/>
              </w:rPr>
              <w:t>де» и «Гимн России»): жанровое и лексическое сходство.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2"/>
                <w:lang w:val="ru-RU"/>
              </w:rPr>
              <w:t>Народная и авторская сказка.</w:t>
            </w:r>
          </w:p>
          <w:p w:rsidR="004F671F" w:rsidRPr="00F658D3" w:rsidRDefault="004F671F" w:rsidP="00D031D9">
            <w:pPr>
              <w:pStyle w:val="13"/>
              <w:rPr>
                <w:spacing w:val="2"/>
                <w:lang w:val="ru-RU"/>
              </w:rPr>
            </w:pPr>
            <w:r w:rsidRPr="00F658D3">
              <w:rPr>
                <w:lang w:val="ru-RU"/>
              </w:rPr>
              <w:t xml:space="preserve">Учимся у поэтов и художников видеть красоту природы и красоту человека. 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1"/>
                <w:lang w:val="ru-RU"/>
              </w:rPr>
              <w:t>Сказочная повесть. С. Лагерлёф «Чудесное путешествие Ниль</w:t>
            </w:r>
            <w:r w:rsidRPr="00F658D3">
              <w:rPr>
                <w:spacing w:val="2"/>
                <w:lang w:val="ru-RU"/>
              </w:rPr>
              <w:t>са с дикими гусями».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-4"/>
                <w:lang w:val="ru-RU"/>
              </w:rPr>
              <w:t>Жанровые особенности, роднящие сказочную повесть с жанром рас</w:t>
            </w:r>
            <w:r w:rsidRPr="00F658D3">
              <w:rPr>
                <w:spacing w:val="-4"/>
                <w:lang w:val="ru-RU"/>
              </w:rPr>
              <w:softHyphen/>
            </w:r>
            <w:r w:rsidRPr="00F658D3">
              <w:rPr>
                <w:lang w:val="ru-RU"/>
              </w:rPr>
              <w:t xml:space="preserve">сказа: наличие нескольких сюжетных линий, многообразие событий, </w:t>
            </w:r>
            <w:r w:rsidRPr="00F658D3">
              <w:rPr>
                <w:spacing w:val="-2"/>
                <w:lang w:val="ru-RU"/>
              </w:rPr>
              <w:t>протяженность действия во времени, реальность переживаний героя.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3"/>
                <w:lang w:val="ru-RU"/>
              </w:rPr>
              <w:t xml:space="preserve">Жанровые особенности, роднящие сказочную повесть с жанром </w:t>
            </w:r>
            <w:r w:rsidRPr="00F658D3">
              <w:rPr>
                <w:spacing w:val="2"/>
                <w:lang w:val="ru-RU"/>
              </w:rPr>
              <w:t>сказки: сосуществование реального и волшебного мира, превраще</w:t>
            </w:r>
            <w:r w:rsidRPr="00F658D3">
              <w:rPr>
                <w:spacing w:val="2"/>
                <w:lang w:val="ru-RU"/>
              </w:rPr>
              <w:softHyphen/>
            </w:r>
            <w:r w:rsidRPr="00F658D3">
              <w:rPr>
                <w:spacing w:val="3"/>
                <w:lang w:val="ru-RU"/>
              </w:rPr>
              <w:t xml:space="preserve">ния, подвиги героя и выполнение им трудных заданий, волшебные </w:t>
            </w:r>
            <w:r w:rsidRPr="00F658D3">
              <w:rPr>
                <w:spacing w:val="1"/>
                <w:lang w:val="ru-RU"/>
              </w:rPr>
              <w:t>числа и волшебные слова.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Герой ск</w:t>
            </w:r>
            <w:r w:rsidRPr="00F658D3">
              <w:rPr>
                <w:u w:val="single"/>
                <w:lang w:val="ru-RU"/>
              </w:rPr>
              <w:t>азочной повести:</w:t>
            </w:r>
            <w:r w:rsidRPr="00F658D3">
              <w:rPr>
                <w:lang w:val="ru-RU"/>
              </w:rPr>
              <w:t xml:space="preserve"> проявление характера в поступках и ре</w:t>
            </w:r>
            <w:r w:rsidRPr="00F658D3">
              <w:rPr>
                <w:lang w:val="ru-RU"/>
              </w:rPr>
              <w:softHyphen/>
            </w:r>
            <w:r w:rsidRPr="00F658D3">
              <w:rPr>
                <w:spacing w:val="3"/>
                <w:lang w:val="ru-RU"/>
              </w:rPr>
              <w:t>чи, развитие характера во времени. Перенесение победы над вол</w:t>
            </w:r>
            <w:r w:rsidRPr="00F658D3">
              <w:rPr>
                <w:spacing w:val="3"/>
                <w:lang w:val="ru-RU"/>
              </w:rPr>
              <w:softHyphen/>
            </w:r>
            <w:r w:rsidRPr="00F658D3">
              <w:rPr>
                <w:lang w:val="ru-RU"/>
              </w:rPr>
              <w:t>шебным миром в область нравственного смысла: не знание волшеб</w:t>
            </w:r>
            <w:r w:rsidRPr="00F658D3">
              <w:rPr>
                <w:lang w:val="ru-RU"/>
              </w:rPr>
              <w:softHyphen/>
            </w:r>
            <w:r w:rsidRPr="00F658D3">
              <w:rPr>
                <w:spacing w:val="1"/>
                <w:lang w:val="ru-RU"/>
              </w:rPr>
              <w:t>ного заклинания, а преодоление собственных недостатков, воспита</w:t>
            </w:r>
            <w:r w:rsidRPr="00F658D3">
              <w:rPr>
                <w:spacing w:val="1"/>
                <w:lang w:val="ru-RU"/>
              </w:rPr>
              <w:softHyphen/>
            </w:r>
            <w:r w:rsidRPr="00F658D3">
              <w:rPr>
                <w:spacing w:val="2"/>
                <w:lang w:val="ru-RU"/>
              </w:rPr>
              <w:t>ние в себе нравственных принципов помогают Нильсу вернуть себе человеческий облик.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9</w:t>
            </w:r>
          </w:p>
        </w:tc>
      </w:tr>
      <w:tr w:rsidR="004F671F" w:rsidRPr="00D031D9" w:rsidTr="00F658D3">
        <w:tc>
          <w:tcPr>
            <w:tcW w:w="1384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Красота природы и </w:t>
            </w:r>
            <w:proofErr w:type="spellStart"/>
            <w:r w:rsidRPr="00F658D3">
              <w:rPr>
                <w:lang w:val="ru-RU"/>
              </w:rPr>
              <w:t>челове</w:t>
            </w:r>
            <w:proofErr w:type="spellEnd"/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spellStart"/>
            <w:r w:rsidRPr="00F658D3">
              <w:rPr>
                <w:lang w:val="ru-RU"/>
              </w:rPr>
              <w:t>ка</w:t>
            </w:r>
            <w:proofErr w:type="spellEnd"/>
            <w:r w:rsidRPr="00F658D3">
              <w:rPr>
                <w:lang w:val="ru-RU"/>
              </w:rPr>
              <w:t xml:space="preserve"> в </w:t>
            </w:r>
            <w:proofErr w:type="spellStart"/>
            <w:r w:rsidRPr="00F658D3">
              <w:rPr>
                <w:lang w:val="ru-RU"/>
              </w:rPr>
              <w:t>поэ</w:t>
            </w:r>
            <w:proofErr w:type="spellEnd"/>
          </w:p>
          <w:p w:rsidR="004F671F" w:rsidRPr="00D031D9" w:rsidRDefault="004F671F" w:rsidP="00D031D9">
            <w:pPr>
              <w:pStyle w:val="13"/>
            </w:pPr>
            <w:proofErr w:type="spellStart"/>
            <w:r w:rsidRPr="00D031D9">
              <w:t>зии</w:t>
            </w:r>
            <w:proofErr w:type="spellEnd"/>
            <w:r w:rsidRPr="00D031D9">
              <w:t xml:space="preserve"> и </w:t>
            </w:r>
            <w:proofErr w:type="spellStart"/>
            <w:r w:rsidRPr="00D031D9">
              <w:t>жи</w:t>
            </w:r>
            <w:proofErr w:type="spellEnd"/>
          </w:p>
          <w:p w:rsidR="004F671F" w:rsidRPr="00D031D9" w:rsidRDefault="004F671F" w:rsidP="00D031D9">
            <w:pPr>
              <w:pStyle w:val="13"/>
            </w:pPr>
            <w:proofErr w:type="spellStart"/>
            <w:r w:rsidRPr="00D031D9">
              <w:t>вописи</w:t>
            </w:r>
            <w:proofErr w:type="spellEnd"/>
          </w:p>
        </w:tc>
        <w:tc>
          <w:tcPr>
            <w:tcW w:w="12899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6"/>
                <w:lang w:val="ru-RU"/>
              </w:rPr>
              <w:t xml:space="preserve">Выражение внутреннего мира автора </w:t>
            </w:r>
            <w:r w:rsidRPr="00F658D3">
              <w:rPr>
                <w:spacing w:val="3"/>
                <w:lang w:val="ru-RU"/>
              </w:rPr>
              <w:t>посредством изображения окружающего мира. Разница картин ми</w:t>
            </w:r>
            <w:r w:rsidRPr="00F658D3">
              <w:rPr>
                <w:spacing w:val="3"/>
                <w:lang w:val="ru-RU"/>
              </w:rPr>
              <w:softHyphen/>
              <w:t xml:space="preserve">ра, создаваемых поэтами. Общее представление об образе поэта </w:t>
            </w:r>
            <w:r w:rsidRPr="00F658D3">
              <w:rPr>
                <w:spacing w:val="2"/>
                <w:lang w:val="ru-RU"/>
              </w:rPr>
              <w:t>через его творчество.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4"/>
                <w:lang w:val="ru-RU"/>
              </w:rPr>
              <w:t xml:space="preserve">Формирование представления о разнообразии выразительных </w:t>
            </w:r>
            <w:r w:rsidRPr="00F658D3">
              <w:rPr>
                <w:spacing w:val="2"/>
                <w:lang w:val="ru-RU"/>
              </w:rPr>
              <w:t xml:space="preserve">средств авторской поэзии: использование приемов олицетворения, </w:t>
            </w:r>
            <w:r w:rsidRPr="00F658D3">
              <w:rPr>
                <w:spacing w:val="4"/>
                <w:lang w:val="ru-RU"/>
              </w:rPr>
              <w:t xml:space="preserve">сравнения, антитезы (контраста); лексического и композиционного </w:t>
            </w:r>
            <w:r w:rsidRPr="00F658D3">
              <w:rPr>
                <w:spacing w:val="1"/>
                <w:lang w:val="ru-RU"/>
              </w:rPr>
              <w:t>повтора.</w:t>
            </w:r>
          </w:p>
          <w:p w:rsidR="004F671F" w:rsidRPr="00F658D3" w:rsidRDefault="004F671F" w:rsidP="00D031D9">
            <w:pPr>
              <w:pStyle w:val="13"/>
              <w:rPr>
                <w:spacing w:val="4"/>
                <w:lang w:val="ru-RU"/>
              </w:rPr>
            </w:pPr>
            <w:r w:rsidRPr="00F658D3">
              <w:rPr>
                <w:spacing w:val="-1"/>
                <w:lang w:val="ru-RU"/>
              </w:rPr>
              <w:t xml:space="preserve">Общее представление о связи смысла стихотворения с избранной </w:t>
            </w:r>
            <w:r w:rsidRPr="00F658D3">
              <w:rPr>
                <w:lang w:val="ru-RU"/>
              </w:rPr>
              <w:t>поэтом стихотворной формой (на примере классической и современ</w:t>
            </w:r>
            <w:r w:rsidRPr="00F658D3">
              <w:rPr>
                <w:lang w:val="ru-RU"/>
              </w:rPr>
              <w:softHyphen/>
            </w:r>
            <w:r w:rsidRPr="00F658D3">
              <w:rPr>
                <w:spacing w:val="4"/>
                <w:lang w:val="ru-RU"/>
              </w:rPr>
              <w:t xml:space="preserve">ной поэзии, знакомство с </w:t>
            </w:r>
            <w:proofErr w:type="spellStart"/>
            <w:r w:rsidRPr="00F658D3">
              <w:rPr>
                <w:spacing w:val="4"/>
                <w:lang w:val="ru-RU"/>
              </w:rPr>
              <w:t>онегинской</w:t>
            </w:r>
            <w:proofErr w:type="spellEnd"/>
            <w:r w:rsidRPr="00F658D3">
              <w:rPr>
                <w:spacing w:val="4"/>
                <w:lang w:val="ru-RU"/>
              </w:rPr>
              <w:t xml:space="preserve"> строфой).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9</w:t>
            </w:r>
          </w:p>
        </w:tc>
      </w:tr>
      <w:tr w:rsidR="004F671F" w:rsidRPr="00D031D9" w:rsidTr="00F658D3">
        <w:tc>
          <w:tcPr>
            <w:tcW w:w="1384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Наши сверстники, жив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spellStart"/>
            <w:r w:rsidRPr="00F658D3">
              <w:rPr>
                <w:lang w:val="ru-RU"/>
              </w:rPr>
              <w:t>шиезадол</w:t>
            </w:r>
            <w:proofErr w:type="spellEnd"/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го до нас</w:t>
            </w:r>
          </w:p>
        </w:tc>
        <w:tc>
          <w:tcPr>
            <w:tcW w:w="12899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spellStart"/>
            <w:r w:rsidRPr="00F658D3">
              <w:rPr>
                <w:spacing w:val="2"/>
                <w:lang w:val="ru-RU"/>
              </w:rPr>
              <w:t>Рассказ</w:t>
            </w:r>
            <w:proofErr w:type="gramStart"/>
            <w:r w:rsidRPr="00F658D3">
              <w:rPr>
                <w:spacing w:val="2"/>
                <w:lang w:val="ru-RU"/>
              </w:rPr>
              <w:t>.Д</w:t>
            </w:r>
            <w:proofErr w:type="gramEnd"/>
            <w:r w:rsidRPr="00F658D3">
              <w:rPr>
                <w:spacing w:val="2"/>
                <w:lang w:val="ru-RU"/>
              </w:rPr>
              <w:t>альнейшие</w:t>
            </w:r>
            <w:proofErr w:type="spellEnd"/>
            <w:r w:rsidRPr="00F658D3">
              <w:rPr>
                <w:spacing w:val="2"/>
                <w:lang w:val="ru-RU"/>
              </w:rPr>
              <w:t xml:space="preserve"> наблюдения за особенностями жанра рас</w:t>
            </w:r>
            <w:r w:rsidRPr="00F658D3">
              <w:rPr>
                <w:spacing w:val="2"/>
                <w:lang w:val="ru-RU"/>
              </w:rPr>
              <w:softHyphen/>
            </w:r>
            <w:r w:rsidRPr="00F658D3">
              <w:rPr>
                <w:spacing w:val="4"/>
                <w:lang w:val="ru-RU"/>
              </w:rPr>
              <w:t>сказа: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-6"/>
                <w:lang w:val="ru-RU"/>
              </w:rPr>
              <w:t xml:space="preserve">а)  </w:t>
            </w:r>
            <w:r w:rsidRPr="00F658D3">
              <w:rPr>
                <w:spacing w:val="3"/>
                <w:lang w:val="ru-RU"/>
              </w:rPr>
              <w:t xml:space="preserve">событие в рассказе — яркий случай, раскрывающий характер </w:t>
            </w:r>
            <w:r w:rsidRPr="00F658D3">
              <w:rPr>
                <w:spacing w:val="2"/>
                <w:lang w:val="ru-RU"/>
              </w:rPr>
              <w:t>героя;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-4"/>
                <w:lang w:val="ru-RU"/>
              </w:rPr>
              <w:t>б</w:t>
            </w:r>
            <w:proofErr w:type="gramStart"/>
            <w:r w:rsidRPr="00F658D3">
              <w:rPr>
                <w:spacing w:val="-4"/>
                <w:lang w:val="ru-RU"/>
              </w:rPr>
              <w:t>)</w:t>
            </w:r>
            <w:r w:rsidRPr="00F658D3">
              <w:rPr>
                <w:spacing w:val="3"/>
                <w:lang w:val="ru-RU"/>
              </w:rPr>
              <w:t>с</w:t>
            </w:r>
            <w:proofErr w:type="gramEnd"/>
            <w:r w:rsidRPr="00F658D3">
              <w:rPr>
                <w:spacing w:val="3"/>
                <w:lang w:val="ru-RU"/>
              </w:rPr>
              <w:t>ложность характера героя и развитие его во времени;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-5"/>
                <w:lang w:val="ru-RU"/>
              </w:rPr>
              <w:t>в)</w:t>
            </w:r>
            <w:r w:rsidRPr="00F658D3">
              <w:rPr>
                <w:lang w:val="ru-RU"/>
              </w:rPr>
              <w:t xml:space="preserve"> драматизм рассказа (А. Чехов «Ванька», Л. Андреев «Петька на даче», Л. Улицкая «Бумажная победа»);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-3"/>
                <w:lang w:val="ru-RU"/>
              </w:rPr>
              <w:t>г</w:t>
            </w:r>
            <w:proofErr w:type="gramStart"/>
            <w:r w:rsidRPr="00F658D3">
              <w:rPr>
                <w:spacing w:val="-3"/>
                <w:lang w:val="ru-RU"/>
              </w:rPr>
              <w:t>)</w:t>
            </w:r>
            <w:r w:rsidRPr="00F658D3">
              <w:rPr>
                <w:spacing w:val="5"/>
                <w:lang w:val="ru-RU"/>
              </w:rPr>
              <w:t>ф</w:t>
            </w:r>
            <w:proofErr w:type="gramEnd"/>
            <w:r w:rsidRPr="00F658D3">
              <w:rPr>
                <w:spacing w:val="5"/>
                <w:lang w:val="ru-RU"/>
              </w:rPr>
              <w:t xml:space="preserve">ормирование первичных представлений о художественной </w:t>
            </w:r>
            <w:r w:rsidRPr="00F658D3">
              <w:rPr>
                <w:spacing w:val="-1"/>
                <w:lang w:val="ru-RU"/>
              </w:rPr>
              <w:t>правде как о правде мира чувств, которая может существовать в кон</w:t>
            </w:r>
            <w:r w:rsidRPr="00F658D3">
              <w:rPr>
                <w:spacing w:val="-1"/>
                <w:lang w:val="ru-RU"/>
              </w:rPr>
              <w:softHyphen/>
            </w:r>
            <w:r w:rsidRPr="00F658D3">
              <w:rPr>
                <w:spacing w:val="2"/>
                <w:lang w:val="ru-RU"/>
              </w:rPr>
              <w:t>тексте вымысла и воображения;</w:t>
            </w:r>
          </w:p>
          <w:p w:rsidR="004F671F" w:rsidRPr="00D031D9" w:rsidRDefault="004F671F" w:rsidP="00D031D9">
            <w:pPr>
              <w:pStyle w:val="13"/>
              <w:rPr>
                <w:spacing w:val="2"/>
              </w:rPr>
            </w:pPr>
            <w:proofErr w:type="gramStart"/>
            <w:r w:rsidRPr="00D031D9">
              <w:rPr>
                <w:spacing w:val="-1"/>
              </w:rPr>
              <w:t>д)</w:t>
            </w:r>
            <w:proofErr w:type="spellStart"/>
            <w:r w:rsidRPr="00D031D9">
              <w:rPr>
                <w:spacing w:val="2"/>
              </w:rPr>
              <w:t>выразительность</w:t>
            </w:r>
            <w:proofErr w:type="spellEnd"/>
            <w:proofErr w:type="gramEnd"/>
            <w:r w:rsidRPr="00D031D9">
              <w:rPr>
                <w:spacing w:val="2"/>
              </w:rPr>
              <w:t xml:space="preserve"> </w:t>
            </w:r>
            <w:proofErr w:type="spellStart"/>
            <w:r w:rsidRPr="00D031D9">
              <w:rPr>
                <w:spacing w:val="2"/>
              </w:rPr>
              <w:t>художественного</w:t>
            </w:r>
            <w:proofErr w:type="spellEnd"/>
            <w:r w:rsidRPr="00D031D9">
              <w:rPr>
                <w:spacing w:val="2"/>
              </w:rPr>
              <w:t xml:space="preserve"> </w:t>
            </w:r>
            <w:proofErr w:type="spellStart"/>
            <w:r w:rsidRPr="00D031D9">
              <w:rPr>
                <w:spacing w:val="2"/>
              </w:rPr>
              <w:t>языка</w:t>
            </w:r>
            <w:proofErr w:type="spellEnd"/>
            <w:r w:rsidRPr="00D031D9">
              <w:rPr>
                <w:spacing w:val="2"/>
              </w:rPr>
              <w:t>.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9</w:t>
            </w:r>
          </w:p>
        </w:tc>
      </w:tr>
      <w:tr w:rsidR="004F671F" w:rsidRPr="00D031D9" w:rsidTr="00F658D3">
        <w:trPr>
          <w:trHeight w:val="2067"/>
        </w:trPr>
        <w:tc>
          <w:tcPr>
            <w:tcW w:w="1384" w:type="dxa"/>
            <w:tcBorders>
              <w:bottom w:val="single" w:sz="4" w:space="0" w:color="auto"/>
            </w:tcBorders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lastRenderedPageBreak/>
              <w:t xml:space="preserve">Как </w:t>
            </w:r>
            <w:proofErr w:type="spellStart"/>
            <w:r w:rsidRPr="00F658D3">
              <w:rPr>
                <w:lang w:val="ru-RU"/>
              </w:rPr>
              <w:t>кра</w:t>
            </w:r>
            <w:proofErr w:type="spellEnd"/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spellStart"/>
            <w:r w:rsidRPr="00F658D3">
              <w:rPr>
                <w:lang w:val="ru-RU"/>
              </w:rPr>
              <w:t>сота</w:t>
            </w:r>
            <w:proofErr w:type="spellEnd"/>
            <w:r w:rsidRPr="00F658D3">
              <w:rPr>
                <w:lang w:val="ru-RU"/>
              </w:rPr>
              <w:t xml:space="preserve"> в прозе, поэзии и живописи действу</w:t>
            </w:r>
          </w:p>
          <w:p w:rsidR="004F671F" w:rsidRPr="00D031D9" w:rsidRDefault="004F671F" w:rsidP="00D031D9">
            <w:pPr>
              <w:pStyle w:val="13"/>
            </w:pPr>
            <w:proofErr w:type="spellStart"/>
            <w:r w:rsidRPr="00D031D9">
              <w:t>ет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на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нас</w:t>
            </w:r>
            <w:proofErr w:type="spellEnd"/>
          </w:p>
        </w:tc>
        <w:tc>
          <w:tcPr>
            <w:tcW w:w="12899" w:type="dxa"/>
            <w:tcBorders>
              <w:bottom w:val="single" w:sz="4" w:space="0" w:color="auto"/>
            </w:tcBorders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2"/>
                <w:lang w:val="ru-RU"/>
              </w:rPr>
              <w:t>Биография автора художественного произведения. Началь</w:t>
            </w:r>
            <w:r w:rsidRPr="00F658D3">
              <w:rPr>
                <w:spacing w:val="2"/>
                <w:lang w:val="ru-RU"/>
              </w:rPr>
              <w:softHyphen/>
            </w:r>
            <w:r w:rsidRPr="00F658D3">
              <w:rPr>
                <w:lang w:val="ru-RU"/>
              </w:rPr>
              <w:t>ные представления о творческой биографии писателя (поэта, худож</w:t>
            </w:r>
            <w:r w:rsidRPr="00F658D3">
              <w:rPr>
                <w:lang w:val="ru-RU"/>
              </w:rPr>
              <w:softHyphen/>
            </w:r>
            <w:r w:rsidRPr="00F658D3">
              <w:rPr>
                <w:spacing w:val="1"/>
                <w:lang w:val="ru-RU"/>
              </w:rPr>
              <w:t>ника):</w:t>
            </w:r>
          </w:p>
          <w:p w:rsidR="004F671F" w:rsidRPr="00D031D9" w:rsidRDefault="004F671F" w:rsidP="00D031D9">
            <w:pPr>
              <w:pStyle w:val="13"/>
              <w:rPr>
                <w:spacing w:val="3"/>
                <w:lang w:val="ru-RU"/>
              </w:rPr>
            </w:pPr>
            <w:r w:rsidRPr="00D031D9">
              <w:rPr>
                <w:spacing w:val="-2"/>
                <w:lang w:val="ru-RU"/>
              </w:rPr>
              <w:t>роль конкретных жизненных впечатлений и наблюдений в созда</w:t>
            </w:r>
            <w:r w:rsidRPr="00D031D9">
              <w:rPr>
                <w:spacing w:val="-2"/>
                <w:lang w:val="ru-RU"/>
              </w:rPr>
              <w:softHyphen/>
            </w:r>
            <w:r w:rsidRPr="00D031D9">
              <w:rPr>
                <w:spacing w:val="3"/>
                <w:lang w:val="ru-RU"/>
              </w:rPr>
              <w:t>нии художественного произведения;</w:t>
            </w:r>
          </w:p>
          <w:p w:rsidR="004F671F" w:rsidRPr="00D031D9" w:rsidRDefault="004F671F" w:rsidP="00D031D9">
            <w:pPr>
              <w:pStyle w:val="13"/>
              <w:rPr>
                <w:lang w:val="ru-RU"/>
              </w:rPr>
            </w:pPr>
            <w:r w:rsidRPr="00D031D9">
              <w:rPr>
                <w:spacing w:val="3"/>
                <w:lang w:val="ru-RU"/>
              </w:rPr>
              <w:t>участие воображения и фантазии в создании произведений;</w:t>
            </w:r>
          </w:p>
          <w:p w:rsidR="004F671F" w:rsidRPr="00D031D9" w:rsidRDefault="004F671F" w:rsidP="00D031D9">
            <w:pPr>
              <w:pStyle w:val="13"/>
              <w:rPr>
                <w:lang w:val="ru-RU"/>
              </w:rPr>
            </w:pPr>
            <w:r w:rsidRPr="00D031D9">
              <w:rPr>
                <w:spacing w:val="4"/>
                <w:lang w:val="ru-RU"/>
              </w:rPr>
              <w:t>диалоги с современным московским детским писателем и со</w:t>
            </w:r>
            <w:r w:rsidRPr="00D031D9">
              <w:rPr>
                <w:spacing w:val="4"/>
                <w:lang w:val="ru-RU"/>
              </w:rPr>
              <w:softHyphen/>
            </w:r>
            <w:r w:rsidRPr="00D031D9">
              <w:rPr>
                <w:spacing w:val="1"/>
                <w:lang w:val="ru-RU"/>
              </w:rPr>
              <w:t>временными художниками (авторами иллюстраций к учебнику); дет</w:t>
            </w:r>
            <w:r w:rsidRPr="00D031D9">
              <w:rPr>
                <w:spacing w:val="1"/>
                <w:lang w:val="ru-RU"/>
              </w:rPr>
              <w:softHyphen/>
            </w:r>
            <w:r w:rsidRPr="00D031D9">
              <w:rPr>
                <w:spacing w:val="2"/>
                <w:lang w:val="ru-RU"/>
              </w:rPr>
              <w:t>ские вопросы к авторам и ответы на них.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F671F" w:rsidRPr="00D031D9" w:rsidRDefault="004F671F" w:rsidP="00D031D9">
            <w:pPr>
              <w:pStyle w:val="13"/>
            </w:pPr>
            <w:r w:rsidRPr="00D031D9">
              <w:t>7</w:t>
            </w:r>
          </w:p>
        </w:tc>
      </w:tr>
      <w:tr w:rsidR="004F671F" w:rsidRPr="00D031D9" w:rsidTr="00F658D3">
        <w:trPr>
          <w:trHeight w:val="1969"/>
        </w:trPr>
        <w:tc>
          <w:tcPr>
            <w:tcW w:w="1384" w:type="dxa"/>
            <w:tcBorders>
              <w:top w:val="single" w:sz="4" w:space="0" w:color="auto"/>
            </w:tcBorders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Тайны особого зрения в произведениях </w:t>
            </w:r>
            <w:proofErr w:type="spellStart"/>
            <w:r w:rsidRPr="00F658D3">
              <w:rPr>
                <w:lang w:val="ru-RU"/>
              </w:rPr>
              <w:t>зарубеж</w:t>
            </w:r>
            <w:proofErr w:type="spellEnd"/>
          </w:p>
          <w:p w:rsidR="004F671F" w:rsidRPr="00D031D9" w:rsidRDefault="004F671F" w:rsidP="00D031D9">
            <w:pPr>
              <w:pStyle w:val="13"/>
            </w:pPr>
            <w:proofErr w:type="spellStart"/>
            <w:r w:rsidRPr="00D031D9">
              <w:t>ных</w:t>
            </w:r>
            <w:proofErr w:type="spellEnd"/>
            <w:r w:rsidRPr="00D031D9">
              <w:t xml:space="preserve"> </w:t>
            </w:r>
            <w:proofErr w:type="spellStart"/>
            <w:r w:rsidRPr="00D031D9">
              <w:t>пи</w:t>
            </w:r>
            <w:proofErr w:type="spellEnd"/>
          </w:p>
          <w:p w:rsidR="004F671F" w:rsidRPr="00D031D9" w:rsidRDefault="004F671F" w:rsidP="00D031D9">
            <w:pPr>
              <w:pStyle w:val="13"/>
            </w:pPr>
            <w:proofErr w:type="spellStart"/>
            <w:r w:rsidRPr="00D031D9">
              <w:t>сателе</w:t>
            </w:r>
            <w:proofErr w:type="spellEnd"/>
          </w:p>
        </w:tc>
        <w:tc>
          <w:tcPr>
            <w:tcW w:w="12899" w:type="dxa"/>
            <w:tcBorders>
              <w:top w:val="single" w:sz="4" w:space="0" w:color="auto"/>
            </w:tcBorders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         Обнаруживаем, что у искусства есть своя особенная, правда.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Литература в контексте художественной культуры.</w:t>
            </w:r>
            <w:r w:rsidRPr="00D031D9">
              <w:t> </w:t>
            </w:r>
            <w:r w:rsidRPr="00F658D3">
              <w:rPr>
                <w:lang w:val="ru-RU"/>
              </w:rPr>
              <w:t>Связь произведений литературы с произведениями других видов искусства: с живописными и музыкальными произведениями.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>Дальнейшее формирование культуры сравнительного анализа произведений, принадлежащих к разным видам искусства: произведения сравниваются не на основе их тематического сходства, а на основе сходства или различия мировосприятия их авторов (выраженных в произведении мыслей и переживаний).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F671F" w:rsidRPr="00D031D9" w:rsidRDefault="004F671F" w:rsidP="00D031D9">
            <w:pPr>
              <w:pStyle w:val="13"/>
            </w:pPr>
            <w:r w:rsidRPr="00D031D9">
              <w:t>5</w:t>
            </w:r>
          </w:p>
        </w:tc>
      </w:tr>
      <w:tr w:rsidR="004F671F" w:rsidRPr="00D031D9" w:rsidTr="00F658D3">
        <w:tc>
          <w:tcPr>
            <w:tcW w:w="1384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gramStart"/>
            <w:r w:rsidRPr="00F658D3">
              <w:rPr>
                <w:lang w:val="ru-RU"/>
              </w:rPr>
              <w:t>Особенная</w:t>
            </w:r>
            <w:proofErr w:type="gramEnd"/>
            <w:r w:rsidRPr="00F658D3">
              <w:rPr>
                <w:lang w:val="ru-RU"/>
              </w:rPr>
              <w:t xml:space="preserve"> правда в поэзии, прозе, живописи</w:t>
            </w:r>
          </w:p>
        </w:tc>
        <w:tc>
          <w:tcPr>
            <w:tcW w:w="12899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5"/>
                <w:lang w:val="ru-RU"/>
              </w:rPr>
              <w:t xml:space="preserve">Литература в контексте художественной культуры. Связь </w:t>
            </w:r>
            <w:r w:rsidRPr="00F658D3">
              <w:rPr>
                <w:spacing w:val="2"/>
                <w:lang w:val="ru-RU"/>
              </w:rPr>
              <w:t>произведений литературы с произведениями других видов искусст</w:t>
            </w:r>
            <w:r w:rsidRPr="00F658D3">
              <w:rPr>
                <w:spacing w:val="2"/>
                <w:lang w:val="ru-RU"/>
              </w:rPr>
              <w:softHyphen/>
            </w:r>
            <w:r w:rsidRPr="00F658D3">
              <w:rPr>
                <w:spacing w:val="3"/>
                <w:lang w:val="ru-RU"/>
              </w:rPr>
              <w:t>ва: с живописными и музыкальными произведениями.</w:t>
            </w:r>
          </w:p>
          <w:p w:rsidR="004F671F" w:rsidRPr="00F658D3" w:rsidRDefault="004F671F" w:rsidP="00D031D9">
            <w:pPr>
              <w:pStyle w:val="13"/>
              <w:rPr>
                <w:spacing w:val="2"/>
                <w:lang w:val="ru-RU"/>
              </w:rPr>
            </w:pPr>
            <w:r w:rsidRPr="00F658D3">
              <w:rPr>
                <w:spacing w:val="3"/>
                <w:lang w:val="ru-RU"/>
              </w:rPr>
              <w:t xml:space="preserve">Дальнейшее формирование культуры сравнительного анализа </w:t>
            </w:r>
            <w:r w:rsidRPr="00F658D3">
              <w:rPr>
                <w:spacing w:val="1"/>
                <w:lang w:val="ru-RU"/>
              </w:rPr>
              <w:t>произведений, принадлежащих к разным видам искусства: произве</w:t>
            </w:r>
            <w:r w:rsidRPr="00F658D3">
              <w:rPr>
                <w:spacing w:val="1"/>
                <w:lang w:val="ru-RU"/>
              </w:rPr>
              <w:softHyphen/>
            </w:r>
            <w:r w:rsidRPr="00F658D3">
              <w:rPr>
                <w:spacing w:val="-2"/>
                <w:lang w:val="ru-RU"/>
              </w:rPr>
              <w:t>дения сравниваются не на основе их тематического сходства, а на ос</w:t>
            </w:r>
            <w:r w:rsidRPr="00F658D3">
              <w:rPr>
                <w:spacing w:val="-2"/>
                <w:lang w:val="ru-RU"/>
              </w:rPr>
              <w:softHyphen/>
            </w:r>
            <w:r w:rsidRPr="00F658D3">
              <w:rPr>
                <w:spacing w:val="2"/>
                <w:lang w:val="ru-RU"/>
              </w:rPr>
              <w:t>нове сходства или различия мировосприятия их авторов (выражен</w:t>
            </w:r>
            <w:r w:rsidRPr="00F658D3">
              <w:rPr>
                <w:spacing w:val="2"/>
                <w:lang w:val="ru-RU"/>
              </w:rPr>
              <w:softHyphen/>
              <w:t>ных в произведении мыслей и переживаний).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9</w:t>
            </w:r>
          </w:p>
        </w:tc>
      </w:tr>
      <w:tr w:rsidR="004F671F" w:rsidRPr="00D031D9" w:rsidTr="00F658D3">
        <w:tc>
          <w:tcPr>
            <w:tcW w:w="1384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Убеждаемся, что без </w:t>
            </w:r>
            <w:proofErr w:type="spellStart"/>
            <w:r w:rsidRPr="00F658D3">
              <w:rPr>
                <w:lang w:val="ru-RU"/>
              </w:rPr>
              <w:t>прош</w:t>
            </w:r>
            <w:proofErr w:type="spellEnd"/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spellStart"/>
            <w:r w:rsidRPr="00F658D3">
              <w:rPr>
                <w:lang w:val="ru-RU"/>
              </w:rPr>
              <w:t>лого</w:t>
            </w:r>
            <w:proofErr w:type="spellEnd"/>
            <w:r w:rsidRPr="00F658D3">
              <w:rPr>
                <w:lang w:val="ru-RU"/>
              </w:rPr>
              <w:t xml:space="preserve"> у </w:t>
            </w:r>
            <w:proofErr w:type="spellStart"/>
            <w:r w:rsidRPr="00F658D3">
              <w:rPr>
                <w:lang w:val="ru-RU"/>
              </w:rPr>
              <w:t>лю</w:t>
            </w:r>
            <w:proofErr w:type="spellEnd"/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proofErr w:type="spellStart"/>
            <w:r w:rsidRPr="00F658D3">
              <w:rPr>
                <w:lang w:val="ru-RU"/>
              </w:rPr>
              <w:t>дей</w:t>
            </w:r>
            <w:proofErr w:type="spellEnd"/>
            <w:r w:rsidRPr="00F658D3">
              <w:rPr>
                <w:lang w:val="ru-RU"/>
              </w:rPr>
              <w:t xml:space="preserve"> нет будущего. Задумываемся над тем, что такое  отечество.</w:t>
            </w:r>
          </w:p>
        </w:tc>
        <w:tc>
          <w:tcPr>
            <w:tcW w:w="12899" w:type="dxa"/>
          </w:tcPr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-1"/>
                <w:lang w:val="ru-RU"/>
              </w:rPr>
              <w:t>Библиографическая культура. Дальнейшее формирование уме</w:t>
            </w:r>
            <w:r w:rsidRPr="00F658D3">
              <w:rPr>
                <w:spacing w:val="-1"/>
                <w:lang w:val="ru-RU"/>
              </w:rPr>
              <w:softHyphen/>
            </w:r>
            <w:r w:rsidRPr="00F658D3">
              <w:rPr>
                <w:lang w:val="ru-RU"/>
              </w:rPr>
              <w:t>ний ориентироваться в книге по ее элементам («Содержание» и «Ог</w:t>
            </w:r>
            <w:r w:rsidRPr="00F658D3">
              <w:rPr>
                <w:lang w:val="ru-RU"/>
              </w:rPr>
              <w:softHyphen/>
            </w:r>
            <w:r w:rsidRPr="00F658D3">
              <w:rPr>
                <w:spacing w:val="-1"/>
                <w:lang w:val="ru-RU"/>
              </w:rPr>
              <w:t xml:space="preserve">лавление» книги, титульный лист, </w:t>
            </w:r>
            <w:proofErr w:type="spellStart"/>
            <w:r w:rsidRPr="00F658D3">
              <w:rPr>
                <w:spacing w:val="-1"/>
                <w:u w:val="single"/>
                <w:lang w:val="ru-RU"/>
              </w:rPr>
              <w:t>аннотация</w:t>
            </w:r>
            <w:proofErr w:type="gramStart"/>
            <w:r w:rsidRPr="00F658D3">
              <w:rPr>
                <w:spacing w:val="-1"/>
                <w:lang w:val="ru-RU"/>
              </w:rPr>
              <w:t>.с</w:t>
            </w:r>
            <w:proofErr w:type="gramEnd"/>
            <w:r w:rsidRPr="00F658D3">
              <w:rPr>
                <w:spacing w:val="-1"/>
                <w:lang w:val="ru-RU"/>
              </w:rPr>
              <w:t>ведения</w:t>
            </w:r>
            <w:proofErr w:type="spellEnd"/>
            <w:r w:rsidRPr="00F658D3">
              <w:rPr>
                <w:spacing w:val="-1"/>
                <w:lang w:val="ru-RU"/>
              </w:rPr>
              <w:t xml:space="preserve"> о художниках-</w:t>
            </w:r>
            <w:r w:rsidRPr="00F658D3">
              <w:rPr>
                <w:lang w:val="ru-RU"/>
              </w:rPr>
              <w:t xml:space="preserve">иллюстраторах книги). Формирование умений составлять аннотацию </w:t>
            </w:r>
            <w:r w:rsidRPr="00F658D3">
              <w:rPr>
                <w:spacing w:val="-1"/>
                <w:lang w:val="ru-RU"/>
              </w:rPr>
              <w:t xml:space="preserve">на отдельное произведение и сборник произведений. Представление </w:t>
            </w:r>
            <w:r w:rsidRPr="00F658D3">
              <w:rPr>
                <w:spacing w:val="1"/>
                <w:lang w:val="ru-RU"/>
              </w:rPr>
              <w:t>о собрании сочинений. Использование толкового и этимологическо</w:t>
            </w:r>
            <w:r w:rsidRPr="00F658D3">
              <w:rPr>
                <w:spacing w:val="1"/>
                <w:lang w:val="ru-RU"/>
              </w:rPr>
              <w:softHyphen/>
            </w:r>
            <w:r w:rsidRPr="00F658D3">
              <w:rPr>
                <w:spacing w:val="-1"/>
                <w:lang w:val="ru-RU"/>
              </w:rPr>
              <w:t xml:space="preserve">го учебных словарей для уточнения значений и происхождения слов, </w:t>
            </w:r>
            <w:r w:rsidRPr="00F658D3">
              <w:rPr>
                <w:spacing w:val="1"/>
                <w:lang w:val="ru-RU"/>
              </w:rPr>
              <w:t>встречающихся на страницах литературных произведений.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4"/>
                <w:lang w:val="ru-RU"/>
              </w:rPr>
              <w:t xml:space="preserve"> Представление о </w:t>
            </w:r>
            <w:r w:rsidRPr="00F658D3">
              <w:rPr>
                <w:spacing w:val="4"/>
                <w:u w:val="single"/>
                <w:lang w:val="ru-RU"/>
              </w:rPr>
              <w:t>библиографическом словаре</w:t>
            </w:r>
            <w:r w:rsidRPr="00F658D3">
              <w:rPr>
                <w:spacing w:val="4"/>
                <w:lang w:val="ru-RU"/>
              </w:rPr>
              <w:t xml:space="preserve"> (без использо</w:t>
            </w:r>
            <w:r w:rsidRPr="00F658D3">
              <w:rPr>
                <w:spacing w:val="4"/>
                <w:lang w:val="ru-RU"/>
              </w:rPr>
              <w:softHyphen/>
            </w:r>
            <w:r w:rsidRPr="00F658D3">
              <w:rPr>
                <w:spacing w:val="2"/>
                <w:lang w:val="ru-RU"/>
              </w:rPr>
              <w:t>вания термина). Использование биографических сведений об авто</w:t>
            </w:r>
            <w:r w:rsidRPr="00F658D3">
              <w:rPr>
                <w:spacing w:val="2"/>
                <w:lang w:val="ru-RU"/>
              </w:rPr>
              <w:softHyphen/>
            </w:r>
            <w:r w:rsidRPr="00F658D3">
              <w:rPr>
                <w:spacing w:val="3"/>
                <w:lang w:val="ru-RU"/>
              </w:rPr>
              <w:t xml:space="preserve">ре для составления небольшого сообщения о творчестве писателя </w:t>
            </w:r>
            <w:r w:rsidRPr="00F658D3">
              <w:rPr>
                <w:lang w:val="ru-RU"/>
              </w:rPr>
              <w:t>или поэта.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spacing w:val="-1"/>
                <w:lang w:val="ru-RU"/>
              </w:rPr>
              <w:t>Формирование умений выбирать книги в библиотеке на основе ре</w:t>
            </w:r>
            <w:r w:rsidRPr="00F658D3">
              <w:rPr>
                <w:spacing w:val="-1"/>
                <w:lang w:val="ru-RU"/>
              </w:rPr>
              <w:softHyphen/>
            </w:r>
            <w:r w:rsidRPr="00F658D3">
              <w:rPr>
                <w:spacing w:val="4"/>
                <w:lang w:val="ru-RU"/>
              </w:rPr>
              <w:t>комендованного списка.</w:t>
            </w:r>
          </w:p>
          <w:p w:rsidR="004F671F" w:rsidRPr="00F658D3" w:rsidRDefault="004F671F" w:rsidP="00D031D9">
            <w:pPr>
              <w:pStyle w:val="13"/>
              <w:rPr>
                <w:lang w:val="ru-RU"/>
              </w:rPr>
            </w:pPr>
            <w:r w:rsidRPr="00F658D3">
              <w:rPr>
                <w:lang w:val="ru-RU"/>
              </w:rPr>
              <w:t xml:space="preserve">Человек в мире культуры. Его прошлое, настоящее и будущее. </w:t>
            </w:r>
          </w:p>
          <w:p w:rsidR="004F671F" w:rsidRPr="00D031D9" w:rsidRDefault="004F671F" w:rsidP="00D031D9">
            <w:pPr>
              <w:pStyle w:val="13"/>
              <w:rPr>
                <w:spacing w:val="3"/>
              </w:rPr>
            </w:pPr>
            <w:r w:rsidRPr="00F658D3">
              <w:rPr>
                <w:spacing w:val="1"/>
                <w:lang w:val="ru-RU"/>
              </w:rPr>
              <w:t>Умения и навыки чтения и говорения. Совершенствование на</w:t>
            </w:r>
            <w:r w:rsidRPr="00F658D3">
              <w:rPr>
                <w:spacing w:val="1"/>
                <w:lang w:val="ru-RU"/>
              </w:rPr>
              <w:softHyphen/>
            </w:r>
            <w:r w:rsidRPr="00F658D3">
              <w:rPr>
                <w:spacing w:val="2"/>
                <w:lang w:val="ru-RU"/>
              </w:rPr>
              <w:t xml:space="preserve">выков выразительного и осмысленного чтения. </w:t>
            </w:r>
            <w:proofErr w:type="spellStart"/>
            <w:r w:rsidRPr="00D031D9">
              <w:rPr>
                <w:spacing w:val="2"/>
              </w:rPr>
              <w:t>Дальнейшее</w:t>
            </w:r>
            <w:proofErr w:type="spellEnd"/>
            <w:r w:rsidRPr="00D031D9">
              <w:rPr>
                <w:spacing w:val="2"/>
              </w:rPr>
              <w:t xml:space="preserve"> </w:t>
            </w:r>
            <w:proofErr w:type="spellStart"/>
            <w:r w:rsidRPr="00D031D9">
              <w:rPr>
                <w:spacing w:val="2"/>
              </w:rPr>
              <w:t>разви</w:t>
            </w:r>
            <w:r w:rsidRPr="00D031D9">
              <w:rPr>
                <w:spacing w:val="2"/>
              </w:rPr>
              <w:softHyphen/>
            </w:r>
            <w:r w:rsidRPr="00D031D9">
              <w:rPr>
                <w:spacing w:val="3"/>
              </w:rPr>
              <w:t>тие</w:t>
            </w:r>
            <w:proofErr w:type="spellEnd"/>
            <w:r w:rsidRPr="00D031D9">
              <w:rPr>
                <w:spacing w:val="3"/>
              </w:rPr>
              <w:t xml:space="preserve"> </w:t>
            </w:r>
            <w:proofErr w:type="spellStart"/>
            <w:r w:rsidRPr="00D031D9">
              <w:rPr>
                <w:spacing w:val="3"/>
              </w:rPr>
              <w:t>навыков</w:t>
            </w:r>
            <w:proofErr w:type="spellEnd"/>
            <w:r w:rsidRPr="00D031D9">
              <w:rPr>
                <w:spacing w:val="3"/>
              </w:rPr>
              <w:t xml:space="preserve"> </w:t>
            </w:r>
            <w:proofErr w:type="spellStart"/>
            <w:r w:rsidRPr="00D031D9">
              <w:rPr>
                <w:spacing w:val="3"/>
              </w:rPr>
              <w:t>свободного</w:t>
            </w:r>
            <w:proofErr w:type="spellEnd"/>
            <w:r w:rsidRPr="00D031D9">
              <w:rPr>
                <w:spacing w:val="3"/>
              </w:rPr>
              <w:t xml:space="preserve"> владения устной и письменной речью.</w:t>
            </w: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10</w:t>
            </w:r>
          </w:p>
        </w:tc>
      </w:tr>
      <w:tr w:rsidR="004F671F" w:rsidRPr="00D031D9" w:rsidTr="00F658D3">
        <w:tc>
          <w:tcPr>
            <w:tcW w:w="1384" w:type="dxa"/>
          </w:tcPr>
          <w:p w:rsidR="004F671F" w:rsidRPr="00D031D9" w:rsidRDefault="004F671F" w:rsidP="00D031D9">
            <w:pPr>
              <w:pStyle w:val="13"/>
            </w:pPr>
            <w:r w:rsidRPr="00D031D9">
              <w:t>Итого:</w:t>
            </w:r>
          </w:p>
        </w:tc>
        <w:tc>
          <w:tcPr>
            <w:tcW w:w="12899" w:type="dxa"/>
          </w:tcPr>
          <w:p w:rsidR="004F671F" w:rsidRPr="00D031D9" w:rsidRDefault="004F671F" w:rsidP="00D031D9">
            <w:pPr>
              <w:pStyle w:val="13"/>
              <w:rPr>
                <w:spacing w:val="5"/>
              </w:rPr>
            </w:pPr>
          </w:p>
        </w:tc>
        <w:tc>
          <w:tcPr>
            <w:tcW w:w="1276" w:type="dxa"/>
          </w:tcPr>
          <w:p w:rsidR="004F671F" w:rsidRPr="00D031D9" w:rsidRDefault="004F671F" w:rsidP="00D031D9">
            <w:pPr>
              <w:pStyle w:val="13"/>
            </w:pPr>
            <w:r w:rsidRPr="00D031D9">
              <w:t>68</w:t>
            </w:r>
          </w:p>
        </w:tc>
      </w:tr>
    </w:tbl>
    <w:p w:rsidR="004F671F" w:rsidRPr="00D031D9" w:rsidRDefault="004F671F" w:rsidP="00D031D9">
      <w:pPr>
        <w:pStyle w:val="13"/>
      </w:pPr>
    </w:p>
    <w:p w:rsidR="004F671F" w:rsidRPr="00D031D9" w:rsidRDefault="004F671F" w:rsidP="00D031D9">
      <w:pPr>
        <w:pStyle w:val="13"/>
      </w:pPr>
    </w:p>
    <w:p w:rsidR="007F2FF1" w:rsidRPr="00D031D9" w:rsidRDefault="007F2FF1" w:rsidP="00D031D9">
      <w:pPr>
        <w:pStyle w:val="13"/>
        <w:sectPr w:rsidR="007F2FF1" w:rsidRPr="00D031D9" w:rsidSect="00FD4502">
          <w:pgSz w:w="16838" w:h="11906" w:orient="landscape" w:code="9"/>
          <w:pgMar w:top="720" w:right="720" w:bottom="680" w:left="720" w:header="709" w:footer="709" w:gutter="0"/>
          <w:cols w:space="708"/>
          <w:docGrid w:linePitch="360"/>
        </w:sectPr>
      </w:pPr>
    </w:p>
    <w:p w:rsidR="00D82F40" w:rsidRPr="00D82F40" w:rsidRDefault="00D82F40" w:rsidP="0071578F">
      <w:pPr>
        <w:pStyle w:val="af1"/>
        <w:spacing w:line="240" w:lineRule="auto"/>
        <w:ind w:left="0"/>
        <w:jc w:val="both"/>
        <w:rPr>
          <w:sz w:val="24"/>
          <w:szCs w:val="24"/>
        </w:rPr>
      </w:pPr>
    </w:p>
    <w:sectPr w:rsidR="00D82F40" w:rsidRPr="00D82F40" w:rsidSect="00FD4502">
      <w:pgSz w:w="16838" w:h="11906" w:orient="landscape" w:code="9"/>
      <w:pgMar w:top="720" w:right="720" w:bottom="68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0A37" w:rsidRDefault="00D60A37" w:rsidP="008F28C3">
      <w:pPr>
        <w:spacing w:after="0" w:line="240" w:lineRule="auto"/>
      </w:pPr>
      <w:r>
        <w:separator/>
      </w:r>
    </w:p>
  </w:endnote>
  <w:endnote w:type="continuationSeparator" w:id="0">
    <w:p w:rsidR="00D60A37" w:rsidRDefault="00D60A37" w:rsidP="008F2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8D3" w:rsidRDefault="00F658D3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8D3" w:rsidRDefault="00F658D3">
    <w:pPr>
      <w:jc w:val="right"/>
    </w:pPr>
  </w:p>
  <w:p w:rsidR="00F658D3" w:rsidRDefault="00F658D3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0A37" w:rsidRDefault="00D60A37" w:rsidP="008F28C3">
      <w:pPr>
        <w:spacing w:after="0" w:line="240" w:lineRule="auto"/>
      </w:pPr>
      <w:r>
        <w:separator/>
      </w:r>
    </w:p>
  </w:footnote>
  <w:footnote w:type="continuationSeparator" w:id="0">
    <w:p w:rsidR="00D60A37" w:rsidRDefault="00D60A37" w:rsidP="008F28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545B22"/>
    <w:multiLevelType w:val="hybridMultilevel"/>
    <w:tmpl w:val="460239D2"/>
    <w:lvl w:ilvl="0" w:tplc="A282CBAE">
      <w:start w:val="1"/>
      <w:numFmt w:val="lowerLetter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54A2E"/>
    <w:rsid w:val="00001691"/>
    <w:rsid w:val="0000256C"/>
    <w:rsid w:val="00006663"/>
    <w:rsid w:val="00027DFD"/>
    <w:rsid w:val="00033912"/>
    <w:rsid w:val="00041FAA"/>
    <w:rsid w:val="0004556F"/>
    <w:rsid w:val="00060F92"/>
    <w:rsid w:val="00076C5E"/>
    <w:rsid w:val="00077512"/>
    <w:rsid w:val="00080201"/>
    <w:rsid w:val="00087A73"/>
    <w:rsid w:val="00087CB9"/>
    <w:rsid w:val="00097612"/>
    <w:rsid w:val="000B09CE"/>
    <w:rsid w:val="000B26F2"/>
    <w:rsid w:val="000B39D5"/>
    <w:rsid w:val="000B673E"/>
    <w:rsid w:val="000D15A9"/>
    <w:rsid w:val="000F756F"/>
    <w:rsid w:val="000F77F7"/>
    <w:rsid w:val="00100522"/>
    <w:rsid w:val="00115032"/>
    <w:rsid w:val="00132B31"/>
    <w:rsid w:val="00134425"/>
    <w:rsid w:val="00135E12"/>
    <w:rsid w:val="0013714A"/>
    <w:rsid w:val="00140802"/>
    <w:rsid w:val="001415F1"/>
    <w:rsid w:val="00144E44"/>
    <w:rsid w:val="00153767"/>
    <w:rsid w:val="0015695A"/>
    <w:rsid w:val="001614C4"/>
    <w:rsid w:val="001645D2"/>
    <w:rsid w:val="001665CB"/>
    <w:rsid w:val="00170E72"/>
    <w:rsid w:val="0018315D"/>
    <w:rsid w:val="00183C03"/>
    <w:rsid w:val="001844E7"/>
    <w:rsid w:val="00194213"/>
    <w:rsid w:val="00197FD0"/>
    <w:rsid w:val="001B266F"/>
    <w:rsid w:val="001B4CDF"/>
    <w:rsid w:val="001B4F66"/>
    <w:rsid w:val="001D371D"/>
    <w:rsid w:val="001D5126"/>
    <w:rsid w:val="001D74F2"/>
    <w:rsid w:val="001E0893"/>
    <w:rsid w:val="001E1A03"/>
    <w:rsid w:val="001F1580"/>
    <w:rsid w:val="001F4CA2"/>
    <w:rsid w:val="001F5327"/>
    <w:rsid w:val="00200C3B"/>
    <w:rsid w:val="00217F49"/>
    <w:rsid w:val="0022112E"/>
    <w:rsid w:val="0022185B"/>
    <w:rsid w:val="00223C6B"/>
    <w:rsid w:val="00234218"/>
    <w:rsid w:val="0025029C"/>
    <w:rsid w:val="002549F3"/>
    <w:rsid w:val="002724EB"/>
    <w:rsid w:val="002730A9"/>
    <w:rsid w:val="00284D51"/>
    <w:rsid w:val="00285092"/>
    <w:rsid w:val="00286610"/>
    <w:rsid w:val="002907FE"/>
    <w:rsid w:val="00291BA0"/>
    <w:rsid w:val="0029509F"/>
    <w:rsid w:val="002A72AB"/>
    <w:rsid w:val="002C6482"/>
    <w:rsid w:val="002C7DC6"/>
    <w:rsid w:val="002D503F"/>
    <w:rsid w:val="002D52A9"/>
    <w:rsid w:val="002D6BE4"/>
    <w:rsid w:val="002E0ED3"/>
    <w:rsid w:val="003038CD"/>
    <w:rsid w:val="00310A28"/>
    <w:rsid w:val="003151B4"/>
    <w:rsid w:val="00315539"/>
    <w:rsid w:val="0031603B"/>
    <w:rsid w:val="00323C89"/>
    <w:rsid w:val="003253BA"/>
    <w:rsid w:val="00325C4F"/>
    <w:rsid w:val="00327ABA"/>
    <w:rsid w:val="00330E14"/>
    <w:rsid w:val="00331D47"/>
    <w:rsid w:val="003373DE"/>
    <w:rsid w:val="003559D7"/>
    <w:rsid w:val="0037233A"/>
    <w:rsid w:val="00383E92"/>
    <w:rsid w:val="003854AA"/>
    <w:rsid w:val="003A055E"/>
    <w:rsid w:val="003A44FB"/>
    <w:rsid w:val="003A56BA"/>
    <w:rsid w:val="003B4B91"/>
    <w:rsid w:val="003B7668"/>
    <w:rsid w:val="003C3D05"/>
    <w:rsid w:val="003C5E6B"/>
    <w:rsid w:val="003C6ECF"/>
    <w:rsid w:val="003D29BD"/>
    <w:rsid w:val="003D5788"/>
    <w:rsid w:val="003D6D2D"/>
    <w:rsid w:val="003E3A62"/>
    <w:rsid w:val="003F72E5"/>
    <w:rsid w:val="004044A6"/>
    <w:rsid w:val="00406FBE"/>
    <w:rsid w:val="00410C46"/>
    <w:rsid w:val="00414E1E"/>
    <w:rsid w:val="00416AE0"/>
    <w:rsid w:val="0042265A"/>
    <w:rsid w:val="00422A17"/>
    <w:rsid w:val="00432644"/>
    <w:rsid w:val="00441DD6"/>
    <w:rsid w:val="004475B4"/>
    <w:rsid w:val="004501B0"/>
    <w:rsid w:val="004530EE"/>
    <w:rsid w:val="00456356"/>
    <w:rsid w:val="00463B55"/>
    <w:rsid w:val="00473297"/>
    <w:rsid w:val="00475F25"/>
    <w:rsid w:val="004766DD"/>
    <w:rsid w:val="00477448"/>
    <w:rsid w:val="004858E6"/>
    <w:rsid w:val="00495602"/>
    <w:rsid w:val="00496114"/>
    <w:rsid w:val="004A7165"/>
    <w:rsid w:val="004A7BE5"/>
    <w:rsid w:val="004B36CC"/>
    <w:rsid w:val="004C54B9"/>
    <w:rsid w:val="004C77BE"/>
    <w:rsid w:val="004D0D9B"/>
    <w:rsid w:val="004D1374"/>
    <w:rsid w:val="004E133F"/>
    <w:rsid w:val="004E1B6F"/>
    <w:rsid w:val="004F2F78"/>
    <w:rsid w:val="004F5E7F"/>
    <w:rsid w:val="004F671F"/>
    <w:rsid w:val="004F6D86"/>
    <w:rsid w:val="0051137C"/>
    <w:rsid w:val="005179AA"/>
    <w:rsid w:val="00525885"/>
    <w:rsid w:val="00530723"/>
    <w:rsid w:val="00540DAD"/>
    <w:rsid w:val="00542447"/>
    <w:rsid w:val="00544A2F"/>
    <w:rsid w:val="00545F53"/>
    <w:rsid w:val="00550F53"/>
    <w:rsid w:val="005510D6"/>
    <w:rsid w:val="005543F0"/>
    <w:rsid w:val="00556EA9"/>
    <w:rsid w:val="0056657C"/>
    <w:rsid w:val="005706D9"/>
    <w:rsid w:val="005776C5"/>
    <w:rsid w:val="00583489"/>
    <w:rsid w:val="00586C92"/>
    <w:rsid w:val="0059145D"/>
    <w:rsid w:val="005927C6"/>
    <w:rsid w:val="005A42E0"/>
    <w:rsid w:val="005A48CC"/>
    <w:rsid w:val="005D79B9"/>
    <w:rsid w:val="006020A6"/>
    <w:rsid w:val="00610575"/>
    <w:rsid w:val="00611861"/>
    <w:rsid w:val="00613997"/>
    <w:rsid w:val="00617F7B"/>
    <w:rsid w:val="00627CFE"/>
    <w:rsid w:val="00632ACB"/>
    <w:rsid w:val="00633162"/>
    <w:rsid w:val="00645B74"/>
    <w:rsid w:val="006475B3"/>
    <w:rsid w:val="00652765"/>
    <w:rsid w:val="0066148C"/>
    <w:rsid w:val="00670B48"/>
    <w:rsid w:val="0068648F"/>
    <w:rsid w:val="006978A9"/>
    <w:rsid w:val="006A1CFB"/>
    <w:rsid w:val="006A42B0"/>
    <w:rsid w:val="006B00D2"/>
    <w:rsid w:val="006B3696"/>
    <w:rsid w:val="006C2E60"/>
    <w:rsid w:val="006C3056"/>
    <w:rsid w:val="006D126B"/>
    <w:rsid w:val="006E1D7D"/>
    <w:rsid w:val="006E2B57"/>
    <w:rsid w:val="006F53FA"/>
    <w:rsid w:val="006F6707"/>
    <w:rsid w:val="006F7837"/>
    <w:rsid w:val="007026CB"/>
    <w:rsid w:val="007037E9"/>
    <w:rsid w:val="00711C39"/>
    <w:rsid w:val="007140E3"/>
    <w:rsid w:val="0071578F"/>
    <w:rsid w:val="00721419"/>
    <w:rsid w:val="00723B5C"/>
    <w:rsid w:val="007256DE"/>
    <w:rsid w:val="00734385"/>
    <w:rsid w:val="00754A2E"/>
    <w:rsid w:val="00772A9F"/>
    <w:rsid w:val="00773ADA"/>
    <w:rsid w:val="007767FF"/>
    <w:rsid w:val="0078401A"/>
    <w:rsid w:val="007940A1"/>
    <w:rsid w:val="007B249B"/>
    <w:rsid w:val="007B4C99"/>
    <w:rsid w:val="007B581A"/>
    <w:rsid w:val="007C103D"/>
    <w:rsid w:val="007C51ED"/>
    <w:rsid w:val="007E2F5B"/>
    <w:rsid w:val="007F0225"/>
    <w:rsid w:val="007F0A8C"/>
    <w:rsid w:val="007F2FF1"/>
    <w:rsid w:val="007F38DD"/>
    <w:rsid w:val="007F4FF1"/>
    <w:rsid w:val="00806C31"/>
    <w:rsid w:val="008147B3"/>
    <w:rsid w:val="0082342B"/>
    <w:rsid w:val="008235BE"/>
    <w:rsid w:val="00835FE8"/>
    <w:rsid w:val="0084341D"/>
    <w:rsid w:val="00843B48"/>
    <w:rsid w:val="00852D94"/>
    <w:rsid w:val="00855EA7"/>
    <w:rsid w:val="008613D9"/>
    <w:rsid w:val="0087263F"/>
    <w:rsid w:val="0087690C"/>
    <w:rsid w:val="00883CFD"/>
    <w:rsid w:val="00885C63"/>
    <w:rsid w:val="00885EE5"/>
    <w:rsid w:val="00893047"/>
    <w:rsid w:val="00893DB3"/>
    <w:rsid w:val="008A0733"/>
    <w:rsid w:val="008B39AD"/>
    <w:rsid w:val="008C3D51"/>
    <w:rsid w:val="008C5251"/>
    <w:rsid w:val="008D3C1B"/>
    <w:rsid w:val="008E40C7"/>
    <w:rsid w:val="008F0380"/>
    <w:rsid w:val="008F0E19"/>
    <w:rsid w:val="008F28C3"/>
    <w:rsid w:val="008F4552"/>
    <w:rsid w:val="009128B7"/>
    <w:rsid w:val="00912EB2"/>
    <w:rsid w:val="00913C31"/>
    <w:rsid w:val="00920F33"/>
    <w:rsid w:val="00925D3C"/>
    <w:rsid w:val="009261F8"/>
    <w:rsid w:val="00934708"/>
    <w:rsid w:val="009459E3"/>
    <w:rsid w:val="009532A7"/>
    <w:rsid w:val="00961E21"/>
    <w:rsid w:val="00962913"/>
    <w:rsid w:val="0096560F"/>
    <w:rsid w:val="009677AF"/>
    <w:rsid w:val="009776D1"/>
    <w:rsid w:val="009926BA"/>
    <w:rsid w:val="009970C2"/>
    <w:rsid w:val="009C1D3C"/>
    <w:rsid w:val="009C55D7"/>
    <w:rsid w:val="009D344A"/>
    <w:rsid w:val="009E2856"/>
    <w:rsid w:val="009F1C98"/>
    <w:rsid w:val="009F3317"/>
    <w:rsid w:val="009F52DA"/>
    <w:rsid w:val="00A014F1"/>
    <w:rsid w:val="00A11E46"/>
    <w:rsid w:val="00A26720"/>
    <w:rsid w:val="00A47645"/>
    <w:rsid w:val="00A50420"/>
    <w:rsid w:val="00A5525E"/>
    <w:rsid w:val="00A57BB3"/>
    <w:rsid w:val="00A60E6E"/>
    <w:rsid w:val="00A67D85"/>
    <w:rsid w:val="00A77597"/>
    <w:rsid w:val="00A819AC"/>
    <w:rsid w:val="00A86C64"/>
    <w:rsid w:val="00A937AD"/>
    <w:rsid w:val="00AA2E65"/>
    <w:rsid w:val="00AA6ECE"/>
    <w:rsid w:val="00AB2F94"/>
    <w:rsid w:val="00AB3B04"/>
    <w:rsid w:val="00AB4849"/>
    <w:rsid w:val="00AC79E2"/>
    <w:rsid w:val="00AD3D35"/>
    <w:rsid w:val="00AD78A4"/>
    <w:rsid w:val="00AE05E6"/>
    <w:rsid w:val="00AE3756"/>
    <w:rsid w:val="00AF537F"/>
    <w:rsid w:val="00AF7CDB"/>
    <w:rsid w:val="00B06078"/>
    <w:rsid w:val="00B15313"/>
    <w:rsid w:val="00B23538"/>
    <w:rsid w:val="00B3399B"/>
    <w:rsid w:val="00B40CC5"/>
    <w:rsid w:val="00B748D4"/>
    <w:rsid w:val="00B77713"/>
    <w:rsid w:val="00B779E8"/>
    <w:rsid w:val="00B93ADB"/>
    <w:rsid w:val="00BA429A"/>
    <w:rsid w:val="00BA768A"/>
    <w:rsid w:val="00BB2DE3"/>
    <w:rsid w:val="00BC0C38"/>
    <w:rsid w:val="00BE0D83"/>
    <w:rsid w:val="00BE6E8E"/>
    <w:rsid w:val="00BF0F9A"/>
    <w:rsid w:val="00BF7658"/>
    <w:rsid w:val="00C25624"/>
    <w:rsid w:val="00C27799"/>
    <w:rsid w:val="00C46457"/>
    <w:rsid w:val="00C56A28"/>
    <w:rsid w:val="00C84FCC"/>
    <w:rsid w:val="00C864A8"/>
    <w:rsid w:val="00C92BE3"/>
    <w:rsid w:val="00C975E6"/>
    <w:rsid w:val="00CA514A"/>
    <w:rsid w:val="00CA6B73"/>
    <w:rsid w:val="00CB715E"/>
    <w:rsid w:val="00CC32A5"/>
    <w:rsid w:val="00CD1AE1"/>
    <w:rsid w:val="00CE399E"/>
    <w:rsid w:val="00CE5058"/>
    <w:rsid w:val="00CE6646"/>
    <w:rsid w:val="00CF101C"/>
    <w:rsid w:val="00CF2B26"/>
    <w:rsid w:val="00D02537"/>
    <w:rsid w:val="00D031D9"/>
    <w:rsid w:val="00D065B6"/>
    <w:rsid w:val="00D07146"/>
    <w:rsid w:val="00D230B9"/>
    <w:rsid w:val="00D23930"/>
    <w:rsid w:val="00D25555"/>
    <w:rsid w:val="00D26956"/>
    <w:rsid w:val="00D34541"/>
    <w:rsid w:val="00D345C7"/>
    <w:rsid w:val="00D3592C"/>
    <w:rsid w:val="00D433FC"/>
    <w:rsid w:val="00D451E7"/>
    <w:rsid w:val="00D60A37"/>
    <w:rsid w:val="00D60F5F"/>
    <w:rsid w:val="00D70ABD"/>
    <w:rsid w:val="00D808ED"/>
    <w:rsid w:val="00D82F40"/>
    <w:rsid w:val="00D8572D"/>
    <w:rsid w:val="00D922BA"/>
    <w:rsid w:val="00D947E7"/>
    <w:rsid w:val="00D97175"/>
    <w:rsid w:val="00DB42E1"/>
    <w:rsid w:val="00DE20BE"/>
    <w:rsid w:val="00DE6EA5"/>
    <w:rsid w:val="00DF0051"/>
    <w:rsid w:val="00DF5A25"/>
    <w:rsid w:val="00DF790C"/>
    <w:rsid w:val="00E04956"/>
    <w:rsid w:val="00E1356F"/>
    <w:rsid w:val="00E140C9"/>
    <w:rsid w:val="00E145E7"/>
    <w:rsid w:val="00E16871"/>
    <w:rsid w:val="00E210DD"/>
    <w:rsid w:val="00E24D89"/>
    <w:rsid w:val="00E467F3"/>
    <w:rsid w:val="00E52259"/>
    <w:rsid w:val="00E53912"/>
    <w:rsid w:val="00E54499"/>
    <w:rsid w:val="00E75503"/>
    <w:rsid w:val="00E91E6F"/>
    <w:rsid w:val="00EA0B64"/>
    <w:rsid w:val="00EA2378"/>
    <w:rsid w:val="00EB2DF4"/>
    <w:rsid w:val="00EC6513"/>
    <w:rsid w:val="00EC7FE1"/>
    <w:rsid w:val="00EC7FE4"/>
    <w:rsid w:val="00EE1956"/>
    <w:rsid w:val="00EE26DA"/>
    <w:rsid w:val="00EE3FB3"/>
    <w:rsid w:val="00EE4176"/>
    <w:rsid w:val="00EE6A8B"/>
    <w:rsid w:val="00F119FE"/>
    <w:rsid w:val="00F130E4"/>
    <w:rsid w:val="00F15BB7"/>
    <w:rsid w:val="00F17B6D"/>
    <w:rsid w:val="00F25BA2"/>
    <w:rsid w:val="00F352B5"/>
    <w:rsid w:val="00F47D69"/>
    <w:rsid w:val="00F50ABB"/>
    <w:rsid w:val="00F50E2F"/>
    <w:rsid w:val="00F56F1D"/>
    <w:rsid w:val="00F64CEF"/>
    <w:rsid w:val="00F658D3"/>
    <w:rsid w:val="00F710AD"/>
    <w:rsid w:val="00F747B2"/>
    <w:rsid w:val="00F83B9D"/>
    <w:rsid w:val="00F90126"/>
    <w:rsid w:val="00F903FB"/>
    <w:rsid w:val="00F905E2"/>
    <w:rsid w:val="00F90A7C"/>
    <w:rsid w:val="00F9201E"/>
    <w:rsid w:val="00F934B9"/>
    <w:rsid w:val="00F944D9"/>
    <w:rsid w:val="00F96F08"/>
    <w:rsid w:val="00FB660A"/>
    <w:rsid w:val="00FD4502"/>
    <w:rsid w:val="00FE1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cc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056"/>
  </w:style>
  <w:style w:type="paragraph" w:styleId="1">
    <w:name w:val="heading 1"/>
    <w:basedOn w:val="a"/>
    <w:next w:val="a"/>
    <w:link w:val="10"/>
    <w:qFormat/>
    <w:rsid w:val="00A57BB3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 w:eastAsia="en-US"/>
    </w:rPr>
  </w:style>
  <w:style w:type="paragraph" w:styleId="2">
    <w:name w:val="heading 2"/>
    <w:link w:val="20"/>
    <w:qFormat/>
    <w:rsid w:val="00852D94"/>
    <w:pPr>
      <w:spacing w:after="0" w:line="240" w:lineRule="auto"/>
      <w:outlineLvl w:val="1"/>
    </w:pPr>
    <w:rPr>
      <w:rFonts w:ascii="Arial Black" w:eastAsia="Times New Roman" w:hAnsi="Arial Black" w:cs="Times New Roman"/>
      <w:color w:val="336666"/>
      <w:kern w:val="28"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2549F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A57BB3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5">
    <w:name w:val="heading 5"/>
    <w:basedOn w:val="a"/>
    <w:next w:val="a"/>
    <w:link w:val="50"/>
    <w:qFormat/>
    <w:rsid w:val="00A57BB3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"/>
    <w:next w:val="a"/>
    <w:link w:val="60"/>
    <w:qFormat/>
    <w:rsid w:val="00A57BB3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 w:eastAsia="en-US"/>
    </w:rPr>
  </w:style>
  <w:style w:type="paragraph" w:styleId="7">
    <w:name w:val="heading 7"/>
    <w:basedOn w:val="a"/>
    <w:next w:val="a"/>
    <w:link w:val="70"/>
    <w:qFormat/>
    <w:rsid w:val="00A57BB3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8">
    <w:name w:val="heading 8"/>
    <w:basedOn w:val="a"/>
    <w:next w:val="a"/>
    <w:link w:val="80"/>
    <w:qFormat/>
    <w:rsid w:val="00A57BB3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paragraph" w:styleId="9">
    <w:name w:val="heading 9"/>
    <w:basedOn w:val="a"/>
    <w:next w:val="a"/>
    <w:link w:val="90"/>
    <w:qFormat/>
    <w:rsid w:val="00A57BB3"/>
    <w:pPr>
      <w:spacing w:before="240" w:after="60" w:line="240" w:lineRule="auto"/>
      <w:outlineLvl w:val="8"/>
    </w:pPr>
    <w:rPr>
      <w:rFonts w:ascii="Arial" w:eastAsia="Times New Roman" w:hAnsi="Arial" w:cs="Arial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4A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qFormat/>
    <w:rsid w:val="00754A2E"/>
    <w:rPr>
      <w:i/>
      <w:iCs/>
    </w:rPr>
  </w:style>
  <w:style w:type="paragraph" w:styleId="a5">
    <w:name w:val="List Paragraph"/>
    <w:basedOn w:val="a"/>
    <w:qFormat/>
    <w:rsid w:val="00DE6EA5"/>
    <w:pPr>
      <w:ind w:left="720"/>
      <w:contextualSpacing/>
    </w:pPr>
  </w:style>
  <w:style w:type="paragraph" w:styleId="a6">
    <w:name w:val="No Spacing"/>
    <w:link w:val="a7"/>
    <w:qFormat/>
    <w:rsid w:val="006F78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rsid w:val="00852D94"/>
    <w:rPr>
      <w:rFonts w:ascii="Arial Black" w:eastAsia="Times New Roman" w:hAnsi="Arial Black" w:cs="Times New Roman"/>
      <w:color w:val="336666"/>
      <w:kern w:val="28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unhideWhenUsed/>
    <w:rsid w:val="00852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rsid w:val="00852D94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nhideWhenUsed/>
    <w:rsid w:val="008F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rsid w:val="008F28C3"/>
  </w:style>
  <w:style w:type="paragraph" w:styleId="ac">
    <w:name w:val="footer"/>
    <w:basedOn w:val="a"/>
    <w:link w:val="ad"/>
    <w:uiPriority w:val="99"/>
    <w:unhideWhenUsed/>
    <w:rsid w:val="008F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F28C3"/>
  </w:style>
  <w:style w:type="character" w:customStyle="1" w:styleId="apple-style-span">
    <w:name w:val="apple-style-span"/>
    <w:basedOn w:val="a0"/>
    <w:rsid w:val="00027DFD"/>
  </w:style>
  <w:style w:type="paragraph" w:customStyle="1" w:styleId="ae">
    <w:name w:val="Стиль"/>
    <w:rsid w:val="00027D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f">
    <w:name w:val="Body Text"/>
    <w:basedOn w:val="a"/>
    <w:link w:val="af0"/>
    <w:rsid w:val="001E0893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0">
    <w:name w:val="Основной текст Знак"/>
    <w:basedOn w:val="a0"/>
    <w:link w:val="af"/>
    <w:rsid w:val="001E089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549F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9pt">
    <w:name w:val="Основной текст + 9 pt"/>
    <w:basedOn w:val="a0"/>
    <w:uiPriority w:val="99"/>
    <w:rsid w:val="002549F3"/>
    <w:rPr>
      <w:rFonts w:ascii="Bookman Old Style" w:hAnsi="Bookman Old Style" w:cs="Bookman Old Style"/>
      <w:spacing w:val="0"/>
      <w:sz w:val="18"/>
      <w:szCs w:val="18"/>
    </w:rPr>
  </w:style>
  <w:style w:type="character" w:customStyle="1" w:styleId="9pt12">
    <w:name w:val="Основной текст + 9 pt12"/>
    <w:aliases w:val="Курсив"/>
    <w:basedOn w:val="a0"/>
    <w:uiPriority w:val="99"/>
    <w:rsid w:val="002549F3"/>
    <w:rPr>
      <w:rFonts w:ascii="Bookman Old Style" w:hAnsi="Bookman Old Style" w:cs="Bookman Old Style"/>
      <w:i/>
      <w:iCs/>
      <w:spacing w:val="0"/>
      <w:sz w:val="18"/>
      <w:szCs w:val="18"/>
    </w:rPr>
  </w:style>
  <w:style w:type="character" w:customStyle="1" w:styleId="a7">
    <w:name w:val="Без интервала Знак"/>
    <w:basedOn w:val="a0"/>
    <w:link w:val="a6"/>
    <w:rsid w:val="00EE6A8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Body Text Indent"/>
    <w:basedOn w:val="a"/>
    <w:link w:val="af2"/>
    <w:unhideWhenUsed/>
    <w:rsid w:val="00F96F08"/>
    <w:pPr>
      <w:spacing w:after="120"/>
      <w:ind w:left="283"/>
    </w:pPr>
    <w:rPr>
      <w:rFonts w:ascii="Times New Roman" w:hAnsi="Times New Roman" w:cs="Times New Roman"/>
    </w:rPr>
  </w:style>
  <w:style w:type="character" w:customStyle="1" w:styleId="af2">
    <w:name w:val="Основной текст с отступом Знак"/>
    <w:basedOn w:val="a0"/>
    <w:link w:val="af1"/>
    <w:rsid w:val="00F96F08"/>
    <w:rPr>
      <w:rFonts w:ascii="Times New Roman" w:hAnsi="Times New Roman" w:cs="Times New Roman"/>
    </w:rPr>
  </w:style>
  <w:style w:type="character" w:styleId="af3">
    <w:name w:val="Hyperlink"/>
    <w:basedOn w:val="a0"/>
    <w:rsid w:val="00F96F08"/>
    <w:rPr>
      <w:color w:val="0000FF"/>
      <w:u w:val="single"/>
    </w:rPr>
  </w:style>
  <w:style w:type="paragraph" w:styleId="af4">
    <w:name w:val="Subtitle"/>
    <w:basedOn w:val="a"/>
    <w:next w:val="a"/>
    <w:link w:val="af5"/>
    <w:qFormat/>
    <w:rsid w:val="00F96F0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5">
    <w:name w:val="Подзаголовок Знак"/>
    <w:basedOn w:val="a0"/>
    <w:link w:val="af4"/>
    <w:rsid w:val="00F96F0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6">
    <w:name w:val="Normal (Web)"/>
    <w:basedOn w:val="a"/>
    <w:uiPriority w:val="99"/>
    <w:rsid w:val="002730A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f7">
    <w:name w:val="Plain Text"/>
    <w:basedOn w:val="a"/>
    <w:link w:val="af8"/>
    <w:rsid w:val="002730A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8">
    <w:name w:val="Текст Знак"/>
    <w:basedOn w:val="a0"/>
    <w:link w:val="af7"/>
    <w:rsid w:val="002730A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1">
    <w:name w:val="Основной текст (5)_"/>
    <w:basedOn w:val="a0"/>
    <w:link w:val="52"/>
    <w:locked/>
    <w:rsid w:val="00627CFE"/>
    <w:rPr>
      <w:rFonts w:ascii="Times New Roman" w:eastAsia="Times New Roman" w:hAnsi="Times New Roman"/>
    </w:rPr>
  </w:style>
  <w:style w:type="paragraph" w:customStyle="1" w:styleId="52">
    <w:name w:val="Основной текст (5)"/>
    <w:basedOn w:val="a"/>
    <w:link w:val="51"/>
    <w:rsid w:val="00627CFE"/>
    <w:pPr>
      <w:spacing w:after="0" w:line="0" w:lineRule="atLeast"/>
      <w:ind w:hanging="400"/>
    </w:pPr>
    <w:rPr>
      <w:rFonts w:ascii="Times New Roman" w:eastAsia="Times New Roman" w:hAnsi="Times New Roman"/>
    </w:rPr>
  </w:style>
  <w:style w:type="character" w:customStyle="1" w:styleId="12">
    <w:name w:val="Основной текст (12)_"/>
    <w:basedOn w:val="a0"/>
    <w:link w:val="120"/>
    <w:locked/>
    <w:rsid w:val="00627CFE"/>
    <w:rPr>
      <w:rFonts w:ascii="Times New Roman" w:eastAsia="Times New Roman" w:hAnsi="Times New Roman"/>
    </w:rPr>
  </w:style>
  <w:style w:type="paragraph" w:customStyle="1" w:styleId="120">
    <w:name w:val="Основной текст (12)"/>
    <w:basedOn w:val="a"/>
    <w:link w:val="12"/>
    <w:rsid w:val="00627CFE"/>
    <w:pPr>
      <w:spacing w:before="60" w:after="60" w:line="0" w:lineRule="atLeast"/>
      <w:jc w:val="both"/>
    </w:pPr>
    <w:rPr>
      <w:rFonts w:ascii="Times New Roman" w:eastAsia="Times New Roman" w:hAnsi="Times New Roman"/>
    </w:rPr>
  </w:style>
  <w:style w:type="paragraph" w:styleId="af9">
    <w:name w:val="Intense Quote"/>
    <w:basedOn w:val="a"/>
    <w:next w:val="a"/>
    <w:link w:val="afa"/>
    <w:uiPriority w:val="30"/>
    <w:qFormat/>
    <w:rsid w:val="00613997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</w:rPr>
  </w:style>
  <w:style w:type="character" w:customStyle="1" w:styleId="afa">
    <w:name w:val="Выделенная цитата Знак"/>
    <w:basedOn w:val="a0"/>
    <w:link w:val="af9"/>
    <w:uiPriority w:val="30"/>
    <w:rsid w:val="00613997"/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  <w:lang w:eastAsia="ru-RU"/>
    </w:rPr>
  </w:style>
  <w:style w:type="paragraph" w:customStyle="1" w:styleId="c5">
    <w:name w:val="c5"/>
    <w:basedOn w:val="a"/>
    <w:rsid w:val="00422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okproperty">
    <w:name w:val="book_property"/>
    <w:basedOn w:val="a0"/>
    <w:rsid w:val="00422A17"/>
  </w:style>
  <w:style w:type="character" w:styleId="afb">
    <w:name w:val="Placeholder Text"/>
    <w:basedOn w:val="a0"/>
    <w:uiPriority w:val="99"/>
    <w:semiHidden/>
    <w:rsid w:val="00422A17"/>
    <w:rPr>
      <w:color w:val="808080"/>
    </w:rPr>
  </w:style>
  <w:style w:type="character" w:customStyle="1" w:styleId="afc">
    <w:name w:val="Основной текст + Курсив"/>
    <w:basedOn w:val="a0"/>
    <w:rsid w:val="00934708"/>
    <w:rPr>
      <w:rFonts w:ascii="Arial" w:eastAsia="Arial" w:hAnsi="Arial" w:cs="Arial"/>
      <w:i/>
      <w:iCs/>
      <w:spacing w:val="50"/>
      <w:sz w:val="17"/>
      <w:szCs w:val="17"/>
    </w:rPr>
  </w:style>
  <w:style w:type="character" w:customStyle="1" w:styleId="WW8Num3z0">
    <w:name w:val="WW8Num3z0"/>
    <w:rsid w:val="003373DE"/>
    <w:rPr>
      <w:rFonts w:ascii="Wingdings" w:hAnsi="Wingdings"/>
      <w:color w:val="auto"/>
      <w:u w:val="none"/>
    </w:rPr>
  </w:style>
  <w:style w:type="paragraph" w:customStyle="1" w:styleId="afd">
    <w:name w:val="Буллит"/>
    <w:basedOn w:val="a"/>
    <w:link w:val="afe"/>
    <w:rsid w:val="00632ACB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e">
    <w:name w:val="Буллит Знак"/>
    <w:link w:val="afd"/>
    <w:rsid w:val="00632ACB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10">
    <w:name w:val="Заголовок 1 Знак"/>
    <w:basedOn w:val="a0"/>
    <w:link w:val="1"/>
    <w:rsid w:val="00A57BB3"/>
    <w:rPr>
      <w:rFonts w:ascii="Arial" w:eastAsia="Times New Roman" w:hAnsi="Arial" w:cs="Arial"/>
      <w:b/>
      <w:bCs/>
      <w:kern w:val="32"/>
      <w:sz w:val="32"/>
      <w:szCs w:val="32"/>
      <w:lang w:val="en-US" w:eastAsia="en-US"/>
    </w:rPr>
  </w:style>
  <w:style w:type="character" w:customStyle="1" w:styleId="40">
    <w:name w:val="Заголовок 4 Знак"/>
    <w:basedOn w:val="a0"/>
    <w:link w:val="4"/>
    <w:rsid w:val="00A57BB3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57BB3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rsid w:val="00A57BB3"/>
    <w:rPr>
      <w:rFonts w:ascii="Times New Roman" w:eastAsia="Times New Roman" w:hAnsi="Times New Roman" w:cs="Times New Roman"/>
      <w:b/>
      <w:bCs/>
      <w:lang w:val="en-US" w:eastAsia="en-US"/>
    </w:rPr>
  </w:style>
  <w:style w:type="character" w:customStyle="1" w:styleId="70">
    <w:name w:val="Заголовок 7 Знак"/>
    <w:basedOn w:val="a0"/>
    <w:link w:val="7"/>
    <w:rsid w:val="00A57BB3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rsid w:val="00A57BB3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rsid w:val="00A57BB3"/>
    <w:rPr>
      <w:rFonts w:ascii="Arial" w:eastAsia="Times New Roman" w:hAnsi="Arial" w:cs="Arial"/>
      <w:lang w:val="en-US" w:eastAsia="en-US"/>
    </w:rPr>
  </w:style>
  <w:style w:type="numbering" w:customStyle="1" w:styleId="11">
    <w:name w:val="Нет списка1"/>
    <w:next w:val="a2"/>
    <w:semiHidden/>
    <w:unhideWhenUsed/>
    <w:rsid w:val="00A57BB3"/>
  </w:style>
  <w:style w:type="paragraph" w:styleId="aff">
    <w:name w:val="Title"/>
    <w:basedOn w:val="a"/>
    <w:next w:val="a"/>
    <w:link w:val="aff0"/>
    <w:qFormat/>
    <w:rsid w:val="00A57BB3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val="en-US" w:eastAsia="en-US"/>
    </w:rPr>
  </w:style>
  <w:style w:type="character" w:customStyle="1" w:styleId="aff0">
    <w:name w:val="Название Знак"/>
    <w:basedOn w:val="a0"/>
    <w:link w:val="aff"/>
    <w:rsid w:val="00A57BB3"/>
    <w:rPr>
      <w:rFonts w:ascii="Arial" w:eastAsia="Times New Roman" w:hAnsi="Arial" w:cs="Arial"/>
      <w:b/>
      <w:bCs/>
      <w:kern w:val="28"/>
      <w:sz w:val="32"/>
      <w:szCs w:val="32"/>
      <w:lang w:val="en-US" w:eastAsia="en-US"/>
    </w:rPr>
  </w:style>
  <w:style w:type="character" w:styleId="aff1">
    <w:name w:val="Strong"/>
    <w:qFormat/>
    <w:rsid w:val="00A57BB3"/>
    <w:rPr>
      <w:b/>
      <w:bCs/>
    </w:rPr>
  </w:style>
  <w:style w:type="paragraph" w:customStyle="1" w:styleId="13">
    <w:name w:val="Без интервала1"/>
    <w:basedOn w:val="a"/>
    <w:qFormat/>
    <w:rsid w:val="00A57B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4">
    <w:name w:val="Абзац списка1"/>
    <w:basedOn w:val="a"/>
    <w:qFormat/>
    <w:rsid w:val="00A57BB3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">
    <w:name w:val="Цитата 21"/>
    <w:basedOn w:val="a"/>
    <w:next w:val="a"/>
    <w:link w:val="QuoteChar"/>
    <w:qFormat/>
    <w:rsid w:val="00A57BB3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QuoteChar">
    <w:name w:val="Quote Char"/>
    <w:link w:val="21"/>
    <w:locked/>
    <w:rsid w:val="00A57BB3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paragraph" w:customStyle="1" w:styleId="15">
    <w:name w:val="Выделенная цитата1"/>
    <w:basedOn w:val="a"/>
    <w:next w:val="a"/>
    <w:link w:val="IntenseQuoteChar"/>
    <w:qFormat/>
    <w:rsid w:val="00A57BB3"/>
    <w:pPr>
      <w:spacing w:after="0" w:line="240" w:lineRule="auto"/>
      <w:ind w:left="720" w:right="720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IntenseQuoteChar">
    <w:name w:val="Intense Quote Char"/>
    <w:link w:val="15"/>
    <w:locked/>
    <w:rsid w:val="00A57BB3"/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16">
    <w:name w:val="Слабое выделение1"/>
    <w:qFormat/>
    <w:rsid w:val="00A57BB3"/>
    <w:rPr>
      <w:i/>
      <w:iCs/>
      <w:color w:val="auto"/>
    </w:rPr>
  </w:style>
  <w:style w:type="character" w:customStyle="1" w:styleId="17">
    <w:name w:val="Сильное выделение1"/>
    <w:qFormat/>
    <w:rsid w:val="00A57BB3"/>
    <w:rPr>
      <w:b/>
      <w:bCs/>
      <w:i/>
      <w:iCs/>
      <w:sz w:val="24"/>
      <w:szCs w:val="24"/>
      <w:u w:val="single"/>
    </w:rPr>
  </w:style>
  <w:style w:type="character" w:customStyle="1" w:styleId="18">
    <w:name w:val="Слабая ссылка1"/>
    <w:qFormat/>
    <w:rsid w:val="00A57BB3"/>
    <w:rPr>
      <w:sz w:val="24"/>
      <w:szCs w:val="24"/>
      <w:u w:val="single"/>
    </w:rPr>
  </w:style>
  <w:style w:type="character" w:customStyle="1" w:styleId="19">
    <w:name w:val="Сильная ссылка1"/>
    <w:qFormat/>
    <w:rsid w:val="00A57BB3"/>
    <w:rPr>
      <w:b/>
      <w:bCs/>
      <w:sz w:val="24"/>
      <w:szCs w:val="24"/>
      <w:u w:val="single"/>
    </w:rPr>
  </w:style>
  <w:style w:type="character" w:customStyle="1" w:styleId="1a">
    <w:name w:val="Название книги1"/>
    <w:qFormat/>
    <w:rsid w:val="00A57BB3"/>
    <w:rPr>
      <w:rFonts w:ascii="Arial" w:hAnsi="Arial" w:cs="Arial"/>
      <w:b/>
      <w:bCs/>
      <w:i/>
      <w:iCs/>
      <w:sz w:val="24"/>
      <w:szCs w:val="24"/>
    </w:rPr>
  </w:style>
  <w:style w:type="paragraph" w:customStyle="1" w:styleId="1b">
    <w:name w:val="Заголовок оглавления1"/>
    <w:basedOn w:val="1"/>
    <w:next w:val="a"/>
    <w:qFormat/>
    <w:rsid w:val="00A57BB3"/>
    <w:pPr>
      <w:outlineLvl w:val="9"/>
    </w:pPr>
  </w:style>
  <w:style w:type="paragraph" w:styleId="aff2">
    <w:name w:val="caption"/>
    <w:basedOn w:val="a"/>
    <w:next w:val="a"/>
    <w:qFormat/>
    <w:rsid w:val="00A57BB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table" w:customStyle="1" w:styleId="1c">
    <w:name w:val="Сетка таблицы1"/>
    <w:basedOn w:val="a1"/>
    <w:next w:val="a3"/>
    <w:rsid w:val="00A57B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3">
    <w:name w:val="Знак Знак Знак Знак"/>
    <w:basedOn w:val="a"/>
    <w:rsid w:val="00A57BB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aff4">
    <w:name w:val="Знак Знак Знак Знак"/>
    <w:basedOn w:val="a"/>
    <w:rsid w:val="00A57BB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styleId="aff5">
    <w:name w:val="footnote reference"/>
    <w:semiHidden/>
    <w:rsid w:val="00A57BB3"/>
    <w:rPr>
      <w:vertAlign w:val="superscript"/>
    </w:rPr>
  </w:style>
  <w:style w:type="paragraph" w:styleId="aff6">
    <w:name w:val="footnote text"/>
    <w:basedOn w:val="a"/>
    <w:link w:val="aff7"/>
    <w:semiHidden/>
    <w:rsid w:val="00A57B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7">
    <w:name w:val="Текст сноски Знак"/>
    <w:basedOn w:val="a0"/>
    <w:link w:val="aff6"/>
    <w:semiHidden/>
    <w:rsid w:val="00A57BB3"/>
    <w:rPr>
      <w:rFonts w:ascii="Times New Roman" w:eastAsia="Times New Roman" w:hAnsi="Times New Roman" w:cs="Times New Roman"/>
      <w:sz w:val="20"/>
      <w:szCs w:val="20"/>
    </w:rPr>
  </w:style>
  <w:style w:type="paragraph" w:customStyle="1" w:styleId="aff8">
    <w:name w:val="Абзац списка Знак"/>
    <w:link w:val="c1c13"/>
    <w:qFormat/>
    <w:rsid w:val="00A57BB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21c26c28">
    <w:name w:val="c21 c26 c28"/>
    <w:basedOn w:val="aff8"/>
    <w:rsid w:val="00A57BB3"/>
    <w:pPr>
      <w:spacing w:before="100" w:after="100"/>
    </w:pPr>
  </w:style>
  <w:style w:type="character" w:customStyle="1" w:styleId="c1c13">
    <w:name w:val="c1 c13"/>
    <w:link w:val="aff8"/>
    <w:rsid w:val="00A57BB3"/>
    <w:rPr>
      <w:rFonts w:ascii="Times New Roman" w:eastAsia="Times New Roman" w:hAnsi="Times New Roman" w:cs="Times New Roman"/>
      <w:sz w:val="24"/>
      <w:szCs w:val="20"/>
    </w:rPr>
  </w:style>
  <w:style w:type="character" w:customStyle="1" w:styleId="c1">
    <w:name w:val="c1"/>
    <w:rsid w:val="00A57BB3"/>
  </w:style>
  <w:style w:type="paragraph" w:customStyle="1" w:styleId="c9c26">
    <w:name w:val="c9 c26"/>
    <w:basedOn w:val="aff8"/>
    <w:rsid w:val="00A57BB3"/>
    <w:pPr>
      <w:spacing w:before="100" w:after="100"/>
    </w:pPr>
  </w:style>
  <w:style w:type="paragraph" w:customStyle="1" w:styleId="c21">
    <w:name w:val="c21"/>
    <w:basedOn w:val="aff8"/>
    <w:rsid w:val="00A57BB3"/>
    <w:pPr>
      <w:spacing w:before="100" w:after="100"/>
    </w:pPr>
  </w:style>
  <w:style w:type="character" w:customStyle="1" w:styleId="c1c14">
    <w:name w:val="c1 c14"/>
    <w:rsid w:val="00A57BB3"/>
  </w:style>
  <w:style w:type="paragraph" w:customStyle="1" w:styleId="c21c28">
    <w:name w:val="c21 c28"/>
    <w:basedOn w:val="aff8"/>
    <w:rsid w:val="00A57BB3"/>
    <w:pPr>
      <w:spacing w:before="100" w:after="100"/>
    </w:pPr>
  </w:style>
  <w:style w:type="paragraph" w:customStyle="1" w:styleId="c9">
    <w:name w:val="c9"/>
    <w:basedOn w:val="aff8"/>
    <w:rsid w:val="00A57BB3"/>
    <w:pPr>
      <w:spacing w:before="100" w:after="100"/>
    </w:pPr>
  </w:style>
  <w:style w:type="paragraph" w:customStyle="1" w:styleId="1d">
    <w:name w:val="Текст сноски1"/>
    <w:basedOn w:val="aff8"/>
    <w:link w:val="aff9"/>
    <w:rsid w:val="00A57BB3"/>
    <w:rPr>
      <w:sz w:val="20"/>
    </w:rPr>
  </w:style>
  <w:style w:type="character" w:customStyle="1" w:styleId="aff9">
    <w:name w:val="Знак Знак"/>
    <w:link w:val="1d"/>
    <w:rsid w:val="00A57BB3"/>
    <w:rPr>
      <w:rFonts w:ascii="Times New Roman" w:eastAsia="Times New Roman" w:hAnsi="Times New Roman" w:cs="Times New Roman"/>
      <w:sz w:val="20"/>
      <w:szCs w:val="20"/>
    </w:rPr>
  </w:style>
  <w:style w:type="character" w:customStyle="1" w:styleId="1e">
    <w:name w:val="Знак сноски1"/>
    <w:rsid w:val="00A57BB3"/>
    <w:rPr>
      <w:vertAlign w:val="superscript"/>
    </w:rPr>
  </w:style>
  <w:style w:type="character" w:customStyle="1" w:styleId="Zag11">
    <w:name w:val="Zag_11"/>
    <w:rsid w:val="006020A6"/>
  </w:style>
  <w:style w:type="paragraph" w:customStyle="1" w:styleId="Osnova">
    <w:name w:val="Osnova"/>
    <w:basedOn w:val="a"/>
    <w:rsid w:val="006020A6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Calibri" w:hAnsi="NewtonCSanPin" w:cs="NewtonCSanPin"/>
      <w:color w:val="000000"/>
      <w:sz w:val="21"/>
      <w:szCs w:val="21"/>
      <w:lang w:val="en-US"/>
    </w:rPr>
  </w:style>
  <w:style w:type="paragraph" w:customStyle="1" w:styleId="210">
    <w:name w:val="Средняя сетка 21"/>
    <w:basedOn w:val="a"/>
    <w:uiPriority w:val="1"/>
    <w:qFormat/>
    <w:rsid w:val="006020A6"/>
    <w:pPr>
      <w:spacing w:after="0" w:line="360" w:lineRule="auto"/>
      <w:ind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c2">
    <w:name w:val="c2"/>
    <w:basedOn w:val="a"/>
    <w:rsid w:val="00D80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D808ED"/>
  </w:style>
  <w:style w:type="character" w:customStyle="1" w:styleId="c25">
    <w:name w:val="c25"/>
    <w:basedOn w:val="a0"/>
    <w:rsid w:val="00D808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57BB3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 w:eastAsia="en-US"/>
    </w:rPr>
  </w:style>
  <w:style w:type="paragraph" w:styleId="2">
    <w:name w:val="heading 2"/>
    <w:link w:val="20"/>
    <w:qFormat/>
    <w:rsid w:val="00852D94"/>
    <w:pPr>
      <w:spacing w:after="0" w:line="240" w:lineRule="auto"/>
      <w:outlineLvl w:val="1"/>
    </w:pPr>
    <w:rPr>
      <w:rFonts w:ascii="Arial Black" w:eastAsia="Times New Roman" w:hAnsi="Arial Black" w:cs="Times New Roman"/>
      <w:color w:val="336666"/>
      <w:kern w:val="28"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2549F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A57BB3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5">
    <w:name w:val="heading 5"/>
    <w:basedOn w:val="a"/>
    <w:next w:val="a"/>
    <w:link w:val="50"/>
    <w:qFormat/>
    <w:rsid w:val="00A57BB3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"/>
    <w:next w:val="a"/>
    <w:link w:val="60"/>
    <w:qFormat/>
    <w:rsid w:val="00A57BB3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 w:eastAsia="en-US"/>
    </w:rPr>
  </w:style>
  <w:style w:type="paragraph" w:styleId="7">
    <w:name w:val="heading 7"/>
    <w:basedOn w:val="a"/>
    <w:next w:val="a"/>
    <w:link w:val="70"/>
    <w:qFormat/>
    <w:rsid w:val="00A57BB3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8">
    <w:name w:val="heading 8"/>
    <w:basedOn w:val="a"/>
    <w:next w:val="a"/>
    <w:link w:val="80"/>
    <w:qFormat/>
    <w:rsid w:val="00A57BB3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paragraph" w:styleId="9">
    <w:name w:val="heading 9"/>
    <w:basedOn w:val="a"/>
    <w:next w:val="a"/>
    <w:link w:val="90"/>
    <w:qFormat/>
    <w:rsid w:val="00A57BB3"/>
    <w:pPr>
      <w:spacing w:before="240" w:after="60" w:line="240" w:lineRule="auto"/>
      <w:outlineLvl w:val="8"/>
    </w:pPr>
    <w:rPr>
      <w:rFonts w:ascii="Arial" w:eastAsia="Times New Roman" w:hAnsi="Arial" w:cs="Arial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4A2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Emphasis"/>
    <w:basedOn w:val="a0"/>
    <w:qFormat/>
    <w:rsid w:val="00754A2E"/>
    <w:rPr>
      <w:i/>
      <w:iCs/>
    </w:rPr>
  </w:style>
  <w:style w:type="paragraph" w:styleId="a5">
    <w:name w:val="List Paragraph"/>
    <w:basedOn w:val="a"/>
    <w:qFormat/>
    <w:rsid w:val="00DE6EA5"/>
    <w:pPr>
      <w:ind w:left="720"/>
      <w:contextualSpacing/>
    </w:pPr>
  </w:style>
  <w:style w:type="paragraph" w:styleId="a6">
    <w:name w:val="No Spacing"/>
    <w:link w:val="a7"/>
    <w:uiPriority w:val="1"/>
    <w:qFormat/>
    <w:rsid w:val="006F78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rsid w:val="00852D94"/>
    <w:rPr>
      <w:rFonts w:ascii="Arial Black" w:eastAsia="Times New Roman" w:hAnsi="Arial Black" w:cs="Times New Roman"/>
      <w:color w:val="336666"/>
      <w:kern w:val="28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unhideWhenUsed/>
    <w:rsid w:val="00852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rsid w:val="00852D94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nhideWhenUsed/>
    <w:rsid w:val="008F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rsid w:val="008F28C3"/>
  </w:style>
  <w:style w:type="paragraph" w:styleId="ac">
    <w:name w:val="footer"/>
    <w:basedOn w:val="a"/>
    <w:link w:val="ad"/>
    <w:uiPriority w:val="99"/>
    <w:unhideWhenUsed/>
    <w:rsid w:val="008F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F28C3"/>
  </w:style>
  <w:style w:type="character" w:customStyle="1" w:styleId="apple-style-span">
    <w:name w:val="apple-style-span"/>
    <w:basedOn w:val="a0"/>
    <w:rsid w:val="00027DFD"/>
  </w:style>
  <w:style w:type="paragraph" w:customStyle="1" w:styleId="ae">
    <w:name w:val="Стиль"/>
    <w:rsid w:val="00027D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f">
    <w:name w:val="Body Text"/>
    <w:basedOn w:val="a"/>
    <w:link w:val="af0"/>
    <w:rsid w:val="001E0893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0">
    <w:name w:val="Основной текст Знак"/>
    <w:basedOn w:val="a0"/>
    <w:link w:val="af"/>
    <w:rsid w:val="001E089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549F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9pt">
    <w:name w:val="Основной текст + 9 pt"/>
    <w:basedOn w:val="a0"/>
    <w:uiPriority w:val="99"/>
    <w:rsid w:val="002549F3"/>
    <w:rPr>
      <w:rFonts w:ascii="Bookman Old Style" w:hAnsi="Bookman Old Style" w:cs="Bookman Old Style"/>
      <w:spacing w:val="0"/>
      <w:sz w:val="18"/>
      <w:szCs w:val="18"/>
    </w:rPr>
  </w:style>
  <w:style w:type="character" w:customStyle="1" w:styleId="9pt12">
    <w:name w:val="Основной текст + 9 pt12"/>
    <w:aliases w:val="Курсив"/>
    <w:basedOn w:val="a0"/>
    <w:uiPriority w:val="99"/>
    <w:rsid w:val="002549F3"/>
    <w:rPr>
      <w:rFonts w:ascii="Bookman Old Style" w:hAnsi="Bookman Old Style" w:cs="Bookman Old Style"/>
      <w:i/>
      <w:iCs/>
      <w:spacing w:val="0"/>
      <w:sz w:val="18"/>
      <w:szCs w:val="18"/>
    </w:rPr>
  </w:style>
  <w:style w:type="character" w:customStyle="1" w:styleId="a7">
    <w:name w:val="Без интервала Знак"/>
    <w:basedOn w:val="a0"/>
    <w:link w:val="a6"/>
    <w:uiPriority w:val="1"/>
    <w:rsid w:val="00EE6A8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Body Text Indent"/>
    <w:basedOn w:val="a"/>
    <w:link w:val="af2"/>
    <w:unhideWhenUsed/>
    <w:rsid w:val="00F96F08"/>
    <w:pPr>
      <w:spacing w:after="120"/>
      <w:ind w:left="283"/>
    </w:pPr>
    <w:rPr>
      <w:rFonts w:ascii="Times New Roman" w:hAnsi="Times New Roman" w:cs="Times New Roman"/>
    </w:rPr>
  </w:style>
  <w:style w:type="character" w:customStyle="1" w:styleId="af2">
    <w:name w:val="Основной текст с отступом Знак"/>
    <w:basedOn w:val="a0"/>
    <w:link w:val="af1"/>
    <w:rsid w:val="00F96F08"/>
    <w:rPr>
      <w:rFonts w:ascii="Times New Roman" w:hAnsi="Times New Roman" w:cs="Times New Roman"/>
    </w:rPr>
  </w:style>
  <w:style w:type="character" w:styleId="af3">
    <w:name w:val="Hyperlink"/>
    <w:basedOn w:val="a0"/>
    <w:rsid w:val="00F96F08"/>
    <w:rPr>
      <w:color w:val="0000FF"/>
      <w:u w:val="single"/>
    </w:rPr>
  </w:style>
  <w:style w:type="paragraph" w:styleId="af4">
    <w:name w:val="Subtitle"/>
    <w:basedOn w:val="a"/>
    <w:next w:val="a"/>
    <w:link w:val="af5"/>
    <w:qFormat/>
    <w:rsid w:val="00F96F0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5">
    <w:name w:val="Подзаголовок Знак"/>
    <w:basedOn w:val="a0"/>
    <w:link w:val="af4"/>
    <w:rsid w:val="00F96F0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6">
    <w:name w:val="Normal (Web)"/>
    <w:basedOn w:val="a"/>
    <w:rsid w:val="002730A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f7">
    <w:name w:val="Plain Text"/>
    <w:basedOn w:val="a"/>
    <w:link w:val="af8"/>
    <w:rsid w:val="002730A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8">
    <w:name w:val="Текст Знак"/>
    <w:basedOn w:val="a0"/>
    <w:link w:val="af7"/>
    <w:rsid w:val="002730A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1">
    <w:name w:val="Основной текст (5)_"/>
    <w:basedOn w:val="a0"/>
    <w:link w:val="52"/>
    <w:locked/>
    <w:rsid w:val="00627CFE"/>
    <w:rPr>
      <w:rFonts w:ascii="Times New Roman" w:eastAsia="Times New Roman" w:hAnsi="Times New Roman"/>
    </w:rPr>
  </w:style>
  <w:style w:type="paragraph" w:customStyle="1" w:styleId="52">
    <w:name w:val="Основной текст (5)"/>
    <w:basedOn w:val="a"/>
    <w:link w:val="51"/>
    <w:rsid w:val="00627CFE"/>
    <w:pPr>
      <w:spacing w:after="0" w:line="0" w:lineRule="atLeast"/>
      <w:ind w:hanging="400"/>
    </w:pPr>
    <w:rPr>
      <w:rFonts w:ascii="Times New Roman" w:eastAsia="Times New Roman" w:hAnsi="Times New Roman"/>
    </w:rPr>
  </w:style>
  <w:style w:type="character" w:customStyle="1" w:styleId="12">
    <w:name w:val="Основной текст (12)_"/>
    <w:basedOn w:val="a0"/>
    <w:link w:val="120"/>
    <w:locked/>
    <w:rsid w:val="00627CFE"/>
    <w:rPr>
      <w:rFonts w:ascii="Times New Roman" w:eastAsia="Times New Roman" w:hAnsi="Times New Roman"/>
    </w:rPr>
  </w:style>
  <w:style w:type="paragraph" w:customStyle="1" w:styleId="120">
    <w:name w:val="Основной текст (12)"/>
    <w:basedOn w:val="a"/>
    <w:link w:val="12"/>
    <w:rsid w:val="00627CFE"/>
    <w:pPr>
      <w:spacing w:before="60" w:after="60" w:line="0" w:lineRule="atLeast"/>
      <w:jc w:val="both"/>
    </w:pPr>
    <w:rPr>
      <w:rFonts w:ascii="Times New Roman" w:eastAsia="Times New Roman" w:hAnsi="Times New Roman"/>
    </w:rPr>
  </w:style>
  <w:style w:type="paragraph" w:styleId="af9">
    <w:name w:val="Intense Quote"/>
    <w:basedOn w:val="a"/>
    <w:next w:val="a"/>
    <w:link w:val="afa"/>
    <w:uiPriority w:val="30"/>
    <w:qFormat/>
    <w:rsid w:val="00613997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</w:rPr>
  </w:style>
  <w:style w:type="character" w:customStyle="1" w:styleId="afa">
    <w:name w:val="Выделенная цитата Знак"/>
    <w:basedOn w:val="a0"/>
    <w:link w:val="af9"/>
    <w:uiPriority w:val="30"/>
    <w:rsid w:val="00613997"/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  <w:lang w:eastAsia="ru-RU"/>
    </w:rPr>
  </w:style>
  <w:style w:type="paragraph" w:customStyle="1" w:styleId="c5">
    <w:name w:val="c5"/>
    <w:basedOn w:val="a"/>
    <w:rsid w:val="00422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okproperty">
    <w:name w:val="book_property"/>
    <w:basedOn w:val="a0"/>
    <w:rsid w:val="00422A17"/>
  </w:style>
  <w:style w:type="character" w:styleId="afb">
    <w:name w:val="Placeholder Text"/>
    <w:basedOn w:val="a0"/>
    <w:uiPriority w:val="99"/>
    <w:semiHidden/>
    <w:rsid w:val="00422A17"/>
    <w:rPr>
      <w:color w:val="808080"/>
    </w:rPr>
  </w:style>
  <w:style w:type="character" w:customStyle="1" w:styleId="afc">
    <w:name w:val="Основной текст + Курсив"/>
    <w:basedOn w:val="a0"/>
    <w:rsid w:val="00934708"/>
    <w:rPr>
      <w:rFonts w:ascii="Arial" w:eastAsia="Arial" w:hAnsi="Arial" w:cs="Arial"/>
      <w:i/>
      <w:iCs/>
      <w:spacing w:val="50"/>
      <w:sz w:val="17"/>
      <w:szCs w:val="17"/>
    </w:rPr>
  </w:style>
  <w:style w:type="character" w:customStyle="1" w:styleId="WW8Num3z0">
    <w:name w:val="WW8Num3z0"/>
    <w:rsid w:val="003373DE"/>
    <w:rPr>
      <w:rFonts w:ascii="Wingdings" w:hAnsi="Wingdings"/>
      <w:color w:val="auto"/>
      <w:u w:val="none"/>
    </w:rPr>
  </w:style>
  <w:style w:type="paragraph" w:customStyle="1" w:styleId="afd">
    <w:name w:val="Буллит"/>
    <w:basedOn w:val="a"/>
    <w:link w:val="afe"/>
    <w:rsid w:val="00632ACB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character" w:customStyle="1" w:styleId="afe">
    <w:name w:val="Буллит Знак"/>
    <w:link w:val="afd"/>
    <w:rsid w:val="00632ACB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character" w:customStyle="1" w:styleId="10">
    <w:name w:val="Заголовок 1 Знак"/>
    <w:basedOn w:val="a0"/>
    <w:link w:val="1"/>
    <w:rsid w:val="00A57BB3"/>
    <w:rPr>
      <w:rFonts w:ascii="Arial" w:eastAsia="Times New Roman" w:hAnsi="Arial" w:cs="Arial"/>
      <w:b/>
      <w:bCs/>
      <w:kern w:val="32"/>
      <w:sz w:val="32"/>
      <w:szCs w:val="32"/>
      <w:lang w:val="en-US" w:eastAsia="en-US"/>
    </w:rPr>
  </w:style>
  <w:style w:type="character" w:customStyle="1" w:styleId="40">
    <w:name w:val="Заголовок 4 Знак"/>
    <w:basedOn w:val="a0"/>
    <w:link w:val="4"/>
    <w:rsid w:val="00A57BB3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57BB3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rsid w:val="00A57BB3"/>
    <w:rPr>
      <w:rFonts w:ascii="Times New Roman" w:eastAsia="Times New Roman" w:hAnsi="Times New Roman" w:cs="Times New Roman"/>
      <w:b/>
      <w:bCs/>
      <w:lang w:val="en-US" w:eastAsia="en-US"/>
    </w:rPr>
  </w:style>
  <w:style w:type="character" w:customStyle="1" w:styleId="70">
    <w:name w:val="Заголовок 7 Знак"/>
    <w:basedOn w:val="a0"/>
    <w:link w:val="7"/>
    <w:rsid w:val="00A57BB3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rsid w:val="00A57BB3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rsid w:val="00A57BB3"/>
    <w:rPr>
      <w:rFonts w:ascii="Arial" w:eastAsia="Times New Roman" w:hAnsi="Arial" w:cs="Arial"/>
      <w:lang w:val="en-US" w:eastAsia="en-US"/>
    </w:rPr>
  </w:style>
  <w:style w:type="numbering" w:customStyle="1" w:styleId="11">
    <w:name w:val="Нет списка1"/>
    <w:next w:val="a2"/>
    <w:semiHidden/>
    <w:unhideWhenUsed/>
    <w:rsid w:val="00A57BB3"/>
  </w:style>
  <w:style w:type="paragraph" w:styleId="aff">
    <w:name w:val="Title"/>
    <w:basedOn w:val="a"/>
    <w:next w:val="a"/>
    <w:link w:val="aff0"/>
    <w:qFormat/>
    <w:rsid w:val="00A57BB3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val="en-US" w:eastAsia="en-US"/>
    </w:rPr>
  </w:style>
  <w:style w:type="character" w:customStyle="1" w:styleId="aff0">
    <w:name w:val="Название Знак"/>
    <w:basedOn w:val="a0"/>
    <w:link w:val="aff"/>
    <w:rsid w:val="00A57BB3"/>
    <w:rPr>
      <w:rFonts w:ascii="Arial" w:eastAsia="Times New Roman" w:hAnsi="Arial" w:cs="Arial"/>
      <w:b/>
      <w:bCs/>
      <w:kern w:val="28"/>
      <w:sz w:val="32"/>
      <w:szCs w:val="32"/>
      <w:lang w:val="en-US" w:eastAsia="en-US"/>
    </w:rPr>
  </w:style>
  <w:style w:type="character" w:styleId="aff1">
    <w:name w:val="Strong"/>
    <w:qFormat/>
    <w:rsid w:val="00A57BB3"/>
    <w:rPr>
      <w:b/>
      <w:bCs/>
    </w:rPr>
  </w:style>
  <w:style w:type="paragraph" w:customStyle="1" w:styleId="13">
    <w:name w:val="Без интервала1"/>
    <w:basedOn w:val="a"/>
    <w:qFormat/>
    <w:rsid w:val="00A57B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14">
    <w:name w:val="Абзац списка1"/>
    <w:basedOn w:val="a"/>
    <w:qFormat/>
    <w:rsid w:val="00A57BB3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">
    <w:name w:val="Цитата 21"/>
    <w:basedOn w:val="a"/>
    <w:next w:val="a"/>
    <w:link w:val="QuoteChar"/>
    <w:qFormat/>
    <w:rsid w:val="00A57BB3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QuoteChar">
    <w:name w:val="Quote Char"/>
    <w:link w:val="21"/>
    <w:locked/>
    <w:rsid w:val="00A57BB3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paragraph" w:customStyle="1" w:styleId="15">
    <w:name w:val="Выделенная цитата1"/>
    <w:basedOn w:val="a"/>
    <w:next w:val="a"/>
    <w:link w:val="IntenseQuoteChar"/>
    <w:qFormat/>
    <w:rsid w:val="00A57BB3"/>
    <w:pPr>
      <w:spacing w:after="0" w:line="240" w:lineRule="auto"/>
      <w:ind w:left="720" w:right="720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IntenseQuoteChar">
    <w:name w:val="Intense Quote Char"/>
    <w:link w:val="15"/>
    <w:locked/>
    <w:rsid w:val="00A57BB3"/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16">
    <w:name w:val="Слабое выделение1"/>
    <w:qFormat/>
    <w:rsid w:val="00A57BB3"/>
    <w:rPr>
      <w:i/>
      <w:iCs/>
      <w:color w:val="auto"/>
    </w:rPr>
  </w:style>
  <w:style w:type="character" w:customStyle="1" w:styleId="17">
    <w:name w:val="Сильное выделение1"/>
    <w:qFormat/>
    <w:rsid w:val="00A57BB3"/>
    <w:rPr>
      <w:b/>
      <w:bCs/>
      <w:i/>
      <w:iCs/>
      <w:sz w:val="24"/>
      <w:szCs w:val="24"/>
      <w:u w:val="single"/>
    </w:rPr>
  </w:style>
  <w:style w:type="character" w:customStyle="1" w:styleId="18">
    <w:name w:val="Слабая ссылка1"/>
    <w:qFormat/>
    <w:rsid w:val="00A57BB3"/>
    <w:rPr>
      <w:sz w:val="24"/>
      <w:szCs w:val="24"/>
      <w:u w:val="single"/>
    </w:rPr>
  </w:style>
  <w:style w:type="character" w:customStyle="1" w:styleId="19">
    <w:name w:val="Сильная ссылка1"/>
    <w:qFormat/>
    <w:rsid w:val="00A57BB3"/>
    <w:rPr>
      <w:b/>
      <w:bCs/>
      <w:sz w:val="24"/>
      <w:szCs w:val="24"/>
      <w:u w:val="single"/>
    </w:rPr>
  </w:style>
  <w:style w:type="character" w:customStyle="1" w:styleId="1a">
    <w:name w:val="Название книги1"/>
    <w:qFormat/>
    <w:rsid w:val="00A57BB3"/>
    <w:rPr>
      <w:rFonts w:ascii="Arial" w:hAnsi="Arial" w:cs="Arial"/>
      <w:b/>
      <w:bCs/>
      <w:i/>
      <w:iCs/>
      <w:sz w:val="24"/>
      <w:szCs w:val="24"/>
    </w:rPr>
  </w:style>
  <w:style w:type="paragraph" w:customStyle="1" w:styleId="1b">
    <w:name w:val="Заголовок оглавления1"/>
    <w:basedOn w:val="1"/>
    <w:next w:val="a"/>
    <w:qFormat/>
    <w:rsid w:val="00A57BB3"/>
    <w:pPr>
      <w:outlineLvl w:val="9"/>
    </w:pPr>
  </w:style>
  <w:style w:type="paragraph" w:styleId="aff2">
    <w:name w:val="caption"/>
    <w:basedOn w:val="a"/>
    <w:next w:val="a"/>
    <w:qFormat/>
    <w:rsid w:val="00A57BB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table" w:customStyle="1" w:styleId="1c">
    <w:name w:val="Сетка таблицы1"/>
    <w:basedOn w:val="a1"/>
    <w:next w:val="a3"/>
    <w:rsid w:val="00A57B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3">
    <w:name w:val="Знак Знак Знак Знак"/>
    <w:basedOn w:val="a"/>
    <w:rsid w:val="00A57BB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aff4">
    <w:name w:val="Знак Знак Знак Знак"/>
    <w:basedOn w:val="a"/>
    <w:rsid w:val="00A57BB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styleId="aff5">
    <w:name w:val="footnote reference"/>
    <w:semiHidden/>
    <w:rsid w:val="00A57BB3"/>
    <w:rPr>
      <w:vertAlign w:val="superscript"/>
    </w:rPr>
  </w:style>
  <w:style w:type="paragraph" w:styleId="aff6">
    <w:name w:val="footnote text"/>
    <w:basedOn w:val="a"/>
    <w:link w:val="aff7"/>
    <w:semiHidden/>
    <w:rsid w:val="00A57B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7">
    <w:name w:val="Текст сноски Знак"/>
    <w:basedOn w:val="a0"/>
    <w:link w:val="aff6"/>
    <w:semiHidden/>
    <w:rsid w:val="00A57BB3"/>
    <w:rPr>
      <w:rFonts w:ascii="Times New Roman" w:eastAsia="Times New Roman" w:hAnsi="Times New Roman" w:cs="Times New Roman"/>
      <w:sz w:val="20"/>
      <w:szCs w:val="20"/>
    </w:rPr>
  </w:style>
  <w:style w:type="paragraph" w:customStyle="1" w:styleId="aff8">
    <w:name w:val="Абзац списка Знак"/>
    <w:link w:val="c1c13"/>
    <w:qFormat/>
    <w:rsid w:val="00A57BB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21c26c28">
    <w:name w:val="c21 c26 c28"/>
    <w:basedOn w:val="aff8"/>
    <w:rsid w:val="00A57BB3"/>
    <w:pPr>
      <w:spacing w:before="100" w:after="100"/>
    </w:pPr>
  </w:style>
  <w:style w:type="character" w:customStyle="1" w:styleId="c1c13">
    <w:name w:val="c1 c13"/>
    <w:link w:val="aff8"/>
    <w:rsid w:val="00A57BB3"/>
    <w:rPr>
      <w:rFonts w:ascii="Times New Roman" w:eastAsia="Times New Roman" w:hAnsi="Times New Roman" w:cs="Times New Roman"/>
      <w:sz w:val="24"/>
      <w:szCs w:val="20"/>
    </w:rPr>
  </w:style>
  <w:style w:type="character" w:customStyle="1" w:styleId="c1">
    <w:name w:val="c1"/>
    <w:rsid w:val="00A57BB3"/>
  </w:style>
  <w:style w:type="paragraph" w:customStyle="1" w:styleId="c9c26">
    <w:name w:val="c9 c26"/>
    <w:basedOn w:val="aff8"/>
    <w:rsid w:val="00A57BB3"/>
    <w:pPr>
      <w:spacing w:before="100" w:after="100"/>
    </w:pPr>
  </w:style>
  <w:style w:type="paragraph" w:customStyle="1" w:styleId="c21">
    <w:name w:val="c21"/>
    <w:basedOn w:val="aff8"/>
    <w:rsid w:val="00A57BB3"/>
    <w:pPr>
      <w:spacing w:before="100" w:after="100"/>
    </w:pPr>
  </w:style>
  <w:style w:type="character" w:customStyle="1" w:styleId="c1c14">
    <w:name w:val="c1 c14"/>
    <w:rsid w:val="00A57BB3"/>
  </w:style>
  <w:style w:type="paragraph" w:customStyle="1" w:styleId="c21c28">
    <w:name w:val="c21 c28"/>
    <w:basedOn w:val="aff8"/>
    <w:rsid w:val="00A57BB3"/>
    <w:pPr>
      <w:spacing w:before="100" w:after="100"/>
    </w:pPr>
  </w:style>
  <w:style w:type="paragraph" w:customStyle="1" w:styleId="c9">
    <w:name w:val="c9"/>
    <w:basedOn w:val="aff8"/>
    <w:rsid w:val="00A57BB3"/>
    <w:pPr>
      <w:spacing w:before="100" w:after="100"/>
    </w:pPr>
  </w:style>
  <w:style w:type="paragraph" w:customStyle="1" w:styleId="1d">
    <w:name w:val="Текст сноски1"/>
    <w:basedOn w:val="aff8"/>
    <w:link w:val="aff9"/>
    <w:rsid w:val="00A57BB3"/>
    <w:rPr>
      <w:sz w:val="20"/>
    </w:rPr>
  </w:style>
  <w:style w:type="character" w:customStyle="1" w:styleId="aff9">
    <w:name w:val="Знак Знак"/>
    <w:link w:val="1d"/>
    <w:rsid w:val="00A57BB3"/>
    <w:rPr>
      <w:rFonts w:ascii="Times New Roman" w:eastAsia="Times New Roman" w:hAnsi="Times New Roman" w:cs="Times New Roman"/>
      <w:sz w:val="20"/>
      <w:szCs w:val="20"/>
    </w:rPr>
  </w:style>
  <w:style w:type="character" w:customStyle="1" w:styleId="1e">
    <w:name w:val="Знак сноски1"/>
    <w:rsid w:val="00A57BB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DDB50-80D1-42E5-AE03-BCC6C7F70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29</Pages>
  <Words>8215</Words>
  <Characters>46827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2021-09-23T17:03:00Z</cp:lastPrinted>
  <dcterms:created xsi:type="dcterms:W3CDTF">2022-01-20T11:28:00Z</dcterms:created>
  <dcterms:modified xsi:type="dcterms:W3CDTF">2022-01-20T11:28:00Z</dcterms:modified>
</cp:coreProperties>
</file>